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9E" w:rsidRDefault="00243E9E">
      <w:pPr>
        <w:pStyle w:val="a3"/>
        <w:rPr>
          <w:sz w:val="20"/>
        </w:rPr>
      </w:pPr>
    </w:p>
    <w:p w:rsidR="00243E9E" w:rsidRDefault="00243E9E">
      <w:pPr>
        <w:pStyle w:val="a3"/>
        <w:rPr>
          <w:sz w:val="20"/>
        </w:rPr>
      </w:pPr>
    </w:p>
    <w:p w:rsidR="00243E9E" w:rsidRDefault="00243E9E">
      <w:pPr>
        <w:pStyle w:val="a3"/>
        <w:rPr>
          <w:sz w:val="20"/>
        </w:rPr>
      </w:pPr>
    </w:p>
    <w:p w:rsidR="00243E9E" w:rsidRDefault="00243E9E">
      <w:pPr>
        <w:pStyle w:val="a3"/>
        <w:spacing w:before="5"/>
        <w:rPr>
          <w:sz w:val="28"/>
        </w:rPr>
      </w:pPr>
    </w:p>
    <w:p w:rsidR="00244A41" w:rsidRPr="00A06B63" w:rsidRDefault="00013E77">
      <w:pPr>
        <w:spacing w:before="47" w:line="271" w:lineRule="exact"/>
        <w:ind w:left="10612"/>
        <w:rPr>
          <w:rFonts w:ascii="Yu Gothic" w:eastAsia="Yu Gothic" w:hAnsi="Yu Gothic"/>
          <w:w w:val="90"/>
          <w:sz w:val="18"/>
          <w:szCs w:val="18"/>
        </w:rPr>
      </w:pPr>
      <w:r>
        <w:rPr>
          <w:rFonts w:eastAsia="Yu Gothic"/>
          <w:sz w:val="18"/>
          <w:szCs w:val="18"/>
        </w:rPr>
        <w:pict>
          <v:group id="_x0000_s1036" style="position:absolute;left:0;text-align:left;margin-left:452.35pt;margin-top:-51.15pt;width:49.25pt;height:266.5pt;z-index:15729664;mso-position-horizontal-relative:page" coordorigin="9047,-1023" coordsize="985,53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9047;top:-1023;width:985;height:5330">
              <v:imagedata r:id="rId7" o:title=""/>
            </v:shape>
            <v:shape id="_x0000_s1037" type="#_x0000_t75" style="position:absolute;left:9188;top:107;width:709;height:915">
              <v:imagedata r:id="rId8" o:title=""/>
            </v:shape>
            <w10:wrap anchorx="page"/>
          </v:group>
        </w:pict>
      </w:r>
      <w:r w:rsidR="00244A41" w:rsidRPr="00A06B63">
        <w:rPr>
          <w:rFonts w:ascii="Yu Gothic" w:eastAsia="Yu Gothic" w:hAnsi="Yu Gothic"/>
          <w:w w:val="90"/>
          <w:sz w:val="18"/>
          <w:szCs w:val="18"/>
        </w:rPr>
        <w:t xml:space="preserve">КИЇВСЬКИЙ   УНІВЕРСИТЕТ </w:t>
      </w:r>
      <w:r w:rsidR="00244A41" w:rsidRPr="00A06B63">
        <w:rPr>
          <w:rFonts w:ascii="Yu Gothic" w:eastAsia="Yu Gothic" w:hAnsi="Yu Gothic"/>
          <w:w w:val="90"/>
          <w:sz w:val="18"/>
          <w:szCs w:val="18"/>
        </w:rPr>
        <w:br/>
        <w:t>ІМЕНІ  БОРИСА    ГРІНЧЕНКА</w:t>
      </w:r>
    </w:p>
    <w:p w:rsidR="00244A41" w:rsidRPr="00A06B63" w:rsidRDefault="00244A41">
      <w:pPr>
        <w:spacing w:before="47" w:line="271" w:lineRule="exact"/>
        <w:ind w:left="10612"/>
        <w:rPr>
          <w:rFonts w:ascii="Yu Gothic" w:eastAsia="Yu Gothic" w:hAnsi="Yu Gothic"/>
          <w:w w:val="90"/>
          <w:sz w:val="18"/>
          <w:szCs w:val="18"/>
        </w:rPr>
      </w:pPr>
      <w:r w:rsidRPr="00A06B63">
        <w:rPr>
          <w:rFonts w:ascii="Yu Gothic" w:eastAsia="Yu Gothic" w:hAnsi="Yu Gothic"/>
          <w:w w:val="90"/>
          <w:sz w:val="18"/>
          <w:szCs w:val="18"/>
        </w:rPr>
        <w:t>Історико- філософський факультет</w:t>
      </w:r>
    </w:p>
    <w:p w:rsidR="00244A41" w:rsidRPr="00A06B63" w:rsidRDefault="00244A41">
      <w:pPr>
        <w:spacing w:line="189" w:lineRule="auto"/>
        <w:ind w:left="10612" w:right="723"/>
        <w:rPr>
          <w:rFonts w:ascii="Yu Gothic" w:eastAsia="Yu Gothic" w:hAnsi="Yu Gothic"/>
          <w:w w:val="90"/>
          <w:sz w:val="18"/>
          <w:szCs w:val="18"/>
        </w:rPr>
      </w:pPr>
    </w:p>
    <w:p w:rsidR="00244A41" w:rsidRPr="00A06B63" w:rsidRDefault="00244A41">
      <w:pPr>
        <w:spacing w:line="189" w:lineRule="auto"/>
        <w:ind w:left="10612" w:right="723"/>
        <w:rPr>
          <w:rFonts w:ascii="Yu Gothic" w:eastAsia="Yu Gothic" w:hAnsi="Yu Gothic"/>
          <w:w w:val="90"/>
          <w:sz w:val="18"/>
          <w:szCs w:val="18"/>
        </w:rPr>
      </w:pPr>
      <w:r w:rsidRPr="00A06B63">
        <w:rPr>
          <w:rFonts w:ascii="Yu Gothic" w:eastAsia="Yu Gothic" w:hAnsi="Yu Gothic"/>
          <w:w w:val="90"/>
          <w:sz w:val="18"/>
          <w:szCs w:val="18"/>
        </w:rPr>
        <w:t xml:space="preserve">НАЦІОНАЛЬНА  АКАДЕМІЯ </w:t>
      </w:r>
      <w:r w:rsidR="00A4297E" w:rsidRPr="00A06B63">
        <w:rPr>
          <w:rFonts w:ascii="Yu Gothic" w:eastAsia="Yu Gothic" w:hAnsi="Yu Gothic"/>
          <w:w w:val="90"/>
          <w:sz w:val="18"/>
          <w:szCs w:val="18"/>
        </w:rPr>
        <w:t xml:space="preserve"> </w:t>
      </w:r>
      <w:r w:rsidRPr="00A06B63">
        <w:rPr>
          <w:rFonts w:ascii="Yu Gothic" w:eastAsia="Yu Gothic" w:hAnsi="Yu Gothic"/>
          <w:w w:val="90"/>
          <w:sz w:val="18"/>
          <w:szCs w:val="18"/>
        </w:rPr>
        <w:t>НАУК   УКРАЇНИ</w:t>
      </w:r>
    </w:p>
    <w:p w:rsidR="00244A41" w:rsidRPr="00A06B63" w:rsidRDefault="00244A41">
      <w:pPr>
        <w:spacing w:line="189" w:lineRule="auto"/>
        <w:ind w:left="10612" w:right="723"/>
        <w:rPr>
          <w:rFonts w:ascii="Yu Gothic" w:eastAsia="Yu Gothic" w:hAnsi="Yu Gothic"/>
          <w:w w:val="90"/>
          <w:sz w:val="18"/>
          <w:szCs w:val="18"/>
        </w:rPr>
      </w:pPr>
      <w:r w:rsidRPr="00A06B63">
        <w:rPr>
          <w:rFonts w:ascii="Yu Gothic" w:eastAsia="Yu Gothic" w:hAnsi="Yu Gothic"/>
          <w:w w:val="90"/>
          <w:sz w:val="18"/>
          <w:szCs w:val="18"/>
        </w:rPr>
        <w:t>ІНСТИТУТ   ФІЛОСОФІЇ ІМЕНІ    Г.С. СКОВОРОДИ</w:t>
      </w:r>
    </w:p>
    <w:p w:rsidR="00243E9E" w:rsidRPr="00A06B63" w:rsidRDefault="00243E9E">
      <w:pPr>
        <w:pStyle w:val="a3"/>
        <w:spacing w:before="7"/>
        <w:rPr>
          <w:rFonts w:ascii="Yu Gothic" w:eastAsia="Yu Gothic"/>
          <w:sz w:val="18"/>
          <w:szCs w:val="18"/>
        </w:rPr>
      </w:pPr>
    </w:p>
    <w:p w:rsidR="00243E9E" w:rsidRPr="00A06B63" w:rsidRDefault="00244A41">
      <w:pPr>
        <w:ind w:left="10612"/>
        <w:rPr>
          <w:rFonts w:ascii="Yu Gothic" w:eastAsia="Yu Gothic" w:hAnsi="Yu Gothic"/>
          <w:sz w:val="18"/>
          <w:szCs w:val="18"/>
        </w:rPr>
      </w:pPr>
      <w:r w:rsidRPr="00A06B63">
        <w:rPr>
          <w:rFonts w:ascii="Yu Gothic" w:eastAsia="Yu Gothic" w:hAnsi="Yu Gothic"/>
          <w:w w:val="95"/>
          <w:sz w:val="18"/>
          <w:szCs w:val="18"/>
        </w:rPr>
        <w:t>ГО  «МАЙСТЕРНЯ   АКАДЕМІЧНОГО РЕЛІГІЄЗНАВСТВА»</w:t>
      </w:r>
    </w:p>
    <w:p w:rsidR="00243E9E" w:rsidRDefault="00243E9E">
      <w:pPr>
        <w:pStyle w:val="a3"/>
        <w:rPr>
          <w:rFonts w:ascii="Yu Gothic"/>
          <w:sz w:val="20"/>
        </w:rPr>
      </w:pPr>
    </w:p>
    <w:p w:rsidR="00243E9E" w:rsidRDefault="00243E9E">
      <w:pPr>
        <w:pStyle w:val="a3"/>
        <w:rPr>
          <w:rFonts w:ascii="Yu Gothic"/>
          <w:sz w:val="20"/>
        </w:rPr>
      </w:pPr>
    </w:p>
    <w:p w:rsidR="00243E9E" w:rsidRDefault="00243E9E">
      <w:pPr>
        <w:pStyle w:val="a3"/>
        <w:rPr>
          <w:rFonts w:ascii="Yu Gothic"/>
          <w:sz w:val="20"/>
        </w:rPr>
      </w:pPr>
    </w:p>
    <w:p w:rsidR="00243E9E" w:rsidRDefault="00243E9E">
      <w:pPr>
        <w:pStyle w:val="a3"/>
        <w:spacing w:before="15"/>
        <w:rPr>
          <w:rFonts w:ascii="Yu Gothic"/>
          <w:sz w:val="24"/>
        </w:rPr>
      </w:pPr>
    </w:p>
    <w:p w:rsidR="00243E9E" w:rsidRPr="00A4297E" w:rsidRDefault="00244A41" w:rsidP="00A4297E">
      <w:pPr>
        <w:pStyle w:val="a4"/>
        <w:spacing w:before="116"/>
        <w:ind w:right="-262"/>
        <w:rPr>
          <w:sz w:val="32"/>
          <w:szCs w:val="32"/>
        </w:rPr>
      </w:pPr>
      <w:r w:rsidRPr="00A4297E">
        <w:rPr>
          <w:color w:val="00BBD6"/>
          <w:sz w:val="32"/>
          <w:szCs w:val="32"/>
        </w:rPr>
        <w:t>КИЇВСЬКІ</w:t>
      </w:r>
    </w:p>
    <w:p w:rsidR="00243E9E" w:rsidRPr="00A4297E" w:rsidRDefault="00244A41" w:rsidP="00A4297E">
      <w:pPr>
        <w:pStyle w:val="a4"/>
        <w:ind w:right="-262"/>
        <w:rPr>
          <w:sz w:val="32"/>
          <w:szCs w:val="32"/>
        </w:rPr>
      </w:pPr>
      <w:r w:rsidRPr="00A4297E">
        <w:rPr>
          <w:color w:val="00BBD6"/>
          <w:spacing w:val="-8"/>
          <w:w w:val="105"/>
          <w:sz w:val="32"/>
          <w:szCs w:val="32"/>
        </w:rPr>
        <w:t xml:space="preserve">ФІЛОСОФСЬКІ </w:t>
      </w:r>
      <w:r w:rsidRPr="00A4297E">
        <w:rPr>
          <w:color w:val="00BBD6"/>
          <w:spacing w:val="-59"/>
          <w:w w:val="105"/>
          <w:sz w:val="32"/>
          <w:szCs w:val="32"/>
        </w:rPr>
        <w:t xml:space="preserve"> СТУД І </w:t>
      </w:r>
      <w:r w:rsidRPr="00A4297E">
        <w:rPr>
          <w:color w:val="00BBD6"/>
          <w:spacing w:val="-7"/>
          <w:w w:val="105"/>
          <w:sz w:val="32"/>
          <w:szCs w:val="32"/>
        </w:rPr>
        <w:t>Ï</w:t>
      </w:r>
      <w:r w:rsidRPr="00A4297E">
        <w:rPr>
          <w:color w:val="00BBD6"/>
          <w:spacing w:val="-59"/>
          <w:w w:val="105"/>
          <w:sz w:val="32"/>
          <w:szCs w:val="32"/>
        </w:rPr>
        <w:t xml:space="preserve"> </w:t>
      </w:r>
      <w:r w:rsidRPr="00A4297E">
        <w:rPr>
          <w:color w:val="00BBD6"/>
          <w:w w:val="105"/>
          <w:sz w:val="32"/>
          <w:szCs w:val="32"/>
        </w:rPr>
        <w:t>–</w:t>
      </w:r>
      <w:r w:rsidRPr="00A4297E">
        <w:rPr>
          <w:color w:val="00BBD6"/>
          <w:spacing w:val="-59"/>
          <w:w w:val="105"/>
          <w:sz w:val="32"/>
          <w:szCs w:val="32"/>
        </w:rPr>
        <w:t xml:space="preserve"> </w:t>
      </w:r>
      <w:r w:rsidRPr="00A4297E">
        <w:rPr>
          <w:color w:val="00BBD6"/>
          <w:spacing w:val="-8"/>
          <w:w w:val="105"/>
          <w:sz w:val="32"/>
          <w:szCs w:val="32"/>
        </w:rPr>
        <w:t>202</w:t>
      </w:r>
      <w:r w:rsidR="006E0468">
        <w:rPr>
          <w:color w:val="00BBD6"/>
          <w:spacing w:val="-8"/>
          <w:w w:val="105"/>
          <w:sz w:val="32"/>
          <w:szCs w:val="32"/>
          <w:lang w:val="ru-RU"/>
        </w:rPr>
        <w:t>2</w:t>
      </w:r>
    </w:p>
    <w:p w:rsidR="00243E9E" w:rsidRPr="00244A41" w:rsidRDefault="00244A41">
      <w:pPr>
        <w:spacing w:before="135" w:line="377" w:lineRule="exact"/>
        <w:ind w:left="10631"/>
        <w:rPr>
          <w:rFonts w:ascii="Yu Gothic" w:hAnsi="Yu Gothic"/>
          <w:color w:val="231F20"/>
          <w:w w:val="95"/>
          <w:sz w:val="24"/>
        </w:rPr>
      </w:pPr>
      <w:r>
        <w:rPr>
          <w:rFonts w:ascii="Yu Gothic" w:hAnsi="Yu Gothic"/>
          <w:color w:val="231F20"/>
          <w:w w:val="95"/>
          <w:sz w:val="24"/>
        </w:rPr>
        <w:t>П</w:t>
      </w:r>
      <w:r w:rsidRPr="00244A41">
        <w:rPr>
          <w:rFonts w:ascii="Yu Gothic" w:hAnsi="Yu Gothic"/>
          <w:color w:val="231F20"/>
          <w:w w:val="95"/>
          <w:sz w:val="24"/>
        </w:rPr>
        <w:t>РОГРАМА</w:t>
      </w:r>
    </w:p>
    <w:p w:rsidR="00243E9E" w:rsidRDefault="00013E77">
      <w:pPr>
        <w:spacing w:line="377" w:lineRule="exact"/>
        <w:ind w:left="10631"/>
        <w:rPr>
          <w:rFonts w:ascii="Yu Gothic" w:hAnsi="Yu Gothic"/>
          <w:sz w:val="24"/>
        </w:rPr>
      </w:pPr>
      <w:r>
        <w:pict>
          <v:rect id="_x0000_s1030" style="position:absolute;left:0;text-align:left;margin-left:602.2pt;margin-top:86.8pt;width:6.65pt;height:6.65pt;z-index:-16185344;mso-position-horizontal-relative:page" fillcolor="#00accb" stroked="f">
            <w10:wrap anchorx="page"/>
          </v:rect>
        </w:pict>
      </w:r>
      <w:r>
        <w:pict>
          <v:group id="_x0000_s1031" style="position:absolute;left:0;text-align:left;margin-left:.1pt;margin-top:18.2pt;width:374pt;height:49.25pt;z-index:15730688;mso-position-horizontal-relative:page" coordorigin="2,364" coordsize="7480,985">
            <v:shape id="_x0000_s1034" type="#_x0000_t75" style="position:absolute;left:2;top:364;width:7480;height:985">
              <v:imagedata r:id="rId9" o:title=""/>
            </v:shape>
            <v:shape id="_x0000_s1033" type="#_x0000_t75" style="position:absolute;left:721;top:399;width:709;height:91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;top:364;width:7480;height:985" filled="f" stroked="f">
              <v:textbox inset="0,0,0,0">
                <w:txbxContent>
                  <w:p w:rsidR="00977600" w:rsidRDefault="00977600">
                    <w:pPr>
                      <w:spacing w:before="16"/>
                      <w:rPr>
                        <w:rFonts w:ascii="Yu Gothic"/>
                        <w:sz w:val="9"/>
                      </w:rPr>
                    </w:pPr>
                  </w:p>
                  <w:p w:rsidR="00977600" w:rsidRPr="00CC2953" w:rsidRDefault="00977600" w:rsidP="00CC2953">
                    <w:pPr>
                      <w:spacing w:before="1" w:line="272" w:lineRule="exact"/>
                      <w:ind w:left="1560" w:right="1245"/>
                      <w:jc w:val="center"/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</w:pP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>КИЇВСЬКИЙ</w:t>
                    </w:r>
                    <w:r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>УНІВЕРСИТЕТ</w:t>
                    </w:r>
                    <w:r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>ІМЕНІ</w:t>
                    </w:r>
                    <w:r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>БОРИСА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CC2953">
                      <w:rPr>
                        <w:rFonts w:ascii="Trebuchet MS"/>
                        <w:b/>
                        <w:color w:val="FFFFFF"/>
                        <w:sz w:val="16"/>
                        <w:szCs w:val="16"/>
                      </w:rPr>
                      <w:t>ГРІНЧЕНКА</w:t>
                    </w:r>
                  </w:p>
                  <w:p w:rsidR="00977600" w:rsidRDefault="00013E77">
                    <w:pPr>
                      <w:spacing w:line="201" w:lineRule="exact"/>
                      <w:ind w:left="1961" w:right="1961"/>
                      <w:jc w:val="center"/>
                      <w:rPr>
                        <w:rFonts w:ascii="Trebuchet MS"/>
                        <w:b/>
                        <w:sz w:val="20"/>
                      </w:rPr>
                    </w:pPr>
                    <w:hyperlink r:id="rId11">
                      <w:r w:rsidR="00977600">
                        <w:rPr>
                          <w:rFonts w:ascii="Trebuchet MS"/>
                          <w:b/>
                          <w:color w:val="FFFFFF"/>
                          <w:sz w:val="20"/>
                        </w:rPr>
                        <w:t>www.kubg.edu.ua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="00D23EE5">
        <w:rPr>
          <w:rFonts w:ascii="Yu Gothic" w:hAnsi="Yu Gothic"/>
          <w:color w:val="231F20"/>
          <w:w w:val="95"/>
          <w:sz w:val="24"/>
          <w:lang w:val="en-US"/>
        </w:rPr>
        <w:t>V</w:t>
      </w:r>
      <w:r w:rsidR="00D23EE5" w:rsidRPr="00BC544D">
        <w:rPr>
          <w:rFonts w:ascii="Yu Gothic" w:hAnsi="Yu Gothic"/>
          <w:color w:val="231F20"/>
          <w:w w:val="95"/>
          <w:sz w:val="24"/>
          <w:lang w:val="ru-RU"/>
        </w:rPr>
        <w:t xml:space="preserve">   </w:t>
      </w:r>
      <w:r w:rsidR="00244A41">
        <w:rPr>
          <w:rFonts w:ascii="Yu Gothic" w:hAnsi="Yu Gothic"/>
          <w:color w:val="231F20"/>
          <w:w w:val="95"/>
          <w:sz w:val="24"/>
        </w:rPr>
        <w:t xml:space="preserve">ВСЕУКРАЇНСЬКОЇ НАУКОВОЇ КОНФЕРЕНЦІЇ </w:t>
      </w:r>
    </w:p>
    <w:p w:rsidR="00244A41" w:rsidRDefault="00013E77">
      <w:pPr>
        <w:tabs>
          <w:tab w:val="left" w:pos="13457"/>
        </w:tabs>
        <w:spacing w:before="33" w:after="85"/>
        <w:ind w:left="10631"/>
        <w:rPr>
          <w:rFonts w:ascii="Yu Gothic" w:hAnsi="Yu Gothic"/>
          <w:color w:val="231F20"/>
          <w:w w:val="95"/>
          <w:sz w:val="24"/>
        </w:rPr>
      </w:pPr>
      <w:r>
        <w:pict>
          <v:rect id="_x0000_s1035" style="position:absolute;left:0;text-align:left;margin-left:524.95pt;margin-top:6.6pt;width:187.95pt;height:.7pt;z-index:-15728640;mso-wrap-distance-left:0;mso-wrap-distance-right:0;mso-position-horizontal-relative:page" fillcolor="#00bbd6" stroked="f">
            <w10:wrap type="topAndBottom" anchorx="page"/>
          </v:rect>
        </w:pict>
      </w:r>
      <w:r w:rsidR="00A06B63">
        <w:rPr>
          <w:rFonts w:ascii="Yu Gothic" w:hAnsi="Yu Gothic"/>
          <w:color w:val="231F20"/>
          <w:w w:val="95"/>
          <w:sz w:val="24"/>
        </w:rPr>
        <w:t>2</w:t>
      </w:r>
      <w:r w:rsidR="006E0468">
        <w:rPr>
          <w:rFonts w:ascii="Yu Gothic" w:hAnsi="Yu Gothic"/>
          <w:color w:val="231F20"/>
          <w:w w:val="95"/>
          <w:sz w:val="24"/>
          <w:lang w:val="ru-RU"/>
        </w:rPr>
        <w:t>0</w:t>
      </w:r>
      <w:r w:rsidR="00244A41" w:rsidRPr="00244A41">
        <w:rPr>
          <w:rFonts w:ascii="Yu Gothic" w:hAnsi="Yu Gothic"/>
          <w:color w:val="231F20"/>
          <w:w w:val="95"/>
          <w:sz w:val="24"/>
        </w:rPr>
        <w:t xml:space="preserve"> </w:t>
      </w:r>
      <w:r w:rsidR="00244A41">
        <w:rPr>
          <w:rFonts w:ascii="Yu Gothic" w:hAnsi="Yu Gothic"/>
          <w:color w:val="231F20"/>
          <w:w w:val="95"/>
          <w:sz w:val="24"/>
        </w:rPr>
        <w:t xml:space="preserve"> </w:t>
      </w:r>
      <w:r w:rsidR="00244A41" w:rsidRPr="00244A41">
        <w:rPr>
          <w:rFonts w:ascii="Yu Gothic" w:hAnsi="Yu Gothic"/>
          <w:color w:val="231F20"/>
          <w:w w:val="95"/>
          <w:sz w:val="24"/>
        </w:rPr>
        <w:t>травня  202</w:t>
      </w:r>
      <w:r w:rsidR="006E0468">
        <w:rPr>
          <w:rFonts w:ascii="Yu Gothic" w:hAnsi="Yu Gothic"/>
          <w:color w:val="231F20"/>
          <w:w w:val="95"/>
          <w:sz w:val="24"/>
          <w:lang w:val="ru-RU"/>
        </w:rPr>
        <w:t>2</w:t>
      </w:r>
      <w:r w:rsidR="00244A41" w:rsidRPr="00244A41">
        <w:rPr>
          <w:rFonts w:ascii="Yu Gothic" w:hAnsi="Yu Gothic"/>
          <w:color w:val="231F20"/>
          <w:w w:val="95"/>
          <w:sz w:val="24"/>
        </w:rPr>
        <w:t xml:space="preserve"> </w:t>
      </w:r>
      <w:r w:rsidR="00244A41">
        <w:rPr>
          <w:rFonts w:ascii="Yu Gothic" w:hAnsi="Yu Gothic"/>
          <w:color w:val="231F20"/>
          <w:w w:val="95"/>
          <w:sz w:val="24"/>
        </w:rPr>
        <w:t xml:space="preserve"> року</w:t>
      </w:r>
      <w:r w:rsidR="00244A41" w:rsidRPr="00244A41">
        <w:rPr>
          <w:rFonts w:ascii="Yu Gothic" w:hAnsi="Yu Gothic"/>
          <w:color w:val="231F20"/>
          <w:w w:val="95"/>
          <w:sz w:val="24"/>
        </w:rPr>
        <w:tab/>
      </w:r>
    </w:p>
    <w:p w:rsidR="00243E9E" w:rsidRPr="00244A41" w:rsidRDefault="00244A41">
      <w:pPr>
        <w:tabs>
          <w:tab w:val="left" w:pos="13457"/>
        </w:tabs>
        <w:spacing w:before="33" w:after="85"/>
        <w:ind w:left="10631"/>
        <w:rPr>
          <w:rFonts w:ascii="Yu Gothic" w:hAnsi="Yu Gothic"/>
          <w:color w:val="231F20"/>
          <w:w w:val="95"/>
          <w:sz w:val="24"/>
        </w:rPr>
      </w:pPr>
      <w:r>
        <w:rPr>
          <w:rFonts w:ascii="Yu Gothic" w:hAnsi="Yu Gothic"/>
          <w:color w:val="231F20"/>
          <w:w w:val="95"/>
          <w:sz w:val="24"/>
        </w:rPr>
        <w:t>м</w:t>
      </w:r>
      <w:r w:rsidRPr="00244A41">
        <w:rPr>
          <w:rFonts w:ascii="Yu Gothic" w:hAnsi="Yu Gothic"/>
          <w:color w:val="231F20"/>
          <w:w w:val="95"/>
          <w:sz w:val="24"/>
        </w:rPr>
        <w:t>. Київ</w:t>
      </w:r>
    </w:p>
    <w:p w:rsidR="00243E9E" w:rsidRDefault="00013E77">
      <w:pPr>
        <w:pStyle w:val="a3"/>
        <w:spacing w:line="20" w:lineRule="exact"/>
        <w:ind w:left="10606"/>
        <w:rPr>
          <w:rFonts w:ascii="Yu Gothic"/>
          <w:sz w:val="2"/>
        </w:rPr>
      </w:pPr>
      <w:r>
        <w:rPr>
          <w:rFonts w:ascii="Yu Gothic"/>
          <w:sz w:val="2"/>
        </w:rPr>
      </w:r>
      <w:r>
        <w:rPr>
          <w:rFonts w:ascii="Yu Gothic"/>
          <w:sz w:val="2"/>
        </w:rPr>
        <w:pict>
          <v:group id="_x0000_s1028" style="width:187.95pt;height:.75pt;mso-position-horizontal-relative:char;mso-position-vertical-relative:line" coordsize="3759,15">
            <v:rect id="_x0000_s1029" style="position:absolute;width:3759;height:15" fillcolor="#00bbd6" stroked="f"/>
            <w10:wrap type="none"/>
            <w10:anchorlock/>
          </v:group>
        </w:pict>
      </w:r>
    </w:p>
    <w:p w:rsidR="00243E9E" w:rsidRDefault="00243E9E">
      <w:pPr>
        <w:spacing w:line="20" w:lineRule="exact"/>
        <w:rPr>
          <w:rFonts w:ascii="Yu Gothic"/>
          <w:sz w:val="2"/>
        </w:rPr>
        <w:sectPr w:rsidR="00243E9E">
          <w:type w:val="continuous"/>
          <w:pgSz w:w="16840" w:h="11910" w:orient="landscape"/>
          <w:pgMar w:top="0" w:right="2360" w:bottom="280" w:left="0" w:header="720" w:footer="720" w:gutter="0"/>
          <w:cols w:space="720"/>
        </w:sectPr>
      </w:pPr>
    </w:p>
    <w:p w:rsidR="00243E9E" w:rsidRDefault="00244A41">
      <w:pPr>
        <w:pStyle w:val="1"/>
        <w:spacing w:before="180"/>
        <w:ind w:left="552" w:right="0"/>
        <w:jc w:val="left"/>
      </w:pPr>
      <w:r>
        <w:rPr>
          <w:color w:val="221F1F"/>
          <w:w w:val="95"/>
        </w:rPr>
        <w:lastRenderedPageBreak/>
        <w:t>ОРГКОМІТЕТ КОНФЕРЕНЦІЇ</w:t>
      </w:r>
    </w:p>
    <w:p w:rsidR="00243E9E" w:rsidRDefault="00243E9E">
      <w:pPr>
        <w:pStyle w:val="a3"/>
        <w:rPr>
          <w:rFonts w:ascii="Trebuchet MS"/>
          <w:b/>
          <w:sz w:val="32"/>
        </w:rPr>
      </w:pPr>
    </w:p>
    <w:p w:rsidR="006E0468" w:rsidRPr="006E0468" w:rsidRDefault="006E0468" w:rsidP="006E0468">
      <w:pPr>
        <w:pStyle w:val="a3"/>
        <w:ind w:left="709" w:right="198" w:hanging="425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Александрова Олена, </w:t>
      </w:r>
      <w:r w:rsidRPr="006E0468">
        <w:rPr>
          <w:color w:val="221F1F"/>
          <w:sz w:val="22"/>
          <w:szCs w:val="22"/>
        </w:rPr>
        <w:t>декан Історико-філософського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spacing w:before="1"/>
        <w:ind w:left="754" w:right="198" w:hanging="502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Додонов Роман, </w:t>
      </w:r>
      <w:r w:rsidRPr="006E0468">
        <w:rPr>
          <w:color w:val="221F1F"/>
          <w:sz w:val="22"/>
          <w:szCs w:val="22"/>
        </w:rPr>
        <w:t>завідувач кафедри філософії Історико-філософського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Горбань Олександр, </w:t>
      </w:r>
      <w:r w:rsidRPr="006E0468">
        <w:rPr>
          <w:color w:val="221F1F"/>
          <w:sz w:val="22"/>
          <w:szCs w:val="22"/>
        </w:rPr>
        <w:t>професор кафедри філософії Історико- 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ind w:left="754" w:right="198" w:hanging="502"/>
        <w:jc w:val="both"/>
        <w:rPr>
          <w:color w:val="221F1F"/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Ковальчук Наталія, </w:t>
      </w:r>
      <w:r w:rsidRPr="006E0468">
        <w:rPr>
          <w:color w:val="221F1F"/>
          <w:sz w:val="22"/>
          <w:szCs w:val="22"/>
        </w:rPr>
        <w:t>професор кафедри філософії Історико-філософського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ind w:left="754" w:right="198" w:hanging="502"/>
        <w:jc w:val="both"/>
        <w:rPr>
          <w:sz w:val="22"/>
          <w:szCs w:val="22"/>
        </w:rPr>
      </w:pPr>
      <w:r w:rsidRPr="006E0468">
        <w:rPr>
          <w:b/>
          <w:i/>
          <w:sz w:val="22"/>
          <w:szCs w:val="22"/>
        </w:rPr>
        <w:t>Колінько Марина</w:t>
      </w:r>
      <w:r w:rsidRPr="006E0468">
        <w:rPr>
          <w:b/>
          <w:bCs/>
          <w:sz w:val="22"/>
          <w:szCs w:val="22"/>
        </w:rPr>
        <w:t>,</w:t>
      </w:r>
      <w:r w:rsidRPr="006E0468">
        <w:rPr>
          <w:sz w:val="22"/>
          <w:szCs w:val="22"/>
        </w:rPr>
        <w:t xml:space="preserve"> доцент кафедри філософії Історико-філософського факультету Київського університету імені Бориса Грінченка, </w:t>
      </w:r>
      <w:r w:rsidRPr="006E0468">
        <w:rPr>
          <w:color w:val="221F1F"/>
          <w:sz w:val="22"/>
          <w:szCs w:val="22"/>
        </w:rPr>
        <w:t>доктор філософських наук, доцент</w:t>
      </w:r>
    </w:p>
    <w:p w:rsidR="006E0468" w:rsidRPr="006E0468" w:rsidRDefault="006E0468" w:rsidP="006E0468">
      <w:pPr>
        <w:pStyle w:val="a3"/>
        <w:spacing w:before="1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Купрій Тетяна, </w:t>
      </w:r>
      <w:r w:rsidRPr="006E0468">
        <w:rPr>
          <w:color w:val="221F1F"/>
          <w:sz w:val="22"/>
          <w:szCs w:val="22"/>
        </w:rPr>
        <w:t>доцент кафедри філософії Історико-філософського факультету Київського університету імені Бориса Грінченка, кандидат історичних наук, доцент</w:t>
      </w:r>
    </w:p>
    <w:p w:rsidR="006E0468" w:rsidRPr="006E0468" w:rsidRDefault="006E0468" w:rsidP="006E0468">
      <w:pPr>
        <w:pStyle w:val="a3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Ломачинська Ірина, </w:t>
      </w:r>
      <w:r w:rsidRPr="006E0468">
        <w:rPr>
          <w:color w:val="221F1F"/>
          <w:sz w:val="22"/>
          <w:szCs w:val="22"/>
        </w:rPr>
        <w:t>професор кафедри філософії Історико- 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spacing w:before="1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Мартич Руслана, </w:t>
      </w:r>
      <w:r w:rsidRPr="006E0468">
        <w:rPr>
          <w:color w:val="221F1F"/>
          <w:sz w:val="22"/>
          <w:szCs w:val="22"/>
        </w:rPr>
        <w:t>доцент кафедри філософії Історико-філософського факультету Київського університету імені Бориса Грінченка, кандидат філософських наук, доцент</w:t>
      </w:r>
    </w:p>
    <w:p w:rsidR="006E0468" w:rsidRPr="006E0468" w:rsidRDefault="006E0468" w:rsidP="006E0468">
      <w:pPr>
        <w:pStyle w:val="a3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Пасько Ярослав, </w:t>
      </w:r>
      <w:r w:rsidRPr="006E0468">
        <w:rPr>
          <w:color w:val="221F1F"/>
          <w:sz w:val="22"/>
          <w:szCs w:val="22"/>
        </w:rPr>
        <w:t>професор кафедри філософії Історико-філософського факультету Київського університету імені Бориса Грінченка, доктор філософських наук, професор</w:t>
      </w:r>
    </w:p>
    <w:p w:rsidR="006E0468" w:rsidRPr="006E0468" w:rsidRDefault="006E0468" w:rsidP="006E0468">
      <w:pPr>
        <w:pStyle w:val="a3"/>
        <w:ind w:left="754" w:right="198" w:hanging="507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Пояркова Тетяна, </w:t>
      </w:r>
      <w:r w:rsidRPr="006E0468">
        <w:rPr>
          <w:color w:val="221F1F"/>
          <w:sz w:val="22"/>
          <w:szCs w:val="22"/>
        </w:rPr>
        <w:t xml:space="preserve">завідувач кафедри політології Історико-філософського факультету Київського університету імені Бориса Грінченка, доктор політичних наук, </w:t>
      </w:r>
      <w:r w:rsidR="004712A4">
        <w:rPr>
          <w:color w:val="221F1F"/>
          <w:sz w:val="22"/>
          <w:szCs w:val="22"/>
        </w:rPr>
        <w:t>доцент</w:t>
      </w:r>
    </w:p>
    <w:p w:rsidR="006E0468" w:rsidRPr="006E0468" w:rsidRDefault="006E0468" w:rsidP="006E0468">
      <w:pPr>
        <w:pStyle w:val="a3"/>
        <w:ind w:left="1134" w:right="198" w:hanging="850"/>
        <w:jc w:val="both"/>
        <w:rPr>
          <w:sz w:val="22"/>
          <w:szCs w:val="22"/>
        </w:rPr>
      </w:pPr>
      <w:r w:rsidRPr="006E0468">
        <w:rPr>
          <w:b/>
          <w:i/>
          <w:color w:val="221F1F"/>
          <w:sz w:val="22"/>
          <w:szCs w:val="22"/>
        </w:rPr>
        <w:t xml:space="preserve">Филипович Людмила, </w:t>
      </w:r>
      <w:r w:rsidRPr="006E0468">
        <w:rPr>
          <w:color w:val="221F1F"/>
          <w:sz w:val="22"/>
          <w:szCs w:val="22"/>
        </w:rPr>
        <w:t xml:space="preserve">завідувач відділу історії релігії та практичного релігієзнавства Інституту філософії імені </w:t>
      </w:r>
      <w:r w:rsidRPr="006E0468">
        <w:rPr>
          <w:color w:val="221F1F"/>
          <w:spacing w:val="-6"/>
          <w:sz w:val="22"/>
          <w:szCs w:val="22"/>
        </w:rPr>
        <w:t xml:space="preserve">Г.С. </w:t>
      </w:r>
      <w:r w:rsidRPr="006E0468">
        <w:rPr>
          <w:color w:val="221F1F"/>
          <w:sz w:val="22"/>
          <w:szCs w:val="22"/>
        </w:rPr>
        <w:t xml:space="preserve">Сковороди НАН </w:t>
      </w:r>
      <w:r w:rsidRPr="006E0468">
        <w:rPr>
          <w:color w:val="221F1F"/>
          <w:spacing w:val="-4"/>
          <w:sz w:val="22"/>
          <w:szCs w:val="22"/>
        </w:rPr>
        <w:t xml:space="preserve">України, </w:t>
      </w:r>
      <w:r w:rsidRPr="006E0468">
        <w:rPr>
          <w:color w:val="221F1F"/>
          <w:sz w:val="22"/>
          <w:szCs w:val="22"/>
        </w:rPr>
        <w:t>доктор філософських наук,</w:t>
      </w:r>
      <w:r w:rsidRPr="006E0468">
        <w:rPr>
          <w:color w:val="221F1F"/>
          <w:spacing w:val="-18"/>
          <w:sz w:val="22"/>
          <w:szCs w:val="22"/>
        </w:rPr>
        <w:t xml:space="preserve"> </w:t>
      </w:r>
      <w:r w:rsidRPr="006E0468">
        <w:rPr>
          <w:color w:val="221F1F"/>
          <w:sz w:val="22"/>
          <w:szCs w:val="22"/>
        </w:rPr>
        <w:t>професор</w:t>
      </w:r>
    </w:p>
    <w:p w:rsidR="0002616D" w:rsidRDefault="0002616D">
      <w:pPr>
        <w:jc w:val="both"/>
      </w:pPr>
    </w:p>
    <w:p w:rsidR="00AD4316" w:rsidRDefault="00AD4316">
      <w:pPr>
        <w:jc w:val="both"/>
      </w:pPr>
    </w:p>
    <w:p w:rsidR="00AD4316" w:rsidRDefault="00AD4316">
      <w:pPr>
        <w:jc w:val="both"/>
      </w:pPr>
    </w:p>
    <w:p w:rsidR="0002616D" w:rsidRDefault="0002616D">
      <w:pPr>
        <w:spacing w:line="242" w:lineRule="auto"/>
        <w:jc w:val="both"/>
        <w:sectPr w:rsidR="0002616D">
          <w:headerReference w:type="even" r:id="rId12"/>
          <w:headerReference w:type="default" r:id="rId13"/>
          <w:pgSz w:w="8420" w:h="11920"/>
          <w:pgMar w:top="1220" w:right="580" w:bottom="280" w:left="600" w:header="987" w:footer="0" w:gutter="0"/>
          <w:cols w:space="720"/>
        </w:sectPr>
      </w:pPr>
    </w:p>
    <w:p w:rsidR="00243E9E" w:rsidRDefault="00244A41">
      <w:pPr>
        <w:pStyle w:val="2"/>
        <w:ind w:left="25"/>
      </w:pPr>
      <w:r>
        <w:rPr>
          <w:color w:val="221F1F"/>
        </w:rPr>
        <w:lastRenderedPageBreak/>
        <w:t>ПОРЯДОК РОБОТИ КОНФЕРЕНЦІЇ</w:t>
      </w:r>
    </w:p>
    <w:p w:rsidR="00243E9E" w:rsidRDefault="00A06B63">
      <w:pPr>
        <w:spacing w:before="65"/>
        <w:ind w:left="9" w:right="377"/>
        <w:jc w:val="center"/>
        <w:rPr>
          <w:b/>
          <w:sz w:val="19"/>
        </w:rPr>
      </w:pPr>
      <w:r>
        <w:rPr>
          <w:b/>
          <w:color w:val="221F1F"/>
          <w:sz w:val="19"/>
        </w:rPr>
        <w:t>2</w:t>
      </w:r>
      <w:r w:rsidR="006E0468">
        <w:rPr>
          <w:b/>
          <w:color w:val="221F1F"/>
          <w:sz w:val="19"/>
          <w:lang w:val="ru-RU"/>
        </w:rPr>
        <w:t>0</w:t>
      </w:r>
      <w:r w:rsidR="00244A41">
        <w:rPr>
          <w:b/>
          <w:color w:val="221F1F"/>
          <w:sz w:val="19"/>
        </w:rPr>
        <w:t xml:space="preserve"> травня 20</w:t>
      </w:r>
      <w:r w:rsidR="0002616D">
        <w:rPr>
          <w:b/>
          <w:color w:val="221F1F"/>
          <w:sz w:val="19"/>
        </w:rPr>
        <w:t>2</w:t>
      </w:r>
      <w:r w:rsidR="006E0468">
        <w:rPr>
          <w:b/>
          <w:color w:val="221F1F"/>
          <w:sz w:val="19"/>
          <w:lang w:val="ru-RU"/>
        </w:rPr>
        <w:t>2</w:t>
      </w:r>
      <w:r w:rsidR="00244A41">
        <w:rPr>
          <w:b/>
          <w:color w:val="221F1F"/>
          <w:sz w:val="19"/>
        </w:rPr>
        <w:t xml:space="preserve"> року</w:t>
      </w:r>
    </w:p>
    <w:p w:rsidR="00243E9E" w:rsidRDefault="00243E9E">
      <w:pPr>
        <w:spacing w:before="9"/>
        <w:ind w:left="16" w:right="377"/>
        <w:jc w:val="center"/>
        <w:rPr>
          <w:i/>
          <w:color w:val="221F1F"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"/>
        <w:gridCol w:w="633"/>
        <w:gridCol w:w="3250"/>
        <w:gridCol w:w="708"/>
        <w:gridCol w:w="2812"/>
      </w:tblGrid>
      <w:tr w:rsidR="0002616D" w:rsidRPr="0002616D" w:rsidTr="00132B52">
        <w:trPr>
          <w:gridBefore w:val="1"/>
          <w:wBefore w:w="53" w:type="dxa"/>
        </w:trPr>
        <w:tc>
          <w:tcPr>
            <w:tcW w:w="633" w:type="dxa"/>
            <w:shd w:val="pct12" w:color="auto" w:fill="auto"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Час</w:t>
            </w:r>
          </w:p>
        </w:tc>
        <w:tc>
          <w:tcPr>
            <w:tcW w:w="3958" w:type="dxa"/>
            <w:gridSpan w:val="2"/>
            <w:shd w:val="pct12" w:color="auto" w:fill="auto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Захід</w:t>
            </w:r>
          </w:p>
        </w:tc>
        <w:tc>
          <w:tcPr>
            <w:tcW w:w="2812" w:type="dxa"/>
            <w:shd w:val="pct12" w:color="auto" w:fill="auto"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 xml:space="preserve">Посилання на </w:t>
            </w:r>
            <w:r w:rsidRPr="0002616D">
              <w:rPr>
                <w:sz w:val="18"/>
                <w:szCs w:val="18"/>
              </w:rPr>
              <w:br/>
              <w:t>он-лайн зустріч</w:t>
            </w:r>
          </w:p>
        </w:tc>
      </w:tr>
      <w:tr w:rsidR="0002616D" w:rsidRPr="0002616D" w:rsidTr="00132B52">
        <w:trPr>
          <w:gridBefore w:val="1"/>
          <w:wBefore w:w="53" w:type="dxa"/>
        </w:trPr>
        <w:tc>
          <w:tcPr>
            <w:tcW w:w="7403" w:type="dxa"/>
            <w:gridSpan w:val="4"/>
            <w:vAlign w:val="center"/>
          </w:tcPr>
          <w:p w:rsidR="0002616D" w:rsidRPr="0002616D" w:rsidRDefault="0002616D" w:rsidP="00132B52">
            <w:pPr>
              <w:jc w:val="center"/>
              <w:rPr>
                <w:spacing w:val="5"/>
                <w:sz w:val="18"/>
                <w:szCs w:val="18"/>
                <w:shd w:val="clear" w:color="auto" w:fill="FFFFFF"/>
              </w:rPr>
            </w:pPr>
            <w:r w:rsidRPr="0002616D">
              <w:rPr>
                <w:b/>
                <w:i/>
                <w:sz w:val="18"/>
                <w:szCs w:val="18"/>
              </w:rPr>
              <w:t>Пленарн</w:t>
            </w:r>
            <w:r w:rsidR="00132B52">
              <w:rPr>
                <w:b/>
                <w:i/>
                <w:sz w:val="18"/>
                <w:szCs w:val="18"/>
              </w:rPr>
              <w:t>і</w:t>
            </w:r>
            <w:r w:rsidRPr="0002616D">
              <w:rPr>
                <w:b/>
                <w:i/>
                <w:sz w:val="18"/>
                <w:szCs w:val="18"/>
                <w:lang w:val="en-US"/>
              </w:rPr>
              <w:t xml:space="preserve"> с</w:t>
            </w:r>
            <w:r w:rsidR="00132B52">
              <w:rPr>
                <w:b/>
                <w:i/>
                <w:sz w:val="18"/>
                <w:szCs w:val="18"/>
              </w:rPr>
              <w:t>есії</w:t>
            </w:r>
          </w:p>
        </w:tc>
      </w:tr>
      <w:tr w:rsidR="00132B52" w:rsidRPr="0002616D" w:rsidTr="00132B52">
        <w:trPr>
          <w:gridBefore w:val="1"/>
          <w:wBefore w:w="53" w:type="dxa"/>
        </w:trPr>
        <w:tc>
          <w:tcPr>
            <w:tcW w:w="633" w:type="dxa"/>
            <w:vAlign w:val="center"/>
          </w:tcPr>
          <w:p w:rsidR="00132B52" w:rsidRPr="0002616D" w:rsidRDefault="00132B52" w:rsidP="0002616D">
            <w:pPr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10.00–10.15</w:t>
            </w:r>
          </w:p>
        </w:tc>
        <w:tc>
          <w:tcPr>
            <w:tcW w:w="3958" w:type="dxa"/>
            <w:gridSpan w:val="2"/>
            <w:vAlign w:val="center"/>
          </w:tcPr>
          <w:p w:rsidR="00132B52" w:rsidRPr="0002616D" w:rsidRDefault="00132B52" w:rsidP="0002616D">
            <w:pPr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Відкриття конференції</w:t>
            </w:r>
          </w:p>
        </w:tc>
        <w:tc>
          <w:tcPr>
            <w:tcW w:w="2812" w:type="dxa"/>
            <w:vMerge w:val="restart"/>
            <w:vAlign w:val="center"/>
          </w:tcPr>
          <w:p w:rsidR="00132B52" w:rsidRPr="0002616D" w:rsidRDefault="00132B52" w:rsidP="00132B52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Zoom</w:t>
            </w:r>
            <w:r w:rsidRPr="00132B52">
              <w:rPr>
                <w:sz w:val="18"/>
                <w:szCs w:val="18"/>
              </w:rPr>
              <w:br/>
            </w:r>
            <w:hyperlink r:id="rId14" w:tgtFrame="_blank" w:history="1">
              <w:r w:rsidRPr="00132B52">
                <w:rPr>
                  <w:sz w:val="18"/>
                  <w:szCs w:val="18"/>
                </w:rPr>
                <w:t>https://us06web.zoom.us/j/81195197778?pwd=Z1hIVmYxRUJ4dS9WVnI2cDBRTkxPdz09</w:t>
              </w:r>
            </w:hyperlink>
            <w:r w:rsidRPr="00132B52">
              <w:rPr>
                <w:sz w:val="18"/>
                <w:szCs w:val="18"/>
              </w:rPr>
              <w:br/>
            </w:r>
            <w:r w:rsidRPr="00132B52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І</w:t>
            </w:r>
            <w:r w:rsidRPr="00132B52">
              <w:rPr>
                <w:sz w:val="18"/>
                <w:szCs w:val="18"/>
              </w:rPr>
              <w:t>дентиф</w:t>
            </w:r>
            <w:r>
              <w:rPr>
                <w:sz w:val="18"/>
                <w:szCs w:val="18"/>
              </w:rPr>
              <w:t>і</w:t>
            </w:r>
            <w:r w:rsidRPr="00132B52">
              <w:rPr>
                <w:sz w:val="18"/>
                <w:szCs w:val="18"/>
              </w:rPr>
              <w:t>катор: 811 9519 7778</w:t>
            </w:r>
            <w:r w:rsidRPr="00132B52">
              <w:rPr>
                <w:sz w:val="18"/>
                <w:szCs w:val="18"/>
              </w:rPr>
              <w:br/>
              <w:t>Код доступ</w:t>
            </w:r>
            <w:r>
              <w:rPr>
                <w:sz w:val="18"/>
                <w:szCs w:val="18"/>
              </w:rPr>
              <w:t>у</w:t>
            </w:r>
            <w:r w:rsidRPr="00132B52">
              <w:rPr>
                <w:sz w:val="18"/>
                <w:szCs w:val="18"/>
              </w:rPr>
              <w:t>: 355579</w:t>
            </w:r>
          </w:p>
        </w:tc>
      </w:tr>
      <w:tr w:rsidR="00132B52" w:rsidRPr="0002616D" w:rsidTr="00132B52">
        <w:trPr>
          <w:gridBefore w:val="1"/>
          <w:wBefore w:w="53" w:type="dxa"/>
          <w:trHeight w:val="404"/>
        </w:trPr>
        <w:tc>
          <w:tcPr>
            <w:tcW w:w="633" w:type="dxa"/>
            <w:vAlign w:val="center"/>
          </w:tcPr>
          <w:p w:rsidR="00132B52" w:rsidRPr="0002616D" w:rsidRDefault="00132B52" w:rsidP="0002616D">
            <w:pPr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10.15–11.</w:t>
            </w:r>
            <w:r w:rsidRPr="0002616D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3958" w:type="dxa"/>
            <w:gridSpan w:val="2"/>
            <w:vAlign w:val="center"/>
          </w:tcPr>
          <w:p w:rsidR="00132B52" w:rsidRPr="0002616D" w:rsidRDefault="00132B52" w:rsidP="0002616D">
            <w:pPr>
              <w:rPr>
                <w:b/>
                <w:i/>
                <w:sz w:val="18"/>
                <w:szCs w:val="18"/>
              </w:rPr>
            </w:pPr>
            <w:r w:rsidRPr="0002616D">
              <w:rPr>
                <w:bCs/>
                <w:sz w:val="18"/>
                <w:szCs w:val="18"/>
              </w:rPr>
              <w:t>English panel</w:t>
            </w:r>
          </w:p>
        </w:tc>
        <w:tc>
          <w:tcPr>
            <w:tcW w:w="2812" w:type="dxa"/>
            <w:vMerge/>
            <w:vAlign w:val="center"/>
          </w:tcPr>
          <w:p w:rsidR="00132B52" w:rsidRPr="0002616D" w:rsidRDefault="00132B52" w:rsidP="0002616D">
            <w:pPr>
              <w:jc w:val="center"/>
              <w:rPr>
                <w:sz w:val="18"/>
                <w:szCs w:val="18"/>
              </w:rPr>
            </w:pPr>
          </w:p>
        </w:tc>
      </w:tr>
      <w:tr w:rsidR="00132B52" w:rsidRPr="0002616D" w:rsidTr="00132B52">
        <w:trPr>
          <w:gridBefore w:val="1"/>
          <w:wBefore w:w="53" w:type="dxa"/>
          <w:trHeight w:val="410"/>
        </w:trPr>
        <w:tc>
          <w:tcPr>
            <w:tcW w:w="633" w:type="dxa"/>
            <w:vAlign w:val="center"/>
          </w:tcPr>
          <w:p w:rsidR="00132B52" w:rsidRPr="0002616D" w:rsidRDefault="00132B52" w:rsidP="00DC62B7">
            <w:pPr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1</w:t>
            </w:r>
            <w:r w:rsidRPr="0002616D">
              <w:rPr>
                <w:sz w:val="18"/>
                <w:szCs w:val="18"/>
                <w:lang w:val="en-US"/>
              </w:rPr>
              <w:t>1</w:t>
            </w:r>
            <w:r w:rsidRPr="0002616D">
              <w:rPr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  <w:lang w:val="en-US"/>
              </w:rPr>
              <w:t>30</w:t>
            </w:r>
            <w:r w:rsidRPr="0002616D">
              <w:rPr>
                <w:sz w:val="18"/>
                <w:szCs w:val="18"/>
              </w:rPr>
              <w:t>–1</w:t>
            </w:r>
            <w:r w:rsidR="00DC62B7">
              <w:rPr>
                <w:sz w:val="18"/>
                <w:szCs w:val="18"/>
              </w:rPr>
              <w:t>3</w:t>
            </w:r>
            <w:r w:rsidRPr="0002616D">
              <w:rPr>
                <w:sz w:val="18"/>
                <w:szCs w:val="18"/>
              </w:rPr>
              <w:t>.</w:t>
            </w:r>
            <w:r w:rsidR="00DC62B7">
              <w:rPr>
                <w:sz w:val="18"/>
                <w:szCs w:val="18"/>
              </w:rPr>
              <w:t>0</w:t>
            </w:r>
            <w:r w:rsidRPr="0002616D">
              <w:rPr>
                <w:sz w:val="18"/>
                <w:szCs w:val="18"/>
                <w:lang w:val="en-US"/>
              </w:rPr>
              <w:t>0</w:t>
            </w:r>
            <w:r w:rsidRPr="0002616D">
              <w:rPr>
                <w:sz w:val="18"/>
                <w:szCs w:val="18"/>
              </w:rPr>
              <w:tab/>
            </w:r>
          </w:p>
        </w:tc>
        <w:tc>
          <w:tcPr>
            <w:tcW w:w="3958" w:type="dxa"/>
            <w:gridSpan w:val="2"/>
            <w:vAlign w:val="center"/>
          </w:tcPr>
          <w:p w:rsidR="00132B52" w:rsidRPr="0002616D" w:rsidRDefault="00132B52" w:rsidP="0002616D">
            <w:pPr>
              <w:pStyle w:val="1"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616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Україномовна панель</w:t>
            </w:r>
          </w:p>
        </w:tc>
        <w:tc>
          <w:tcPr>
            <w:tcW w:w="2812" w:type="dxa"/>
            <w:vMerge/>
            <w:vAlign w:val="center"/>
          </w:tcPr>
          <w:p w:rsidR="00132B52" w:rsidRPr="0002616D" w:rsidRDefault="00132B52" w:rsidP="0002616D">
            <w:pPr>
              <w:jc w:val="center"/>
              <w:rPr>
                <w:sz w:val="18"/>
                <w:szCs w:val="18"/>
              </w:rPr>
            </w:pPr>
          </w:p>
        </w:tc>
      </w:tr>
      <w:tr w:rsidR="0002616D" w:rsidRPr="0002616D" w:rsidTr="00132B52">
        <w:trPr>
          <w:gridBefore w:val="1"/>
          <w:wBefore w:w="53" w:type="dxa"/>
          <w:trHeight w:val="295"/>
        </w:trPr>
        <w:tc>
          <w:tcPr>
            <w:tcW w:w="7403" w:type="dxa"/>
            <w:gridSpan w:val="4"/>
            <w:vAlign w:val="center"/>
          </w:tcPr>
          <w:p w:rsidR="0002616D" w:rsidRPr="0002616D" w:rsidRDefault="0002616D" w:rsidP="0002616D">
            <w:pPr>
              <w:ind w:firstLine="34"/>
              <w:jc w:val="center"/>
              <w:rPr>
                <w:spacing w:val="5"/>
                <w:sz w:val="18"/>
                <w:szCs w:val="18"/>
                <w:shd w:val="clear" w:color="auto" w:fill="FFFFFF"/>
              </w:rPr>
            </w:pPr>
            <w:r w:rsidRPr="0002616D">
              <w:rPr>
                <w:b/>
                <w:i/>
                <w:sz w:val="18"/>
                <w:szCs w:val="18"/>
              </w:rPr>
              <w:t>Робота секцій</w:t>
            </w:r>
          </w:p>
        </w:tc>
      </w:tr>
      <w:tr w:rsidR="0002616D" w:rsidRPr="0002616D" w:rsidTr="00132B52">
        <w:trPr>
          <w:gridBefore w:val="1"/>
          <w:wBefore w:w="53" w:type="dxa"/>
          <w:trHeight w:val="469"/>
        </w:trPr>
        <w:tc>
          <w:tcPr>
            <w:tcW w:w="633" w:type="dxa"/>
            <w:vMerge w:val="restart"/>
            <w:vAlign w:val="center"/>
          </w:tcPr>
          <w:p w:rsidR="0002616D" w:rsidRPr="00132B52" w:rsidRDefault="00132B52" w:rsidP="00132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17.30</w:t>
            </w:r>
          </w:p>
        </w:tc>
        <w:tc>
          <w:tcPr>
            <w:tcW w:w="3958" w:type="dxa"/>
            <w:gridSpan w:val="2"/>
            <w:vAlign w:val="center"/>
          </w:tcPr>
          <w:p w:rsidR="0002616D" w:rsidRDefault="00DC62B7" w:rsidP="00132B52">
            <w:pPr>
              <w:ind w:firstLine="34"/>
              <w:jc w:val="both"/>
              <w:rPr>
                <w:bCs/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>Секція І.</w:t>
            </w:r>
            <w:r w:rsidRPr="0002616D">
              <w:rPr>
                <w:sz w:val="18"/>
                <w:szCs w:val="18"/>
              </w:rPr>
              <w:t xml:space="preserve"> Ф</w:t>
            </w:r>
            <w:r w:rsidRPr="0002616D">
              <w:rPr>
                <w:bCs/>
                <w:sz w:val="18"/>
                <w:szCs w:val="18"/>
              </w:rPr>
              <w:t>ілософія міста. Києвознавство</w:t>
            </w:r>
          </w:p>
          <w:p w:rsidR="00DC62B7" w:rsidRDefault="00DC62B7" w:rsidP="00132B52">
            <w:pPr>
              <w:ind w:firstLine="34"/>
              <w:jc w:val="both"/>
              <w:rPr>
                <w:bCs/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>Секція ІІ.</w:t>
            </w:r>
            <w:r w:rsidRPr="0002616D">
              <w:rPr>
                <w:sz w:val="18"/>
                <w:szCs w:val="18"/>
              </w:rPr>
              <w:t xml:space="preserve"> І</w:t>
            </w:r>
            <w:r w:rsidRPr="0002616D">
              <w:rPr>
                <w:bCs/>
                <w:sz w:val="18"/>
                <w:szCs w:val="18"/>
              </w:rPr>
              <w:t>сторико-філософська класика: рецепції та інтерпретації</w:t>
            </w:r>
          </w:p>
          <w:p w:rsidR="00DC62B7" w:rsidRPr="0002616D" w:rsidRDefault="00DC62B7" w:rsidP="00132B52">
            <w:pPr>
              <w:ind w:firstLine="34"/>
              <w:jc w:val="both"/>
              <w:rPr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>Секція ІІІ.</w:t>
            </w:r>
            <w:r w:rsidRPr="0002616D">
              <w:rPr>
                <w:sz w:val="18"/>
                <w:szCs w:val="18"/>
              </w:rPr>
              <w:t xml:space="preserve"> А</w:t>
            </w:r>
            <w:r w:rsidRPr="0002616D">
              <w:rPr>
                <w:bCs/>
                <w:sz w:val="18"/>
                <w:szCs w:val="18"/>
              </w:rPr>
              <w:t>налітика соціальних процесів</w:t>
            </w:r>
          </w:p>
        </w:tc>
        <w:tc>
          <w:tcPr>
            <w:tcW w:w="2812" w:type="dxa"/>
            <w:vAlign w:val="center"/>
          </w:tcPr>
          <w:p w:rsidR="0002616D" w:rsidRPr="00C7525D" w:rsidRDefault="00132B52" w:rsidP="0002616D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meet.google.com/mda-jnvq-ige</w:t>
            </w:r>
          </w:p>
        </w:tc>
      </w:tr>
      <w:tr w:rsidR="0002616D" w:rsidRPr="0002616D" w:rsidTr="00132B52">
        <w:trPr>
          <w:gridBefore w:val="1"/>
          <w:wBefore w:w="53" w:type="dxa"/>
          <w:trHeight w:val="473"/>
        </w:trPr>
        <w:tc>
          <w:tcPr>
            <w:tcW w:w="633" w:type="dxa"/>
            <w:vMerge/>
            <w:vAlign w:val="center"/>
          </w:tcPr>
          <w:p w:rsidR="0002616D" w:rsidRPr="00C7525D" w:rsidRDefault="0002616D" w:rsidP="00026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DC62B7" w:rsidRPr="0002616D" w:rsidRDefault="00DC62B7" w:rsidP="00D96CFB">
            <w:pPr>
              <w:ind w:firstLine="34"/>
              <w:rPr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 xml:space="preserve">Секція </w:t>
            </w:r>
            <w:r w:rsidRPr="0002616D">
              <w:rPr>
                <w:i/>
                <w:sz w:val="18"/>
                <w:szCs w:val="18"/>
                <w:lang w:val="en-US"/>
              </w:rPr>
              <w:t>IV</w:t>
            </w:r>
            <w:r w:rsidRPr="0002616D">
              <w:rPr>
                <w:i/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</w:rPr>
              <w:t xml:space="preserve"> А</w:t>
            </w:r>
            <w:r w:rsidRPr="0002616D">
              <w:rPr>
                <w:bCs/>
                <w:sz w:val="18"/>
                <w:szCs w:val="18"/>
              </w:rPr>
              <w:t>ктуальні проблеми етики, естетики та філософії культури</w:t>
            </w:r>
          </w:p>
        </w:tc>
        <w:tc>
          <w:tcPr>
            <w:tcW w:w="2812" w:type="dxa"/>
            <w:vAlign w:val="center"/>
          </w:tcPr>
          <w:p w:rsidR="0002616D" w:rsidRPr="0002616D" w:rsidRDefault="00132B52" w:rsidP="0002616D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meet.google.com/wwk-oxyx-sos</w:t>
            </w:r>
          </w:p>
        </w:tc>
      </w:tr>
      <w:tr w:rsidR="0002616D" w:rsidRPr="0002616D" w:rsidTr="00132B52">
        <w:trPr>
          <w:gridBefore w:val="1"/>
          <w:wBefore w:w="53" w:type="dxa"/>
          <w:trHeight w:val="495"/>
        </w:trPr>
        <w:tc>
          <w:tcPr>
            <w:tcW w:w="633" w:type="dxa"/>
            <w:vMerge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02616D" w:rsidRPr="0002616D" w:rsidRDefault="00D96CFB" w:rsidP="009E1538">
            <w:pPr>
              <w:ind w:firstLine="34"/>
              <w:jc w:val="both"/>
              <w:rPr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 xml:space="preserve">Секція </w:t>
            </w:r>
            <w:r w:rsidRPr="0002616D">
              <w:rPr>
                <w:i/>
                <w:sz w:val="18"/>
                <w:szCs w:val="18"/>
                <w:lang w:val="en-US"/>
              </w:rPr>
              <w:t>V</w:t>
            </w:r>
            <w:r w:rsidRPr="0002616D">
              <w:rPr>
                <w:i/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</w:rPr>
              <w:t xml:space="preserve"> А</w:t>
            </w:r>
            <w:r w:rsidRPr="0002616D">
              <w:rPr>
                <w:bCs/>
                <w:sz w:val="18"/>
                <w:szCs w:val="18"/>
              </w:rPr>
              <w:t>налітика релігійних процесів</w:t>
            </w:r>
            <w:r w:rsidRPr="0002616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12" w:type="dxa"/>
            <w:vAlign w:val="center"/>
          </w:tcPr>
          <w:p w:rsidR="0002616D" w:rsidRPr="0002616D" w:rsidRDefault="009E1538" w:rsidP="009E1538">
            <w:pPr>
              <w:jc w:val="center"/>
              <w:rPr>
                <w:sz w:val="18"/>
                <w:szCs w:val="18"/>
              </w:rPr>
            </w:pPr>
            <w:r w:rsidRPr="009E1538">
              <w:rPr>
                <w:sz w:val="18"/>
                <w:szCs w:val="18"/>
              </w:rPr>
              <w:t>meet.google.com/pks-emie-vhg</w:t>
            </w:r>
            <w:r>
              <w:t xml:space="preserve"> </w:t>
            </w:r>
          </w:p>
        </w:tc>
      </w:tr>
      <w:tr w:rsidR="009E1538" w:rsidRPr="0002616D" w:rsidTr="00132B52">
        <w:trPr>
          <w:gridBefore w:val="1"/>
          <w:wBefore w:w="53" w:type="dxa"/>
          <w:trHeight w:val="495"/>
        </w:trPr>
        <w:tc>
          <w:tcPr>
            <w:tcW w:w="633" w:type="dxa"/>
            <w:vMerge/>
            <w:vAlign w:val="center"/>
          </w:tcPr>
          <w:p w:rsidR="009E1538" w:rsidRPr="0002616D" w:rsidRDefault="009E1538" w:rsidP="00026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9E1538" w:rsidRPr="0002616D" w:rsidRDefault="009E1538" w:rsidP="00132B52">
            <w:pPr>
              <w:ind w:firstLine="34"/>
              <w:jc w:val="both"/>
              <w:rPr>
                <w:i/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 xml:space="preserve">Секція </w:t>
            </w:r>
            <w:r w:rsidRPr="0002616D">
              <w:rPr>
                <w:i/>
                <w:sz w:val="18"/>
                <w:szCs w:val="18"/>
                <w:lang w:val="en-US"/>
              </w:rPr>
              <w:t>VI</w:t>
            </w:r>
            <w:r w:rsidRPr="0002616D">
              <w:rPr>
                <w:i/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</w:rPr>
              <w:t xml:space="preserve"> Ф</w:t>
            </w:r>
            <w:r w:rsidRPr="0002616D">
              <w:rPr>
                <w:bCs/>
                <w:sz w:val="18"/>
                <w:szCs w:val="18"/>
              </w:rPr>
              <w:t>ілософія освіти та сучасний освітологічний дискурс</w:t>
            </w:r>
          </w:p>
        </w:tc>
        <w:tc>
          <w:tcPr>
            <w:tcW w:w="2812" w:type="dxa"/>
            <w:vAlign w:val="center"/>
          </w:tcPr>
          <w:p w:rsidR="009E1538" w:rsidRPr="00132B52" w:rsidRDefault="009E1538" w:rsidP="0002616D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meet.google.com/njd-zfqz-uzg</w:t>
            </w:r>
          </w:p>
        </w:tc>
      </w:tr>
      <w:tr w:rsidR="0002616D" w:rsidRPr="0002616D" w:rsidTr="00132B52">
        <w:trPr>
          <w:gridBefore w:val="1"/>
          <w:wBefore w:w="53" w:type="dxa"/>
          <w:trHeight w:val="477"/>
        </w:trPr>
        <w:tc>
          <w:tcPr>
            <w:tcW w:w="633" w:type="dxa"/>
            <w:vMerge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02616D" w:rsidRPr="0002616D" w:rsidRDefault="00DC62B7" w:rsidP="00132B52">
            <w:pPr>
              <w:ind w:firstLine="34"/>
              <w:jc w:val="both"/>
              <w:rPr>
                <w:sz w:val="18"/>
                <w:szCs w:val="18"/>
              </w:rPr>
            </w:pPr>
            <w:r w:rsidRPr="0002616D">
              <w:rPr>
                <w:i/>
                <w:sz w:val="18"/>
                <w:szCs w:val="18"/>
              </w:rPr>
              <w:t xml:space="preserve">Секція </w:t>
            </w:r>
            <w:r w:rsidRPr="0002616D">
              <w:rPr>
                <w:i/>
                <w:sz w:val="18"/>
                <w:szCs w:val="18"/>
                <w:lang w:val="en-US"/>
              </w:rPr>
              <w:t>VII</w:t>
            </w:r>
            <w:r w:rsidRPr="0002616D">
              <w:rPr>
                <w:i/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</w:rPr>
              <w:t xml:space="preserve"> </w:t>
            </w:r>
            <w:r w:rsidR="0002616D" w:rsidRPr="0002616D">
              <w:rPr>
                <w:sz w:val="18"/>
                <w:szCs w:val="18"/>
              </w:rPr>
              <w:t>А</w:t>
            </w:r>
            <w:r w:rsidR="0002616D" w:rsidRPr="0002616D">
              <w:rPr>
                <w:bCs/>
                <w:sz w:val="18"/>
                <w:szCs w:val="18"/>
              </w:rPr>
              <w:t>налітика політичних процесів</w:t>
            </w:r>
          </w:p>
        </w:tc>
        <w:tc>
          <w:tcPr>
            <w:tcW w:w="2812" w:type="dxa"/>
            <w:vAlign w:val="center"/>
          </w:tcPr>
          <w:p w:rsidR="0002616D" w:rsidRPr="0002616D" w:rsidRDefault="00132B52" w:rsidP="0002616D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meet.google.com/apn-zozg-qoq</w:t>
            </w:r>
          </w:p>
        </w:tc>
      </w:tr>
      <w:tr w:rsidR="0002616D" w:rsidRPr="0002616D" w:rsidTr="00132B52">
        <w:trPr>
          <w:gridBefore w:val="1"/>
          <w:wBefore w:w="53" w:type="dxa"/>
          <w:trHeight w:val="226"/>
        </w:trPr>
        <w:tc>
          <w:tcPr>
            <w:tcW w:w="7403" w:type="dxa"/>
            <w:gridSpan w:val="4"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2616D" w:rsidRPr="0002616D" w:rsidTr="00132B52">
        <w:trPr>
          <w:gridBefore w:val="1"/>
          <w:wBefore w:w="53" w:type="dxa"/>
        </w:trPr>
        <w:tc>
          <w:tcPr>
            <w:tcW w:w="633" w:type="dxa"/>
            <w:vAlign w:val="center"/>
          </w:tcPr>
          <w:p w:rsidR="0002616D" w:rsidRPr="0002616D" w:rsidRDefault="0002616D" w:rsidP="0002616D">
            <w:pPr>
              <w:jc w:val="center"/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17.</w:t>
            </w:r>
            <w:r w:rsidRPr="0002616D">
              <w:rPr>
                <w:sz w:val="18"/>
                <w:szCs w:val="18"/>
                <w:lang w:val="en-US"/>
              </w:rPr>
              <w:t>3</w:t>
            </w:r>
            <w:r w:rsidRPr="0002616D">
              <w:rPr>
                <w:sz w:val="18"/>
                <w:szCs w:val="18"/>
              </w:rPr>
              <w:t>0–1</w:t>
            </w:r>
            <w:r w:rsidRPr="0002616D">
              <w:rPr>
                <w:sz w:val="18"/>
                <w:szCs w:val="18"/>
                <w:lang w:val="en-US"/>
              </w:rPr>
              <w:t>8</w:t>
            </w:r>
            <w:r w:rsidRPr="0002616D">
              <w:rPr>
                <w:sz w:val="18"/>
                <w:szCs w:val="18"/>
              </w:rPr>
              <w:t>.</w:t>
            </w:r>
            <w:r w:rsidRPr="0002616D">
              <w:rPr>
                <w:sz w:val="18"/>
                <w:szCs w:val="18"/>
                <w:lang w:val="en-US"/>
              </w:rPr>
              <w:t>0</w:t>
            </w:r>
            <w:r w:rsidRPr="0002616D">
              <w:rPr>
                <w:sz w:val="18"/>
                <w:szCs w:val="18"/>
              </w:rPr>
              <w:t>0</w:t>
            </w:r>
          </w:p>
        </w:tc>
        <w:tc>
          <w:tcPr>
            <w:tcW w:w="3958" w:type="dxa"/>
            <w:gridSpan w:val="2"/>
            <w:vAlign w:val="center"/>
          </w:tcPr>
          <w:p w:rsidR="0002616D" w:rsidRPr="0002616D" w:rsidRDefault="0002616D" w:rsidP="0002616D">
            <w:pPr>
              <w:ind w:firstLine="33"/>
              <w:rPr>
                <w:sz w:val="18"/>
                <w:szCs w:val="18"/>
              </w:rPr>
            </w:pPr>
            <w:r w:rsidRPr="0002616D">
              <w:rPr>
                <w:sz w:val="18"/>
                <w:szCs w:val="18"/>
              </w:rPr>
              <w:t>Підбиття підсумків конференції</w:t>
            </w:r>
          </w:p>
        </w:tc>
        <w:tc>
          <w:tcPr>
            <w:tcW w:w="2812" w:type="dxa"/>
            <w:vAlign w:val="center"/>
          </w:tcPr>
          <w:p w:rsidR="0002616D" w:rsidRPr="0002616D" w:rsidRDefault="00132B52" w:rsidP="0002616D">
            <w:pPr>
              <w:jc w:val="center"/>
              <w:rPr>
                <w:sz w:val="18"/>
                <w:szCs w:val="18"/>
              </w:rPr>
            </w:pPr>
            <w:r w:rsidRPr="00132B52">
              <w:rPr>
                <w:sz w:val="18"/>
                <w:szCs w:val="18"/>
              </w:rPr>
              <w:t>meet.google.com/jov-excm-rvy</w:t>
            </w:r>
          </w:p>
        </w:tc>
      </w:tr>
      <w:tr w:rsidR="0002616D" w:rsidRPr="0002616D" w:rsidTr="00132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936" w:type="dxa"/>
            <w:gridSpan w:val="3"/>
          </w:tcPr>
          <w:p w:rsidR="007E3C40" w:rsidRDefault="007E3C40" w:rsidP="000C59EC">
            <w:pPr>
              <w:rPr>
                <w:b/>
                <w:sz w:val="20"/>
                <w:szCs w:val="20"/>
              </w:rPr>
            </w:pPr>
          </w:p>
          <w:p w:rsidR="0002616D" w:rsidRPr="0002616D" w:rsidRDefault="0002616D" w:rsidP="000C59EC">
            <w:pPr>
              <w:rPr>
                <w:b/>
                <w:sz w:val="20"/>
                <w:szCs w:val="20"/>
              </w:rPr>
            </w:pPr>
            <w:r w:rsidRPr="0002616D">
              <w:rPr>
                <w:b/>
                <w:sz w:val="20"/>
                <w:szCs w:val="20"/>
              </w:rPr>
              <w:t>Регламент</w:t>
            </w:r>
          </w:p>
          <w:p w:rsidR="0002616D" w:rsidRPr="0002616D" w:rsidRDefault="0002616D" w:rsidP="000C59E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2616D">
              <w:rPr>
                <w:sz w:val="20"/>
                <w:szCs w:val="20"/>
                <w:shd w:val="clear" w:color="auto" w:fill="FFFFFF"/>
              </w:rPr>
              <w:t>Доповіді — до 15 хв.</w:t>
            </w:r>
          </w:p>
          <w:p w:rsidR="0002616D" w:rsidRPr="0002616D" w:rsidRDefault="0002616D" w:rsidP="000C59EC">
            <w:pPr>
              <w:rPr>
                <w:bCs/>
                <w:sz w:val="20"/>
                <w:szCs w:val="20"/>
              </w:rPr>
            </w:pPr>
            <w:r w:rsidRPr="0002616D">
              <w:rPr>
                <w:bCs/>
                <w:sz w:val="20"/>
                <w:szCs w:val="20"/>
              </w:rPr>
              <w:t>Виступи в обговоренні — до 5 хв.</w:t>
            </w:r>
          </w:p>
          <w:p w:rsidR="0002616D" w:rsidRPr="0002616D" w:rsidRDefault="0002616D" w:rsidP="000C59E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2616D">
              <w:rPr>
                <w:sz w:val="20"/>
                <w:szCs w:val="20"/>
                <w:shd w:val="clear" w:color="auto" w:fill="FFFFFF"/>
              </w:rPr>
              <w:t>Виступ на секції — до 10 хв.</w:t>
            </w:r>
          </w:p>
          <w:p w:rsidR="0002616D" w:rsidRPr="0002616D" w:rsidRDefault="0002616D" w:rsidP="000C59E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20" w:type="dxa"/>
            <w:gridSpan w:val="2"/>
          </w:tcPr>
          <w:p w:rsidR="007E3C40" w:rsidRDefault="007E3C40" w:rsidP="000C59EC">
            <w:pPr>
              <w:rPr>
                <w:b/>
                <w:bCs/>
                <w:sz w:val="20"/>
                <w:szCs w:val="20"/>
              </w:rPr>
            </w:pPr>
          </w:p>
          <w:p w:rsidR="0002616D" w:rsidRPr="0002616D" w:rsidRDefault="0002616D" w:rsidP="000C59EC">
            <w:pPr>
              <w:rPr>
                <w:b/>
                <w:bCs/>
                <w:sz w:val="20"/>
                <w:szCs w:val="20"/>
              </w:rPr>
            </w:pPr>
            <w:r w:rsidRPr="0002616D">
              <w:rPr>
                <w:b/>
                <w:bCs/>
                <w:sz w:val="20"/>
                <w:szCs w:val="20"/>
              </w:rPr>
              <w:t>Робочі мови</w:t>
            </w:r>
          </w:p>
          <w:p w:rsidR="0002616D" w:rsidRPr="0002616D" w:rsidRDefault="0002616D" w:rsidP="000C59EC">
            <w:pPr>
              <w:rPr>
                <w:bCs/>
                <w:sz w:val="20"/>
                <w:szCs w:val="20"/>
              </w:rPr>
            </w:pPr>
            <w:r w:rsidRPr="0002616D">
              <w:rPr>
                <w:bCs/>
                <w:sz w:val="20"/>
                <w:szCs w:val="20"/>
              </w:rPr>
              <w:t>українська, англійська</w:t>
            </w:r>
          </w:p>
          <w:p w:rsidR="0002616D" w:rsidRPr="0002616D" w:rsidRDefault="0002616D" w:rsidP="000C59EC">
            <w:pPr>
              <w:rPr>
                <w:bCs/>
                <w:sz w:val="20"/>
                <w:szCs w:val="20"/>
              </w:rPr>
            </w:pPr>
          </w:p>
        </w:tc>
      </w:tr>
    </w:tbl>
    <w:p w:rsidR="0002616D" w:rsidRDefault="0002616D">
      <w:pPr>
        <w:spacing w:before="9"/>
        <w:ind w:left="16" w:right="377"/>
        <w:jc w:val="center"/>
        <w:rPr>
          <w:i/>
          <w:color w:val="221F1F"/>
          <w:sz w:val="19"/>
        </w:rPr>
      </w:pPr>
    </w:p>
    <w:p w:rsidR="0002616D" w:rsidRDefault="0002616D">
      <w:pPr>
        <w:spacing w:before="9"/>
        <w:ind w:left="16" w:right="377"/>
        <w:jc w:val="center"/>
        <w:rPr>
          <w:i/>
          <w:sz w:val="19"/>
        </w:rPr>
      </w:pPr>
    </w:p>
    <w:p w:rsidR="00243E9E" w:rsidRDefault="00243E9E">
      <w:pPr>
        <w:spacing w:line="225" w:lineRule="exact"/>
        <w:rPr>
          <w:sz w:val="20"/>
        </w:rPr>
        <w:sectPr w:rsidR="00243E9E">
          <w:pgSz w:w="8420" w:h="11920"/>
          <w:pgMar w:top="1240" w:right="580" w:bottom="280" w:left="600" w:header="987" w:footer="0" w:gutter="0"/>
          <w:cols w:space="720"/>
        </w:sectPr>
      </w:pPr>
    </w:p>
    <w:p w:rsidR="00243E9E" w:rsidRDefault="00244A41">
      <w:pPr>
        <w:spacing w:before="175"/>
        <w:ind w:left="700" w:right="377"/>
        <w:jc w:val="center"/>
        <w:rPr>
          <w:rFonts w:ascii="Trebuchet MS" w:hAnsi="Trebuchet MS"/>
          <w:i/>
          <w:sz w:val="28"/>
        </w:rPr>
      </w:pPr>
      <w:r>
        <w:rPr>
          <w:rFonts w:ascii="Trebuchet MS" w:hAnsi="Trebuchet MS"/>
          <w:i/>
          <w:color w:val="221F1F"/>
          <w:sz w:val="28"/>
        </w:rPr>
        <w:lastRenderedPageBreak/>
        <w:t>ПОРЯДОК</w:t>
      </w:r>
      <w:r w:rsidR="0002616D">
        <w:rPr>
          <w:rFonts w:ascii="Trebuchet MS" w:hAnsi="Trebuchet MS"/>
          <w:i/>
          <w:color w:val="221F1F"/>
          <w:sz w:val="28"/>
        </w:rPr>
        <w:t xml:space="preserve">  </w:t>
      </w:r>
      <w:r>
        <w:rPr>
          <w:rFonts w:ascii="Trebuchet MS" w:hAnsi="Trebuchet MS"/>
          <w:i/>
          <w:color w:val="221F1F"/>
          <w:sz w:val="28"/>
        </w:rPr>
        <w:t>РОБОТИ</w:t>
      </w:r>
      <w:r w:rsidR="0002616D">
        <w:rPr>
          <w:rFonts w:ascii="Trebuchet MS" w:hAnsi="Trebuchet MS"/>
          <w:i/>
          <w:color w:val="221F1F"/>
          <w:sz w:val="28"/>
        </w:rPr>
        <w:t xml:space="preserve">  </w:t>
      </w:r>
      <w:r>
        <w:rPr>
          <w:rFonts w:ascii="Trebuchet MS" w:hAnsi="Trebuchet MS"/>
          <w:i/>
          <w:color w:val="221F1F"/>
          <w:sz w:val="28"/>
        </w:rPr>
        <w:t>НАУКОВОЇ</w:t>
      </w:r>
      <w:r w:rsidR="0002616D">
        <w:rPr>
          <w:rFonts w:ascii="Trebuchet MS" w:hAnsi="Trebuchet MS"/>
          <w:i/>
          <w:color w:val="221F1F"/>
          <w:sz w:val="28"/>
        </w:rPr>
        <w:t xml:space="preserve">  </w:t>
      </w:r>
      <w:r>
        <w:rPr>
          <w:rFonts w:ascii="Trebuchet MS" w:hAnsi="Trebuchet MS"/>
          <w:i/>
          <w:color w:val="221F1F"/>
          <w:sz w:val="28"/>
        </w:rPr>
        <w:t>КОНФЕРЕНЦІЇ</w:t>
      </w:r>
    </w:p>
    <w:p w:rsidR="00243E9E" w:rsidRDefault="00244A41">
      <w:pPr>
        <w:spacing w:before="37"/>
        <w:ind w:left="703" w:right="377"/>
        <w:jc w:val="center"/>
        <w:rPr>
          <w:rFonts w:ascii="Trebuchet MS" w:hAnsi="Trebuchet MS"/>
          <w:i/>
          <w:sz w:val="28"/>
        </w:rPr>
      </w:pPr>
      <w:r>
        <w:rPr>
          <w:rFonts w:ascii="Trebuchet MS" w:hAnsi="Trebuchet MS"/>
          <w:i/>
          <w:color w:val="221F1F"/>
          <w:sz w:val="28"/>
        </w:rPr>
        <w:t>«КИЇВСЬКІ ФІЛОСОФСЬКІ СТУДІЇ – 20</w:t>
      </w:r>
      <w:r w:rsidR="0002616D">
        <w:rPr>
          <w:rFonts w:ascii="Trebuchet MS" w:hAnsi="Trebuchet MS"/>
          <w:i/>
          <w:color w:val="221F1F"/>
          <w:sz w:val="28"/>
        </w:rPr>
        <w:t>2</w:t>
      </w:r>
      <w:r w:rsidR="006E0468">
        <w:rPr>
          <w:rFonts w:ascii="Trebuchet MS" w:hAnsi="Trebuchet MS"/>
          <w:i/>
          <w:color w:val="221F1F"/>
          <w:sz w:val="28"/>
          <w:lang w:val="ru-RU"/>
        </w:rPr>
        <w:t>2</w:t>
      </w:r>
      <w:r>
        <w:rPr>
          <w:rFonts w:ascii="Trebuchet MS" w:hAnsi="Trebuchet MS"/>
          <w:i/>
          <w:color w:val="221F1F"/>
          <w:sz w:val="28"/>
        </w:rPr>
        <w:t>»</w:t>
      </w:r>
    </w:p>
    <w:p w:rsidR="00243E9E" w:rsidRDefault="005951AE">
      <w:pPr>
        <w:spacing w:before="243"/>
        <w:ind w:left="690" w:right="377"/>
        <w:jc w:val="center"/>
        <w:rPr>
          <w:b/>
          <w:sz w:val="19"/>
        </w:rPr>
      </w:pPr>
      <w:r>
        <w:rPr>
          <w:b/>
          <w:color w:val="221F1F"/>
          <w:sz w:val="19"/>
        </w:rPr>
        <w:t>2</w:t>
      </w:r>
      <w:r w:rsidR="006E0468">
        <w:rPr>
          <w:b/>
          <w:color w:val="221F1F"/>
          <w:sz w:val="19"/>
          <w:lang w:val="ru-RU"/>
        </w:rPr>
        <w:t>0</w:t>
      </w:r>
      <w:r w:rsidR="00244A41">
        <w:rPr>
          <w:b/>
          <w:color w:val="221F1F"/>
          <w:sz w:val="19"/>
        </w:rPr>
        <w:t xml:space="preserve"> травня 20</w:t>
      </w:r>
      <w:r w:rsidR="0002616D">
        <w:rPr>
          <w:b/>
          <w:color w:val="221F1F"/>
          <w:sz w:val="19"/>
        </w:rPr>
        <w:t>2</w:t>
      </w:r>
      <w:r w:rsidR="006E0468">
        <w:rPr>
          <w:b/>
          <w:color w:val="221F1F"/>
          <w:sz w:val="19"/>
          <w:lang w:val="ru-RU"/>
        </w:rPr>
        <w:t>2</w:t>
      </w:r>
      <w:r w:rsidR="00244A41">
        <w:rPr>
          <w:b/>
          <w:color w:val="221F1F"/>
          <w:sz w:val="19"/>
        </w:rPr>
        <w:t xml:space="preserve"> року</w:t>
      </w:r>
    </w:p>
    <w:p w:rsidR="00243E9E" w:rsidRDefault="00243E9E">
      <w:pPr>
        <w:pStyle w:val="a3"/>
        <w:rPr>
          <w:b/>
          <w:sz w:val="20"/>
        </w:rPr>
      </w:pPr>
    </w:p>
    <w:p w:rsidR="00414753" w:rsidRDefault="00414753" w:rsidP="0002616D">
      <w:pPr>
        <w:jc w:val="center"/>
        <w:rPr>
          <w:sz w:val="28"/>
          <w:szCs w:val="28"/>
        </w:rPr>
      </w:pPr>
    </w:p>
    <w:p w:rsidR="00414753" w:rsidRDefault="00414753" w:rsidP="0002616D">
      <w:pPr>
        <w:jc w:val="center"/>
        <w:rPr>
          <w:sz w:val="28"/>
          <w:szCs w:val="28"/>
        </w:rPr>
      </w:pPr>
    </w:p>
    <w:p w:rsidR="00414753" w:rsidRDefault="00414753" w:rsidP="0002616D">
      <w:pPr>
        <w:jc w:val="center"/>
        <w:rPr>
          <w:sz w:val="28"/>
          <w:szCs w:val="28"/>
        </w:rPr>
      </w:pPr>
    </w:p>
    <w:p w:rsidR="0002616D" w:rsidRPr="00B671C9" w:rsidRDefault="0002616D" w:rsidP="0002616D">
      <w:pPr>
        <w:jc w:val="center"/>
        <w:rPr>
          <w:sz w:val="28"/>
          <w:szCs w:val="28"/>
        </w:rPr>
      </w:pPr>
      <w:r w:rsidRPr="00B671C9">
        <w:rPr>
          <w:sz w:val="28"/>
          <w:szCs w:val="28"/>
        </w:rPr>
        <w:t>ВІДКРИТТЯ КОНФЕРЕНЦІЇ</w:t>
      </w:r>
    </w:p>
    <w:p w:rsidR="0002616D" w:rsidRDefault="0002616D" w:rsidP="0002616D">
      <w:pPr>
        <w:jc w:val="center"/>
        <w:rPr>
          <w:sz w:val="28"/>
          <w:szCs w:val="28"/>
        </w:rPr>
      </w:pPr>
      <w:r w:rsidRPr="00CC17DA">
        <w:rPr>
          <w:sz w:val="28"/>
          <w:szCs w:val="28"/>
        </w:rPr>
        <w:t>10.00–10.15</w:t>
      </w:r>
    </w:p>
    <w:p w:rsidR="00414753" w:rsidRPr="00CC17DA" w:rsidRDefault="00414753" w:rsidP="0002616D">
      <w:pPr>
        <w:jc w:val="center"/>
        <w:rPr>
          <w:sz w:val="28"/>
          <w:szCs w:val="28"/>
        </w:rPr>
      </w:pPr>
    </w:p>
    <w:p w:rsidR="00414753" w:rsidRDefault="00414753" w:rsidP="0002616D">
      <w:pPr>
        <w:jc w:val="center"/>
      </w:pPr>
    </w:p>
    <w:p w:rsidR="00414753" w:rsidRDefault="00414753" w:rsidP="00414753">
      <w:pPr>
        <w:pStyle w:val="3"/>
        <w:ind w:left="426" w:hanging="142"/>
      </w:pPr>
      <w:r>
        <w:rPr>
          <w:color w:val="221F1F"/>
        </w:rPr>
        <w:t>П Р И В І Т А Н Н Я</w:t>
      </w:r>
    </w:p>
    <w:p w:rsidR="00414753" w:rsidRDefault="00414753" w:rsidP="0002616D">
      <w:pPr>
        <w:jc w:val="center"/>
      </w:pPr>
    </w:p>
    <w:p w:rsidR="00414753" w:rsidRDefault="00414753" w:rsidP="0002616D">
      <w:pPr>
        <w:jc w:val="center"/>
      </w:pPr>
    </w:p>
    <w:p w:rsidR="0002616D" w:rsidRPr="00B671C9" w:rsidRDefault="0002616D" w:rsidP="0002616D">
      <w:pPr>
        <w:ind w:left="1134" w:hanging="1134"/>
        <w:jc w:val="both"/>
        <w:rPr>
          <w:b/>
          <w:bCs/>
          <w:i/>
          <w:iCs/>
          <w:sz w:val="28"/>
          <w:szCs w:val="28"/>
        </w:rPr>
      </w:pPr>
    </w:p>
    <w:p w:rsidR="0002616D" w:rsidRPr="00414753" w:rsidRDefault="0002616D" w:rsidP="00414753">
      <w:pPr>
        <w:ind w:left="1134" w:right="436" w:hanging="708"/>
        <w:jc w:val="both"/>
      </w:pPr>
      <w:r w:rsidRPr="00414753">
        <w:rPr>
          <w:bCs/>
          <w:i/>
          <w:iCs/>
        </w:rPr>
        <w:t xml:space="preserve">Огнев’юк Віктор Олександрович, </w:t>
      </w:r>
      <w:r w:rsidRPr="00414753">
        <w:t xml:space="preserve">доктор філософських наук, професор, </w:t>
      </w:r>
      <w:r w:rsidRPr="00414753">
        <w:rPr>
          <w:shd w:val="clear" w:color="auto" w:fill="FFFFFF"/>
        </w:rPr>
        <w:t>академік Національної академії педагогічних наук України,</w:t>
      </w:r>
      <w:r w:rsidRPr="00414753">
        <w:t xml:space="preserve"> ректор Київського університету імені Бориса Грінченка</w:t>
      </w:r>
    </w:p>
    <w:p w:rsidR="0002616D" w:rsidRPr="00414753" w:rsidRDefault="0002616D" w:rsidP="00414753">
      <w:pPr>
        <w:ind w:left="1134" w:right="436" w:hanging="708"/>
        <w:jc w:val="both"/>
        <w:rPr>
          <w:bCs/>
          <w:i/>
          <w:iCs/>
        </w:rPr>
      </w:pPr>
    </w:p>
    <w:p w:rsidR="0002616D" w:rsidRPr="00414753" w:rsidRDefault="0002616D" w:rsidP="00414753">
      <w:pPr>
        <w:ind w:left="1134" w:right="436" w:hanging="708"/>
        <w:jc w:val="both"/>
      </w:pPr>
      <w:r w:rsidRPr="00414753">
        <w:rPr>
          <w:bCs/>
          <w:i/>
          <w:iCs/>
        </w:rPr>
        <w:t>Александрова Олена Станіславівна,</w:t>
      </w:r>
      <w:r w:rsidRPr="00414753">
        <w:t xml:space="preserve"> доктор філософських наук, професор</w:t>
      </w:r>
      <w:r w:rsidRPr="00414753">
        <w:rPr>
          <w:bCs/>
          <w:i/>
          <w:iCs/>
        </w:rPr>
        <w:t>,</w:t>
      </w:r>
      <w:r w:rsidRPr="00414753">
        <w:t xml:space="preserve"> декан Історико-філософського факультету Київського університету імені Бориса Грінченка </w:t>
      </w:r>
    </w:p>
    <w:p w:rsidR="0002616D" w:rsidRPr="00414753" w:rsidRDefault="0002616D" w:rsidP="00414753">
      <w:pPr>
        <w:ind w:left="1134" w:right="436" w:hanging="708"/>
        <w:jc w:val="both"/>
        <w:rPr>
          <w:bCs/>
          <w:i/>
          <w:iCs/>
        </w:rPr>
      </w:pPr>
    </w:p>
    <w:p w:rsidR="00243E9E" w:rsidRPr="00414753" w:rsidRDefault="0002616D" w:rsidP="00414753">
      <w:pPr>
        <w:pStyle w:val="a3"/>
        <w:ind w:left="1134" w:right="436" w:hanging="708"/>
        <w:jc w:val="both"/>
        <w:rPr>
          <w:b/>
          <w:sz w:val="22"/>
          <w:szCs w:val="22"/>
        </w:rPr>
      </w:pPr>
      <w:r w:rsidRPr="00414753">
        <w:rPr>
          <w:bCs/>
          <w:i/>
          <w:iCs/>
          <w:sz w:val="22"/>
          <w:szCs w:val="22"/>
        </w:rPr>
        <w:t>Додонов Роман Олександрович,</w:t>
      </w:r>
      <w:r w:rsidRPr="00414753">
        <w:rPr>
          <w:sz w:val="22"/>
          <w:szCs w:val="22"/>
        </w:rPr>
        <w:t xml:space="preserve"> доктор філософських наук, професор</w:t>
      </w:r>
      <w:r w:rsidRPr="00414753">
        <w:rPr>
          <w:bCs/>
          <w:i/>
          <w:iCs/>
          <w:sz w:val="22"/>
          <w:szCs w:val="22"/>
        </w:rPr>
        <w:t>,</w:t>
      </w:r>
      <w:r w:rsidRPr="00414753">
        <w:rPr>
          <w:sz w:val="22"/>
          <w:szCs w:val="22"/>
        </w:rPr>
        <w:t xml:space="preserve"> завідувач кафедри філософії Історико-філософського факультету Київського університету імені Бориса Грінченка</w:t>
      </w:r>
    </w:p>
    <w:p w:rsidR="00243E9E" w:rsidRDefault="00243E9E">
      <w:pPr>
        <w:jc w:val="both"/>
        <w:sectPr w:rsidR="00243E9E">
          <w:pgSz w:w="8420" w:h="11920"/>
          <w:pgMar w:top="1240" w:right="580" w:bottom="280" w:left="600" w:header="987" w:footer="0" w:gutter="0"/>
          <w:cols w:space="720"/>
        </w:sectPr>
      </w:pPr>
    </w:p>
    <w:p w:rsidR="00243E9E" w:rsidRDefault="00244A41" w:rsidP="00414753">
      <w:pPr>
        <w:pStyle w:val="2"/>
        <w:ind w:left="284"/>
      </w:pPr>
      <w:r>
        <w:rPr>
          <w:color w:val="221F1F"/>
        </w:rPr>
        <w:lastRenderedPageBreak/>
        <w:t>РОБОТА ПЛЕНАРНИХ СЕСІЙ КОНФЕРЕНЦІЇ</w:t>
      </w:r>
    </w:p>
    <w:p w:rsidR="00414753" w:rsidRPr="00414753" w:rsidRDefault="00414753" w:rsidP="003A706B">
      <w:pPr>
        <w:ind w:left="284" w:right="377"/>
        <w:jc w:val="center"/>
        <w:rPr>
          <w:bCs/>
        </w:rPr>
      </w:pPr>
      <w:r w:rsidRPr="00414753">
        <w:rPr>
          <w:bCs/>
        </w:rPr>
        <w:t>English panel</w:t>
      </w:r>
    </w:p>
    <w:p w:rsidR="00414753" w:rsidRPr="00414753" w:rsidRDefault="00414753" w:rsidP="003A706B">
      <w:pPr>
        <w:ind w:left="284" w:right="377"/>
        <w:jc w:val="center"/>
      </w:pPr>
      <w:r w:rsidRPr="00414753">
        <w:t>10.15–11.</w:t>
      </w:r>
      <w:r w:rsidRPr="00414753">
        <w:rPr>
          <w:lang w:val="en-US"/>
        </w:rPr>
        <w:t>30</w:t>
      </w:r>
      <w:r w:rsidRPr="00414753">
        <w:tab/>
      </w:r>
    </w:p>
    <w:p w:rsidR="00414753" w:rsidRPr="00414753" w:rsidRDefault="00414753" w:rsidP="003A706B">
      <w:pPr>
        <w:ind w:left="1134" w:right="377" w:hanging="850"/>
        <w:jc w:val="both"/>
        <w:rPr>
          <w:b/>
          <w:bCs/>
        </w:rPr>
      </w:pPr>
      <w:r w:rsidRPr="00414753">
        <w:rPr>
          <w:bCs/>
        </w:rPr>
        <w:t xml:space="preserve">Moderator: </w:t>
      </w:r>
      <w:r w:rsidRPr="00414753">
        <w:rPr>
          <w:bCs/>
          <w:i/>
          <w:iCs/>
        </w:rPr>
        <w:t>Yaroslav Pasko,</w:t>
      </w:r>
      <w:r w:rsidRPr="00414753">
        <w:rPr>
          <w:bCs/>
        </w:rPr>
        <w:t xml:space="preserve"> Doctor of Philosophy, Professor, Professor of the Department of Philosophy, Borys </w:t>
      </w:r>
      <w:r w:rsidRPr="00414753">
        <w:rPr>
          <w:bCs/>
          <w:lang w:val="en-US"/>
        </w:rPr>
        <w:t>G</w:t>
      </w:r>
      <w:r w:rsidRPr="00414753">
        <w:rPr>
          <w:bCs/>
        </w:rPr>
        <w:t>rinchenko Kyiv</w:t>
      </w:r>
      <w:r w:rsidRPr="00414753">
        <w:rPr>
          <w:bCs/>
          <w:lang w:val="en-US"/>
        </w:rPr>
        <w:t xml:space="preserve"> </w:t>
      </w:r>
      <w:r w:rsidRPr="00414753">
        <w:rPr>
          <w:bCs/>
        </w:rPr>
        <w:t>University</w:t>
      </w:r>
    </w:p>
    <w:p w:rsidR="00414753" w:rsidRPr="007B54D7" w:rsidRDefault="00414753" w:rsidP="003A706B">
      <w:pPr>
        <w:ind w:left="1134" w:right="377" w:hanging="850"/>
        <w:jc w:val="both"/>
        <w:rPr>
          <w:b/>
          <w:bCs/>
          <w:color w:val="222222"/>
          <w:sz w:val="18"/>
          <w:szCs w:val="18"/>
          <w:shd w:val="clear" w:color="auto" w:fill="FFFFFF"/>
          <w:lang w:val="en-US"/>
        </w:rPr>
      </w:pPr>
    </w:p>
    <w:p w:rsidR="00954E62" w:rsidRPr="00954E62" w:rsidRDefault="00954E62" w:rsidP="003A706B">
      <w:pPr>
        <w:pStyle w:val="a3"/>
        <w:ind w:left="284"/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 xml:space="preserve">AFFECTIVE POLITICS: ON VIOLENCE AND EMOTIONS </w:t>
      </w:r>
    </w:p>
    <w:p w:rsidR="00414753" w:rsidRPr="00954E62" w:rsidRDefault="00954E62" w:rsidP="003A706B">
      <w:pPr>
        <w:pStyle w:val="a3"/>
        <w:ind w:left="1134" w:hanging="850"/>
        <w:rPr>
          <w:sz w:val="22"/>
          <w:szCs w:val="22"/>
          <w:shd w:val="clear" w:color="auto" w:fill="FFFFFF"/>
          <w:lang w:val="en-US"/>
        </w:rPr>
      </w:pPr>
      <w:r w:rsidRPr="00954E62">
        <w:rPr>
          <w:i/>
          <w:sz w:val="22"/>
          <w:szCs w:val="22"/>
        </w:rPr>
        <w:t>Constantino Pereira Martins</w:t>
      </w:r>
      <w:r>
        <w:rPr>
          <w:i/>
          <w:sz w:val="22"/>
          <w:szCs w:val="22"/>
        </w:rPr>
        <w:t>.</w:t>
      </w:r>
      <w:r w:rsidRPr="00954E62">
        <w:rPr>
          <w:sz w:val="22"/>
          <w:szCs w:val="22"/>
        </w:rPr>
        <w:t xml:space="preserve"> NOVA University of Lisbon / IEF- Coimbra University</w:t>
      </w:r>
      <w:r w:rsidR="00005A82">
        <w:rPr>
          <w:sz w:val="22"/>
          <w:szCs w:val="22"/>
        </w:rPr>
        <w:t xml:space="preserve"> (</w:t>
      </w:r>
      <w:r w:rsidRPr="00954E62">
        <w:rPr>
          <w:sz w:val="22"/>
          <w:szCs w:val="22"/>
        </w:rPr>
        <w:t>Portugal</w:t>
      </w:r>
      <w:r w:rsidR="00005A82">
        <w:rPr>
          <w:sz w:val="22"/>
          <w:szCs w:val="22"/>
        </w:rPr>
        <w:t>).</w:t>
      </w:r>
    </w:p>
    <w:p w:rsidR="005C6462" w:rsidRPr="007B54D7" w:rsidRDefault="005C6462" w:rsidP="003A706B">
      <w:pPr>
        <w:pStyle w:val="a3"/>
        <w:tabs>
          <w:tab w:val="left" w:pos="6804"/>
        </w:tabs>
        <w:ind w:left="284" w:right="436"/>
        <w:rPr>
          <w:sz w:val="18"/>
          <w:szCs w:val="18"/>
        </w:rPr>
      </w:pPr>
    </w:p>
    <w:p w:rsidR="00652AB7" w:rsidRPr="0087713E" w:rsidRDefault="00652AB7" w:rsidP="003A706B">
      <w:pPr>
        <w:tabs>
          <w:tab w:val="left" w:pos="6804"/>
        </w:tabs>
        <w:ind w:left="284" w:right="436"/>
        <w:jc w:val="both"/>
        <w:rPr>
          <w:b/>
          <w:bCs/>
        </w:rPr>
      </w:pPr>
      <w:r w:rsidRPr="0087713E">
        <w:rPr>
          <w:b/>
          <w:bCs/>
        </w:rPr>
        <w:t>‘OTHERING’: A NECESSARY BUT DANGEROUS SOCIAL PROCESS</w:t>
      </w:r>
    </w:p>
    <w:p w:rsidR="00652AB7" w:rsidRPr="0087713E" w:rsidRDefault="00652AB7" w:rsidP="003A706B">
      <w:pPr>
        <w:tabs>
          <w:tab w:val="left" w:pos="6804"/>
        </w:tabs>
        <w:ind w:left="1134" w:right="436" w:hanging="850"/>
        <w:jc w:val="both"/>
        <w:rPr>
          <w:iCs/>
        </w:rPr>
      </w:pPr>
      <w:r w:rsidRPr="0087713E">
        <w:rPr>
          <w:i/>
          <w:iCs/>
        </w:rPr>
        <w:t xml:space="preserve">Eileen Barker, </w:t>
      </w:r>
      <w:r w:rsidRPr="0087713E">
        <w:rPr>
          <w:iCs/>
        </w:rPr>
        <w:t xml:space="preserve">Professsor Emeritus, </w:t>
      </w:r>
      <w:r w:rsidRPr="0087713E">
        <w:t>BSc(Soc) Hons 1stl PhD; DPhil.hc</w:t>
      </w:r>
      <w:r w:rsidR="0087713E" w:rsidRPr="0087713E">
        <w:t>.</w:t>
      </w:r>
      <w:r w:rsidR="0087713E">
        <w:t xml:space="preserve"> </w:t>
      </w:r>
      <w:r w:rsidRPr="0087713E">
        <w:rPr>
          <w:iCs/>
        </w:rPr>
        <w:t>London School of Economics / INFORM</w:t>
      </w:r>
      <w:r w:rsidR="00005A82">
        <w:rPr>
          <w:iCs/>
        </w:rPr>
        <w:t xml:space="preserve"> (</w:t>
      </w:r>
      <w:r w:rsidR="0087713E" w:rsidRPr="0087713E">
        <w:rPr>
          <w:iCs/>
        </w:rPr>
        <w:t>United Kingdom</w:t>
      </w:r>
      <w:r w:rsidR="00005A82">
        <w:rPr>
          <w:iCs/>
        </w:rPr>
        <w:t>)</w:t>
      </w:r>
      <w:r w:rsidR="0087713E">
        <w:rPr>
          <w:iCs/>
        </w:rPr>
        <w:t>.</w:t>
      </w:r>
    </w:p>
    <w:p w:rsidR="0087713E" w:rsidRPr="007B54D7" w:rsidRDefault="0087713E" w:rsidP="003A706B">
      <w:pPr>
        <w:tabs>
          <w:tab w:val="left" w:pos="6804"/>
        </w:tabs>
        <w:ind w:left="284" w:right="436"/>
        <w:jc w:val="both"/>
        <w:rPr>
          <w:bCs/>
          <w:sz w:val="18"/>
          <w:szCs w:val="18"/>
          <w:lang w:val="en-GB"/>
        </w:rPr>
      </w:pPr>
    </w:p>
    <w:p w:rsidR="0087713E" w:rsidRPr="0087713E" w:rsidRDefault="0087713E" w:rsidP="003A706B">
      <w:pPr>
        <w:tabs>
          <w:tab w:val="left" w:pos="6804"/>
        </w:tabs>
        <w:ind w:left="284" w:right="436"/>
        <w:jc w:val="both"/>
        <w:rPr>
          <w:b/>
          <w:i/>
          <w:iCs/>
        </w:rPr>
      </w:pPr>
      <w:r w:rsidRPr="0087713E">
        <w:rPr>
          <w:b/>
          <w:bCs/>
          <w:lang w:val="en-GB"/>
        </w:rPr>
        <w:t>RELEVANCE OF THE PHENOMENOLOGY OF RELIGION FOR STUDY OF RELIGIOUS RADICALISATION</w:t>
      </w:r>
    </w:p>
    <w:p w:rsidR="0087713E" w:rsidRPr="0087713E" w:rsidRDefault="0087713E" w:rsidP="003A706B">
      <w:pPr>
        <w:tabs>
          <w:tab w:val="left" w:pos="6804"/>
        </w:tabs>
        <w:ind w:left="1134" w:right="436" w:hanging="850"/>
        <w:jc w:val="both"/>
        <w:rPr>
          <w:i/>
          <w:iCs/>
        </w:rPr>
      </w:pPr>
      <w:r w:rsidRPr="0087713E">
        <w:rPr>
          <w:i/>
          <w:iCs/>
        </w:rPr>
        <w:t xml:space="preserve">Anita Stasulane. </w:t>
      </w:r>
      <w:r w:rsidRPr="0087713E">
        <w:rPr>
          <w:lang w:val="en-GB"/>
        </w:rPr>
        <w:t>Dr. Theol.</w:t>
      </w:r>
      <w:r w:rsidRPr="0087713E">
        <w:t xml:space="preserve"> </w:t>
      </w:r>
      <w:r w:rsidRPr="0087713E">
        <w:rPr>
          <w:lang w:val="en-GB"/>
        </w:rPr>
        <w:t>Prof. Institute of Humanities and Social Sciences, Daugavpils University</w:t>
      </w:r>
      <w:r w:rsidR="00005A82">
        <w:t xml:space="preserve"> (</w:t>
      </w:r>
      <w:r w:rsidRPr="0087713E">
        <w:rPr>
          <w:lang w:val="en-GB"/>
        </w:rPr>
        <w:t>Latvia</w:t>
      </w:r>
      <w:r w:rsidR="00005A82">
        <w:t>)</w:t>
      </w:r>
      <w:r w:rsidRPr="0087713E">
        <w:rPr>
          <w:lang w:val="en-GB"/>
        </w:rPr>
        <w:t>.</w:t>
      </w:r>
    </w:p>
    <w:p w:rsidR="0087713E" w:rsidRPr="007B54D7" w:rsidRDefault="0087713E" w:rsidP="003A706B">
      <w:pPr>
        <w:pStyle w:val="a3"/>
        <w:tabs>
          <w:tab w:val="left" w:pos="6804"/>
        </w:tabs>
        <w:ind w:left="284" w:right="436"/>
        <w:rPr>
          <w:b/>
          <w:sz w:val="18"/>
          <w:szCs w:val="18"/>
        </w:rPr>
      </w:pPr>
    </w:p>
    <w:p w:rsidR="00005A82" w:rsidRPr="00005A82" w:rsidRDefault="00005A82" w:rsidP="003A706B">
      <w:pPr>
        <w:ind w:left="284"/>
        <w:rPr>
          <w:b/>
          <w:lang w:val="en-US"/>
        </w:rPr>
      </w:pPr>
      <w:r w:rsidRPr="00005A82">
        <w:rPr>
          <w:b/>
          <w:lang w:val="en-US"/>
        </w:rPr>
        <w:t>PHENOMENOLOGICAL APPROACH TO TERRORISM AND TERROR: PROBLEMS AND PROSPECTS</w:t>
      </w:r>
    </w:p>
    <w:p w:rsidR="00005A82" w:rsidRPr="00005A82" w:rsidRDefault="00005A82" w:rsidP="003A706B">
      <w:pPr>
        <w:pStyle w:val="a3"/>
        <w:tabs>
          <w:tab w:val="left" w:pos="6804"/>
        </w:tabs>
        <w:ind w:left="1135" w:hanging="851"/>
        <w:rPr>
          <w:b/>
          <w:sz w:val="22"/>
          <w:szCs w:val="22"/>
        </w:rPr>
      </w:pPr>
      <w:r w:rsidRPr="00005A82">
        <w:rPr>
          <w:i/>
          <w:sz w:val="22"/>
          <w:szCs w:val="22"/>
          <w:lang w:val="en-GB"/>
        </w:rPr>
        <w:t>Māris Kūlis</w:t>
      </w:r>
      <w:r w:rsidRPr="00005A82">
        <w:rPr>
          <w:sz w:val="22"/>
          <w:szCs w:val="22"/>
        </w:rPr>
        <w:t xml:space="preserve">, </w:t>
      </w:r>
      <w:r w:rsidRPr="00005A82">
        <w:rPr>
          <w:sz w:val="22"/>
          <w:szCs w:val="22"/>
          <w:lang w:val="en-GB"/>
        </w:rPr>
        <w:t>Dr. phil. / PhD</w:t>
      </w:r>
      <w:r w:rsidRPr="00005A82">
        <w:rPr>
          <w:sz w:val="22"/>
          <w:szCs w:val="22"/>
        </w:rPr>
        <w:t xml:space="preserve">, </w:t>
      </w:r>
      <w:r w:rsidRPr="00005A82">
        <w:rPr>
          <w:sz w:val="22"/>
          <w:szCs w:val="22"/>
          <w:lang w:val="en-GB"/>
        </w:rPr>
        <w:t>Senior researcher</w:t>
      </w:r>
      <w:r w:rsidRPr="00005A82">
        <w:rPr>
          <w:sz w:val="22"/>
          <w:szCs w:val="22"/>
        </w:rPr>
        <w:t xml:space="preserve">, </w:t>
      </w:r>
      <w:r w:rsidRPr="00005A82">
        <w:rPr>
          <w:sz w:val="22"/>
          <w:szCs w:val="22"/>
          <w:lang w:val="en-GB"/>
        </w:rPr>
        <w:t>Institute of Philosophy and Sociology, University of Latvia</w:t>
      </w:r>
      <w:r>
        <w:rPr>
          <w:sz w:val="22"/>
          <w:szCs w:val="22"/>
        </w:rPr>
        <w:t xml:space="preserve"> (</w:t>
      </w:r>
      <w:r w:rsidRPr="00005A82">
        <w:rPr>
          <w:sz w:val="22"/>
          <w:szCs w:val="22"/>
          <w:lang w:val="en-GB"/>
        </w:rPr>
        <w:t>Latvia</w:t>
      </w:r>
      <w:r>
        <w:rPr>
          <w:sz w:val="22"/>
          <w:szCs w:val="22"/>
        </w:rPr>
        <w:t>)</w:t>
      </w:r>
      <w:r w:rsidRPr="00005A82">
        <w:rPr>
          <w:sz w:val="22"/>
          <w:szCs w:val="22"/>
          <w:lang w:val="en-GB"/>
        </w:rPr>
        <w:t>.</w:t>
      </w:r>
    </w:p>
    <w:p w:rsidR="0059093E" w:rsidRPr="007B54D7" w:rsidRDefault="0059093E" w:rsidP="003A706B">
      <w:pPr>
        <w:pStyle w:val="a3"/>
        <w:tabs>
          <w:tab w:val="left" w:pos="6804"/>
        </w:tabs>
        <w:ind w:left="284" w:right="436"/>
        <w:jc w:val="both"/>
        <w:rPr>
          <w:b/>
          <w:color w:val="222222"/>
          <w:sz w:val="18"/>
          <w:szCs w:val="18"/>
          <w:shd w:val="clear" w:color="auto" w:fill="FFFFFF"/>
        </w:rPr>
      </w:pPr>
    </w:p>
    <w:p w:rsidR="0059093E" w:rsidRPr="00974599" w:rsidRDefault="0059093E" w:rsidP="003A706B">
      <w:pPr>
        <w:pStyle w:val="a3"/>
        <w:tabs>
          <w:tab w:val="left" w:pos="6804"/>
        </w:tabs>
        <w:ind w:left="284" w:right="436"/>
        <w:jc w:val="both"/>
        <w:rPr>
          <w:b/>
          <w:color w:val="222222"/>
          <w:sz w:val="22"/>
          <w:szCs w:val="22"/>
          <w:shd w:val="clear" w:color="auto" w:fill="FFFFFF"/>
        </w:rPr>
      </w:pPr>
      <w:r w:rsidRPr="00974599">
        <w:rPr>
          <w:b/>
          <w:color w:val="222222"/>
          <w:sz w:val="22"/>
          <w:szCs w:val="22"/>
          <w:shd w:val="clear" w:color="auto" w:fill="FFFFFF"/>
        </w:rPr>
        <w:t>RELIGIOUS ATTITUDES OF UNIVERSITY YOUTH</w:t>
      </w:r>
    </w:p>
    <w:p w:rsidR="0059093E" w:rsidRDefault="0059093E" w:rsidP="003A706B">
      <w:pPr>
        <w:pStyle w:val="a3"/>
        <w:tabs>
          <w:tab w:val="left" w:pos="6804"/>
        </w:tabs>
        <w:ind w:left="1134" w:right="436" w:hanging="850"/>
        <w:jc w:val="both"/>
        <w:rPr>
          <w:color w:val="222222"/>
          <w:sz w:val="22"/>
          <w:szCs w:val="22"/>
          <w:shd w:val="clear" w:color="auto" w:fill="FFFFFF"/>
        </w:rPr>
      </w:pPr>
      <w:r w:rsidRPr="00974599">
        <w:rPr>
          <w:i/>
          <w:color w:val="222222"/>
          <w:sz w:val="22"/>
          <w:szCs w:val="22"/>
          <w:shd w:val="clear" w:color="auto" w:fill="FFFFFF"/>
        </w:rPr>
        <w:t>Ewa Stachowska</w:t>
      </w:r>
      <w:r>
        <w:rPr>
          <w:color w:val="222222"/>
          <w:sz w:val="22"/>
          <w:szCs w:val="22"/>
          <w:shd w:val="clear" w:color="auto" w:fill="FFFFFF"/>
          <w:lang w:val="en-US"/>
        </w:rPr>
        <w:t>,</w:t>
      </w:r>
      <w:r w:rsidRPr="00974599">
        <w:rPr>
          <w:color w:val="222222"/>
          <w:sz w:val="22"/>
          <w:szCs w:val="22"/>
          <w:shd w:val="clear" w:color="auto" w:fill="FFFFFF"/>
        </w:rPr>
        <w:t xml:space="preserve"> PhD in Sociology, senior lector, Vice-Director of the Institute of Social Prevention and Resocialisation at the University of Warsaw (Poland).</w:t>
      </w:r>
    </w:p>
    <w:p w:rsidR="003A706B" w:rsidRPr="007B54D7" w:rsidRDefault="003A706B" w:rsidP="003A706B">
      <w:pPr>
        <w:pStyle w:val="a3"/>
        <w:tabs>
          <w:tab w:val="left" w:pos="6804"/>
        </w:tabs>
        <w:ind w:left="284" w:right="436"/>
        <w:jc w:val="both"/>
        <w:rPr>
          <w:b/>
          <w:sz w:val="18"/>
          <w:szCs w:val="18"/>
        </w:rPr>
      </w:pPr>
    </w:p>
    <w:p w:rsidR="003A706B" w:rsidRPr="006321A2" w:rsidRDefault="003A706B" w:rsidP="003A706B">
      <w:pPr>
        <w:pStyle w:val="a3"/>
        <w:tabs>
          <w:tab w:val="left" w:pos="6804"/>
        </w:tabs>
        <w:ind w:left="284" w:right="436"/>
        <w:jc w:val="both"/>
        <w:rPr>
          <w:b/>
          <w:sz w:val="22"/>
          <w:szCs w:val="22"/>
        </w:rPr>
      </w:pPr>
      <w:r w:rsidRPr="006321A2">
        <w:rPr>
          <w:b/>
          <w:sz w:val="22"/>
          <w:szCs w:val="22"/>
        </w:rPr>
        <w:t>THE MANY-SIDED HUMANISM OF LATVIAN AND BRASILIAN JESUIT PHILOSOPHER STAŅISLAVS LADUSĀNS</w:t>
      </w:r>
    </w:p>
    <w:p w:rsidR="007B54D7" w:rsidRPr="007B54D7" w:rsidRDefault="003A706B" w:rsidP="007B54D7">
      <w:pPr>
        <w:pStyle w:val="a3"/>
        <w:tabs>
          <w:tab w:val="left" w:pos="6804"/>
        </w:tabs>
        <w:ind w:left="1134" w:right="436" w:hanging="850"/>
        <w:jc w:val="both"/>
        <w:rPr>
          <w:sz w:val="22"/>
          <w:szCs w:val="22"/>
          <w:lang w:val="en-US"/>
        </w:rPr>
      </w:pPr>
      <w:r w:rsidRPr="006321A2">
        <w:rPr>
          <w:i/>
          <w:sz w:val="22"/>
          <w:szCs w:val="22"/>
          <w:lang w:val="lv-LV"/>
        </w:rPr>
        <w:t>Māra Kiope</w:t>
      </w:r>
      <w:r w:rsidR="007B54D7">
        <w:rPr>
          <w:i/>
          <w:sz w:val="22"/>
          <w:szCs w:val="22"/>
          <w:lang w:val="lv-LV"/>
        </w:rPr>
        <w:t>,</w:t>
      </w:r>
      <w:r w:rsidRPr="006321A2">
        <w:rPr>
          <w:sz w:val="22"/>
          <w:szCs w:val="22"/>
        </w:rPr>
        <w:t xml:space="preserve"> </w:t>
      </w:r>
      <w:r w:rsidR="007B54D7" w:rsidRPr="007B54D7">
        <w:rPr>
          <w:sz w:val="22"/>
          <w:szCs w:val="22"/>
          <w:lang w:val="en-US"/>
        </w:rPr>
        <w:t>Leading researcher, Institute of Philosophy and Sociolog, Latvia University;</w:t>
      </w:r>
      <w:r w:rsidR="007B54D7">
        <w:rPr>
          <w:lang w:val="en-US"/>
        </w:rPr>
        <w:t xml:space="preserve"> </w:t>
      </w:r>
      <w:r w:rsidR="007B54D7" w:rsidRPr="007B54D7">
        <w:rPr>
          <w:sz w:val="22"/>
          <w:szCs w:val="22"/>
          <w:lang w:val="en-US"/>
        </w:rPr>
        <w:t>Professor, Riga Higher Institute of Religious Science,</w:t>
      </w:r>
      <w:r w:rsidR="007B54D7">
        <w:rPr>
          <w:lang w:val="en-US"/>
        </w:rPr>
        <w:t xml:space="preserve"> </w:t>
      </w:r>
      <w:r w:rsidR="007B54D7" w:rsidRPr="007B54D7">
        <w:rPr>
          <w:sz w:val="22"/>
          <w:szCs w:val="22"/>
          <w:lang w:val="en-US"/>
        </w:rPr>
        <w:t>Lateran Pontifical University</w:t>
      </w:r>
      <w:r w:rsidR="007B54D7">
        <w:rPr>
          <w:lang w:val="en-US"/>
        </w:rPr>
        <w:t xml:space="preserve"> </w:t>
      </w:r>
      <w:r w:rsidR="007B54D7" w:rsidRPr="006321A2">
        <w:rPr>
          <w:sz w:val="22"/>
          <w:szCs w:val="22"/>
        </w:rPr>
        <w:t>(</w:t>
      </w:r>
      <w:r w:rsidR="007B54D7" w:rsidRPr="006321A2">
        <w:rPr>
          <w:sz w:val="22"/>
          <w:szCs w:val="22"/>
          <w:lang w:val="en-GB"/>
        </w:rPr>
        <w:t>Latvia</w:t>
      </w:r>
      <w:r w:rsidR="007B54D7" w:rsidRPr="006321A2">
        <w:rPr>
          <w:sz w:val="22"/>
          <w:szCs w:val="22"/>
        </w:rPr>
        <w:t>)</w:t>
      </w:r>
      <w:r w:rsidR="007B54D7" w:rsidRPr="006321A2">
        <w:rPr>
          <w:sz w:val="22"/>
          <w:szCs w:val="22"/>
          <w:lang w:val="en-GB"/>
        </w:rPr>
        <w:t>.</w:t>
      </w:r>
    </w:p>
    <w:p w:rsidR="0059093E" w:rsidRPr="007B54D7" w:rsidRDefault="0059093E" w:rsidP="003A706B">
      <w:pPr>
        <w:pStyle w:val="a3"/>
        <w:tabs>
          <w:tab w:val="left" w:pos="6804"/>
        </w:tabs>
        <w:ind w:left="284" w:right="436"/>
        <w:rPr>
          <w:b/>
          <w:sz w:val="18"/>
          <w:szCs w:val="18"/>
          <w:lang w:val="en-US"/>
        </w:rPr>
      </w:pPr>
    </w:p>
    <w:p w:rsidR="0087713E" w:rsidRPr="001545D0" w:rsidRDefault="0087713E" w:rsidP="003A706B">
      <w:pPr>
        <w:pStyle w:val="a3"/>
        <w:tabs>
          <w:tab w:val="left" w:pos="6804"/>
        </w:tabs>
        <w:ind w:left="284" w:right="436"/>
        <w:jc w:val="both"/>
        <w:rPr>
          <w:b/>
          <w:sz w:val="22"/>
          <w:szCs w:val="22"/>
        </w:rPr>
      </w:pPr>
      <w:r w:rsidRPr="001545D0">
        <w:rPr>
          <w:b/>
          <w:sz w:val="22"/>
          <w:szCs w:val="22"/>
        </w:rPr>
        <w:t>BRAZIL AND UKRAINE: THE TRAGEDY OF DEVELOPMENT AND THE PERSPECTIVES OF THE POETICS OF THE TRAGIC</w:t>
      </w:r>
    </w:p>
    <w:p w:rsidR="00DC62B7" w:rsidRDefault="0087713E" w:rsidP="003A706B">
      <w:pPr>
        <w:pStyle w:val="a3"/>
        <w:tabs>
          <w:tab w:val="left" w:pos="6804"/>
        </w:tabs>
        <w:ind w:left="1134" w:right="436" w:hanging="850"/>
        <w:jc w:val="both"/>
        <w:rPr>
          <w:rFonts w:ascii="Trebuchet MS"/>
          <w:i/>
          <w:sz w:val="28"/>
        </w:rPr>
      </w:pPr>
      <w:r w:rsidRPr="001545D0">
        <w:rPr>
          <w:i/>
          <w:sz w:val="22"/>
          <w:szCs w:val="22"/>
        </w:rPr>
        <w:t>Diogo Mondini Pereira.</w:t>
      </w:r>
      <w:r w:rsidRPr="001545D0">
        <w:rPr>
          <w:sz w:val="22"/>
          <w:szCs w:val="22"/>
        </w:rPr>
        <w:t xml:space="preserve"> PhD Student. Faculty of Architecture and Urbanism. University of São Paolo</w:t>
      </w:r>
      <w:r w:rsidR="00005A82">
        <w:rPr>
          <w:sz w:val="22"/>
          <w:szCs w:val="22"/>
        </w:rPr>
        <w:t xml:space="preserve"> (</w:t>
      </w:r>
      <w:r w:rsidRPr="001545D0">
        <w:rPr>
          <w:sz w:val="22"/>
          <w:szCs w:val="22"/>
          <w:lang w:val="en-US"/>
        </w:rPr>
        <w:t>Brazil</w:t>
      </w:r>
      <w:r w:rsidR="00005A82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="00DC62B7">
        <w:rPr>
          <w:rFonts w:ascii="Trebuchet MS"/>
          <w:i/>
          <w:sz w:val="28"/>
        </w:rPr>
        <w:br w:type="page"/>
      </w:r>
    </w:p>
    <w:p w:rsidR="00414753" w:rsidRDefault="00414753" w:rsidP="00414753">
      <w:pPr>
        <w:pStyle w:val="a3"/>
        <w:spacing w:before="5"/>
        <w:rPr>
          <w:rFonts w:ascii="Trebuchet MS"/>
          <w:i/>
          <w:sz w:val="28"/>
        </w:rPr>
      </w:pPr>
    </w:p>
    <w:p w:rsidR="00414753" w:rsidRPr="00414753" w:rsidRDefault="00414753" w:rsidP="00414753">
      <w:pPr>
        <w:pStyle w:val="1"/>
        <w:spacing w:before="0"/>
        <w:ind w:left="28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4753">
        <w:rPr>
          <w:rFonts w:ascii="Times New Roman" w:hAnsi="Times New Roman" w:cs="Times New Roman"/>
          <w:b w:val="0"/>
          <w:bCs w:val="0"/>
          <w:sz w:val="22"/>
          <w:szCs w:val="22"/>
        </w:rPr>
        <w:t>Україномовна панель</w:t>
      </w:r>
    </w:p>
    <w:p w:rsidR="00414753" w:rsidRPr="00414753" w:rsidRDefault="00414753" w:rsidP="00414753">
      <w:pPr>
        <w:ind w:left="284" w:right="377"/>
        <w:jc w:val="center"/>
      </w:pPr>
      <w:r w:rsidRPr="00414753">
        <w:t>11.30–1</w:t>
      </w:r>
      <w:r w:rsidR="00132B52">
        <w:t>3</w:t>
      </w:r>
      <w:r w:rsidRPr="00414753">
        <w:t>.</w:t>
      </w:r>
      <w:r w:rsidR="00132B52">
        <w:t>0</w:t>
      </w:r>
      <w:r w:rsidRPr="00414753">
        <w:t>0</w:t>
      </w:r>
    </w:p>
    <w:p w:rsidR="00414753" w:rsidRPr="00414753" w:rsidRDefault="00414753" w:rsidP="007C16C6">
      <w:pPr>
        <w:ind w:left="1134" w:right="10" w:hanging="850"/>
        <w:jc w:val="both"/>
      </w:pPr>
      <w:r w:rsidRPr="00414753">
        <w:rPr>
          <w:bCs/>
          <w:i/>
          <w:iCs/>
        </w:rPr>
        <w:t>Модератор: Роман Олександрович Додонов,</w:t>
      </w:r>
      <w:r w:rsidRPr="00414753">
        <w:t xml:space="preserve"> доктор філософських наук, професор</w:t>
      </w:r>
      <w:r w:rsidRPr="00414753">
        <w:rPr>
          <w:bCs/>
          <w:i/>
          <w:iCs/>
        </w:rPr>
        <w:t>,</w:t>
      </w:r>
      <w:r w:rsidRPr="00414753">
        <w:t xml:space="preserve"> завідувач кафедри філософії Історико-філософського факультету Київського університету імені Бориса Грінченка </w:t>
      </w:r>
    </w:p>
    <w:p w:rsidR="003A6011" w:rsidRPr="00414753" w:rsidRDefault="003A6011" w:rsidP="007C16C6">
      <w:pPr>
        <w:ind w:left="1134" w:right="377" w:hanging="850"/>
        <w:rPr>
          <w:b/>
        </w:rPr>
      </w:pPr>
    </w:p>
    <w:p w:rsidR="00414753" w:rsidRPr="003A6011" w:rsidRDefault="003A6011" w:rsidP="007C16C6">
      <w:pPr>
        <w:ind w:left="1134" w:right="377" w:hanging="850"/>
        <w:jc w:val="both"/>
        <w:rPr>
          <w:b/>
        </w:rPr>
      </w:pPr>
      <w:r w:rsidRPr="003A6011">
        <w:rPr>
          <w:b/>
        </w:rPr>
        <w:t>МІСТО ЯК СУЧАСНА ФОРТЕЦЯ ПІД ЧАС ВІЙНИ</w:t>
      </w:r>
    </w:p>
    <w:p w:rsidR="003A6011" w:rsidRPr="003A6011" w:rsidRDefault="003A6011" w:rsidP="007C16C6">
      <w:pPr>
        <w:ind w:left="1134" w:hanging="850"/>
        <w:jc w:val="both"/>
        <w:rPr>
          <w:i/>
        </w:rPr>
      </w:pPr>
      <w:r w:rsidRPr="003A6011">
        <w:rPr>
          <w:i/>
        </w:rPr>
        <w:t>Максим Анатолійович Лепський,</w:t>
      </w:r>
      <w:r>
        <w:rPr>
          <w:b/>
        </w:rPr>
        <w:t xml:space="preserve"> </w:t>
      </w:r>
      <w:r w:rsidRPr="003A6011">
        <w:t>доктор філософських наук, професор, професор кафедри соціології Запорізького національного університету</w:t>
      </w:r>
    </w:p>
    <w:p w:rsidR="0088581B" w:rsidRDefault="0088581B" w:rsidP="0088581B">
      <w:pPr>
        <w:ind w:left="1134" w:right="10" w:hanging="850"/>
        <w:jc w:val="both"/>
        <w:rPr>
          <w:b/>
        </w:rPr>
      </w:pPr>
    </w:p>
    <w:p w:rsidR="0088581B" w:rsidRDefault="0088581B" w:rsidP="0088581B">
      <w:pPr>
        <w:ind w:left="1134" w:right="10" w:hanging="850"/>
        <w:jc w:val="both"/>
        <w:rPr>
          <w:i/>
        </w:rPr>
      </w:pPr>
      <w:r w:rsidRPr="0088581B">
        <w:rPr>
          <w:b/>
        </w:rPr>
        <w:t>СТОЛИЦЯ І ВІЙНА</w:t>
      </w:r>
    </w:p>
    <w:p w:rsidR="0088581B" w:rsidRPr="00414753" w:rsidRDefault="0088581B" w:rsidP="0088581B">
      <w:pPr>
        <w:ind w:left="1134" w:right="10" w:hanging="850"/>
        <w:jc w:val="both"/>
      </w:pPr>
      <w:r w:rsidRPr="00414753">
        <w:rPr>
          <w:bCs/>
          <w:i/>
          <w:iCs/>
        </w:rPr>
        <w:t>Роман Олександрович Додонов,</w:t>
      </w:r>
      <w:r w:rsidRPr="00414753">
        <w:t xml:space="preserve"> доктор філософських наук, професор</w:t>
      </w:r>
      <w:r w:rsidRPr="00414753">
        <w:rPr>
          <w:bCs/>
          <w:i/>
          <w:iCs/>
        </w:rPr>
        <w:t>,</w:t>
      </w:r>
      <w:r w:rsidRPr="00414753">
        <w:t xml:space="preserve"> завідувач кафедри філософії Історико-філософського факультету Київського університету імені Бориса Грінченка </w:t>
      </w:r>
    </w:p>
    <w:p w:rsidR="0088581B" w:rsidRDefault="0088581B" w:rsidP="007C16C6">
      <w:pPr>
        <w:ind w:left="284"/>
        <w:jc w:val="both"/>
        <w:rPr>
          <w:b/>
        </w:rPr>
      </w:pPr>
    </w:p>
    <w:p w:rsidR="00446ACA" w:rsidRPr="00446ACA" w:rsidRDefault="00446ACA" w:rsidP="007C16C6">
      <w:pPr>
        <w:ind w:left="284"/>
        <w:jc w:val="both"/>
        <w:rPr>
          <w:b/>
        </w:rPr>
      </w:pPr>
      <w:r w:rsidRPr="00446ACA">
        <w:rPr>
          <w:b/>
        </w:rPr>
        <w:t>ФРАКТАЛЬНІ РОЗМІРНОСТИ ЗАХІДНОУКРАЇНСЬКОЇ ЕТНОПОЛІТИЧНОЇ СФЕРИ</w:t>
      </w:r>
    </w:p>
    <w:p w:rsidR="00446ACA" w:rsidRPr="00446ACA" w:rsidRDefault="00446ACA" w:rsidP="007C16C6">
      <w:pPr>
        <w:ind w:left="1134" w:hanging="850"/>
        <w:jc w:val="both"/>
        <w:rPr>
          <w:i/>
          <w:iCs/>
        </w:rPr>
      </w:pPr>
      <w:r w:rsidRPr="00446ACA">
        <w:rPr>
          <w:i/>
          <w:iCs/>
        </w:rPr>
        <w:t>Іван Сергійович Монолатій,</w:t>
      </w:r>
      <w:r>
        <w:rPr>
          <w:b/>
          <w:i/>
          <w:iCs/>
        </w:rPr>
        <w:t xml:space="preserve"> </w:t>
      </w:r>
      <w:r w:rsidRPr="00446ACA">
        <w:rPr>
          <w:iCs/>
        </w:rPr>
        <w:t>доктор політичних наук, професор, Прикарпатського національного університету імені Василя Стефаника</w:t>
      </w:r>
      <w:r w:rsidR="00936262">
        <w:rPr>
          <w:iCs/>
        </w:rPr>
        <w:t>,</w:t>
      </w:r>
      <w:r w:rsidR="00936262" w:rsidRPr="00936262">
        <w:rPr>
          <w:iCs/>
        </w:rPr>
        <w:t xml:space="preserve"> </w:t>
      </w:r>
      <w:r w:rsidR="00936262">
        <w:rPr>
          <w:iCs/>
        </w:rPr>
        <w:t>академік Академії наук вищої школи України</w:t>
      </w:r>
    </w:p>
    <w:p w:rsidR="00936262" w:rsidRDefault="00936262" w:rsidP="007C16C6">
      <w:pPr>
        <w:shd w:val="clear" w:color="auto" w:fill="FFFFFF"/>
        <w:ind w:left="284"/>
        <w:jc w:val="both"/>
        <w:rPr>
          <w:b/>
          <w:bCs/>
          <w:color w:val="222222"/>
        </w:rPr>
      </w:pPr>
    </w:p>
    <w:p w:rsidR="007C16C6" w:rsidRPr="007C16C6" w:rsidRDefault="007C16C6" w:rsidP="007C16C6">
      <w:pPr>
        <w:shd w:val="clear" w:color="auto" w:fill="FFFFFF"/>
        <w:ind w:left="284"/>
        <w:jc w:val="both"/>
        <w:rPr>
          <w:b/>
          <w:bCs/>
          <w:i/>
          <w:color w:val="222222"/>
        </w:rPr>
      </w:pPr>
      <w:r w:rsidRPr="007C16C6">
        <w:rPr>
          <w:b/>
        </w:rPr>
        <w:t>ФІЛОСОФСЬКО-ПСИХОЛОГІЧНІ ПОГЛЯДИ М. ГАЙДЕҐҐЕРА В АСПЕКТІ САМОРЕАЛІЗАЦІЇ ОСОБИСТОСТІ В ПОРІВНЯННІ З РЕЛІГІЙНО-ФІЛОСОФСЬКОЮ ДУМКОЮ СХОДУ</w:t>
      </w:r>
      <w:r w:rsidRPr="007C16C6">
        <w:rPr>
          <w:b/>
          <w:bCs/>
          <w:i/>
          <w:color w:val="222222"/>
        </w:rPr>
        <w:t xml:space="preserve"> </w:t>
      </w:r>
    </w:p>
    <w:p w:rsidR="00936262" w:rsidRPr="00936262" w:rsidRDefault="00936262" w:rsidP="000765D0">
      <w:pPr>
        <w:shd w:val="clear" w:color="auto" w:fill="FFFFFF"/>
        <w:ind w:left="1134" w:hanging="850"/>
        <w:jc w:val="both"/>
        <w:rPr>
          <w:color w:val="222222"/>
        </w:rPr>
      </w:pPr>
      <w:r w:rsidRPr="00936262">
        <w:rPr>
          <w:bCs/>
          <w:i/>
          <w:color w:val="222222"/>
        </w:rPr>
        <w:t>Віталій Олексійович Матвєєв,</w:t>
      </w:r>
      <w:r w:rsidRPr="00936262">
        <w:rPr>
          <w:b/>
          <w:bCs/>
          <w:color w:val="222222"/>
        </w:rPr>
        <w:t xml:space="preserve"> </w:t>
      </w:r>
      <w:r w:rsidRPr="00936262">
        <w:rPr>
          <w:bCs/>
          <w:color w:val="222222"/>
        </w:rPr>
        <w:t>д</w:t>
      </w:r>
      <w:r w:rsidRPr="00936262">
        <w:rPr>
          <w:color w:val="222222"/>
        </w:rPr>
        <w:t>октор філос</w:t>
      </w:r>
      <w:r>
        <w:rPr>
          <w:color w:val="222222"/>
        </w:rPr>
        <w:t>офських н</w:t>
      </w:r>
      <w:r w:rsidRPr="00936262">
        <w:rPr>
          <w:color w:val="222222"/>
        </w:rPr>
        <w:t>аук, доцент, доцент кафедри практичної психології Київського університету ім</w:t>
      </w:r>
      <w:r>
        <w:rPr>
          <w:color w:val="222222"/>
        </w:rPr>
        <w:t>ені</w:t>
      </w:r>
      <w:r w:rsidRPr="00936262">
        <w:rPr>
          <w:color w:val="222222"/>
        </w:rPr>
        <w:t xml:space="preserve"> Бориса Грінченка</w:t>
      </w:r>
      <w:r>
        <w:rPr>
          <w:color w:val="222222"/>
        </w:rPr>
        <w:t>,</w:t>
      </w:r>
      <w:r w:rsidRPr="00936262">
        <w:rPr>
          <w:color w:val="222222"/>
        </w:rPr>
        <w:t xml:space="preserve"> віце-президент Міжнародної Академії культури безпеки</w:t>
      </w:r>
      <w:r w:rsidR="000765D0">
        <w:rPr>
          <w:color w:val="222222"/>
        </w:rPr>
        <w:t>,</w:t>
      </w:r>
      <w:r w:rsidR="000765D0" w:rsidRPr="000765D0">
        <w:rPr>
          <w:color w:val="222222"/>
        </w:rPr>
        <w:t xml:space="preserve"> </w:t>
      </w:r>
      <w:r w:rsidR="000765D0" w:rsidRPr="00936262">
        <w:rPr>
          <w:color w:val="222222"/>
        </w:rPr>
        <w:t>екології та здоров’я</w:t>
      </w:r>
    </w:p>
    <w:p w:rsidR="00497542" w:rsidRDefault="00497542" w:rsidP="00497542">
      <w:pPr>
        <w:ind w:left="284"/>
        <w:jc w:val="both"/>
        <w:rPr>
          <w:b/>
          <w:color w:val="000000"/>
          <w:lang w:eastAsia="ru-RU"/>
        </w:rPr>
      </w:pPr>
    </w:p>
    <w:p w:rsidR="00497542" w:rsidRPr="00565210" w:rsidRDefault="00497542" w:rsidP="00497542">
      <w:pPr>
        <w:ind w:left="284"/>
        <w:jc w:val="both"/>
        <w:rPr>
          <w:b/>
          <w:sz w:val="28"/>
          <w:szCs w:val="28"/>
          <w:lang w:eastAsia="ru-RU"/>
        </w:rPr>
      </w:pPr>
      <w:r w:rsidRPr="00565210">
        <w:rPr>
          <w:b/>
          <w:color w:val="000000"/>
          <w:lang w:eastAsia="ru-RU"/>
        </w:rPr>
        <w:t>САМОТНІСТЬ ЯК ДУХОВНИЙ, СОЦІАЛЬНИЙ ТА КУЛЬТУРНИЙ ФЕНОМЕН В УМОВАХ «ПОЗА МЕЖАМИ МОЖЛИВОГО»</w:t>
      </w:r>
    </w:p>
    <w:p w:rsidR="00497542" w:rsidRPr="00565210" w:rsidRDefault="00497542" w:rsidP="00497542">
      <w:pPr>
        <w:pStyle w:val="a8"/>
        <w:ind w:left="1134" w:hanging="850"/>
        <w:jc w:val="both"/>
        <w:rPr>
          <w:rFonts w:ascii="Times New Roman" w:eastAsia="Times New Roman" w:hAnsi="Times New Roman"/>
          <w:lang w:val="uk-UA" w:eastAsia="ru-RU"/>
        </w:rPr>
      </w:pPr>
      <w:r w:rsidRPr="00565210">
        <w:rPr>
          <w:rFonts w:ascii="Times New Roman" w:hAnsi="Times New Roman"/>
          <w:i/>
          <w:lang w:val="uk-UA"/>
        </w:rPr>
        <w:t xml:space="preserve">Надія </w:t>
      </w:r>
      <w:r w:rsidR="007B54D7">
        <w:rPr>
          <w:rFonts w:ascii="Times New Roman" w:hAnsi="Times New Roman"/>
          <w:i/>
          <w:lang w:val="uk-UA"/>
        </w:rPr>
        <w:t xml:space="preserve">Вікторівна </w:t>
      </w:r>
      <w:r w:rsidRPr="00565210">
        <w:rPr>
          <w:rFonts w:ascii="Times New Roman" w:hAnsi="Times New Roman"/>
          <w:i/>
          <w:lang w:val="uk-UA"/>
        </w:rPr>
        <w:t>Котвицька,</w:t>
      </w:r>
      <w:r w:rsidRPr="00565210">
        <w:rPr>
          <w:rFonts w:ascii="Times New Roman" w:hAnsi="Times New Roman"/>
          <w:b/>
          <w:lang w:val="uk-UA"/>
        </w:rPr>
        <w:t xml:space="preserve"> </w:t>
      </w:r>
      <w:r w:rsidRPr="00C7525D">
        <w:rPr>
          <w:rFonts w:ascii="Times New Roman" w:hAnsi="Times New Roman"/>
          <w:lang w:val="uk-UA"/>
        </w:rPr>
        <w:t xml:space="preserve">студентка </w:t>
      </w:r>
      <w:r w:rsidRPr="00565210">
        <w:rPr>
          <w:rFonts w:ascii="Times New Roman" w:hAnsi="Times New Roman"/>
        </w:rPr>
        <w:t>I</w:t>
      </w:r>
      <w:r w:rsidRPr="00C7525D">
        <w:rPr>
          <w:rFonts w:ascii="Times New Roman" w:hAnsi="Times New Roman"/>
          <w:lang w:val="uk-UA"/>
        </w:rPr>
        <w:t>І курсу спеціальності «</w:t>
      </w:r>
      <w:r w:rsidRPr="00565210">
        <w:rPr>
          <w:rFonts w:ascii="Times New Roman" w:hAnsi="Times New Roman"/>
          <w:lang w:val="uk-UA"/>
        </w:rPr>
        <w:t>Початкова освіта</w:t>
      </w:r>
      <w:r w:rsidRPr="00C7525D">
        <w:rPr>
          <w:rFonts w:ascii="Times New Roman" w:hAnsi="Times New Roman"/>
          <w:lang w:val="uk-UA"/>
        </w:rPr>
        <w:t xml:space="preserve">» </w:t>
      </w:r>
      <w:r w:rsidRPr="00565210">
        <w:rPr>
          <w:rFonts w:ascii="Times New Roman" w:hAnsi="Times New Roman"/>
          <w:lang w:val="uk-UA"/>
        </w:rPr>
        <w:t xml:space="preserve">Педагогічного Інституту </w:t>
      </w:r>
      <w:r w:rsidRPr="00C7525D">
        <w:rPr>
          <w:rFonts w:ascii="Times New Roman" w:hAnsi="Times New Roman"/>
          <w:lang w:val="uk-UA"/>
        </w:rPr>
        <w:t>Київського університету імені Бориса Грінченка</w:t>
      </w:r>
    </w:p>
    <w:p w:rsidR="00760876" w:rsidRPr="00760876" w:rsidRDefault="00760876" w:rsidP="00760876">
      <w:pPr>
        <w:spacing w:line="276" w:lineRule="auto"/>
        <w:jc w:val="center"/>
        <w:rPr>
          <w:b/>
          <w:caps/>
        </w:rPr>
      </w:pPr>
    </w:p>
    <w:p w:rsidR="00243E9E" w:rsidRDefault="00244A41" w:rsidP="003A706B">
      <w:pPr>
        <w:spacing w:before="1"/>
        <w:ind w:left="16" w:right="377"/>
        <w:jc w:val="center"/>
        <w:rPr>
          <w:rFonts w:ascii="Trebuchet MS"/>
          <w:i/>
          <w:sz w:val="20"/>
        </w:rPr>
      </w:pPr>
      <w:r w:rsidRPr="00414753">
        <w:rPr>
          <w:rFonts w:ascii="Trebuchet MS" w:hAnsi="Trebuchet MS"/>
          <w:i/>
          <w:color w:val="221F1F"/>
        </w:rPr>
        <w:t>ПЕРЕРВА НА ОБІД</w:t>
      </w:r>
    </w:p>
    <w:p w:rsidR="00243E9E" w:rsidRDefault="00243E9E">
      <w:pPr>
        <w:tabs>
          <w:tab w:val="left" w:pos="4926"/>
        </w:tabs>
        <w:ind w:right="282"/>
        <w:jc w:val="center"/>
        <w:rPr>
          <w:rFonts w:ascii="Arial" w:hAnsi="Arial"/>
          <w:b/>
          <w:i/>
          <w:sz w:val="18"/>
        </w:rPr>
      </w:pPr>
    </w:p>
    <w:p w:rsidR="00243E9E" w:rsidRDefault="00243E9E">
      <w:pPr>
        <w:jc w:val="center"/>
        <w:rPr>
          <w:rFonts w:ascii="Arial" w:hAnsi="Arial"/>
          <w:sz w:val="18"/>
        </w:rPr>
        <w:sectPr w:rsidR="00243E9E">
          <w:pgSz w:w="8420" w:h="11920"/>
          <w:pgMar w:top="1240" w:right="580" w:bottom="280" w:left="600" w:header="987" w:footer="0" w:gutter="0"/>
          <w:cols w:space="720"/>
        </w:sectPr>
      </w:pPr>
    </w:p>
    <w:p w:rsidR="00243E9E" w:rsidRPr="000C59EC" w:rsidRDefault="00244A41" w:rsidP="000C59EC">
      <w:pPr>
        <w:pStyle w:val="2"/>
        <w:ind w:left="284" w:right="436"/>
        <w:rPr>
          <w:sz w:val="28"/>
          <w:szCs w:val="28"/>
        </w:rPr>
      </w:pPr>
      <w:r w:rsidRPr="000C59EC">
        <w:rPr>
          <w:color w:val="221F1F"/>
          <w:w w:val="90"/>
          <w:sz w:val="28"/>
          <w:szCs w:val="28"/>
        </w:rPr>
        <w:lastRenderedPageBreak/>
        <w:t>РОБОТА СЕКЦІЙ</w:t>
      </w:r>
      <w:r w:rsidRPr="000C59EC">
        <w:rPr>
          <w:color w:val="221F1F"/>
          <w:spacing w:val="-23"/>
          <w:w w:val="90"/>
          <w:sz w:val="28"/>
          <w:szCs w:val="28"/>
        </w:rPr>
        <w:t xml:space="preserve"> </w:t>
      </w:r>
      <w:r w:rsidRPr="000C59EC">
        <w:rPr>
          <w:color w:val="221F1F"/>
          <w:w w:val="90"/>
          <w:sz w:val="28"/>
          <w:szCs w:val="28"/>
        </w:rPr>
        <w:t>КОНФЕРЕНЦІЇ</w:t>
      </w:r>
    </w:p>
    <w:p w:rsidR="00243E9E" w:rsidRPr="000C59EC" w:rsidRDefault="00244A41" w:rsidP="000C59EC">
      <w:pPr>
        <w:ind w:left="284" w:right="436"/>
        <w:jc w:val="center"/>
        <w:rPr>
          <w:rFonts w:ascii="Arial" w:hAnsi="Arial"/>
          <w:i/>
          <w:color w:val="221F1F"/>
          <w:sz w:val="28"/>
          <w:szCs w:val="28"/>
        </w:rPr>
      </w:pPr>
      <w:r w:rsidRPr="000C59EC">
        <w:rPr>
          <w:rFonts w:ascii="Arial" w:hAnsi="Arial"/>
          <w:i/>
          <w:color w:val="221F1F"/>
          <w:sz w:val="28"/>
          <w:szCs w:val="28"/>
        </w:rPr>
        <w:t>14.</w:t>
      </w:r>
      <w:r w:rsidR="00132B52">
        <w:rPr>
          <w:rFonts w:ascii="Arial" w:hAnsi="Arial"/>
          <w:i/>
          <w:color w:val="221F1F"/>
          <w:sz w:val="28"/>
          <w:szCs w:val="28"/>
        </w:rPr>
        <w:t>0</w:t>
      </w:r>
      <w:r w:rsidRPr="000C59EC">
        <w:rPr>
          <w:rFonts w:ascii="Arial" w:hAnsi="Arial"/>
          <w:i/>
          <w:color w:val="221F1F"/>
          <w:sz w:val="28"/>
          <w:szCs w:val="28"/>
        </w:rPr>
        <w:t>0–17.</w:t>
      </w:r>
      <w:r w:rsidR="00414753" w:rsidRPr="000C59EC">
        <w:rPr>
          <w:rFonts w:ascii="Arial" w:hAnsi="Arial"/>
          <w:i/>
          <w:color w:val="221F1F"/>
          <w:sz w:val="28"/>
          <w:szCs w:val="28"/>
        </w:rPr>
        <w:t>3</w:t>
      </w:r>
      <w:r w:rsidRPr="000C59EC">
        <w:rPr>
          <w:rFonts w:ascii="Arial" w:hAnsi="Arial"/>
          <w:i/>
          <w:color w:val="221F1F"/>
          <w:sz w:val="28"/>
          <w:szCs w:val="28"/>
        </w:rPr>
        <w:t>0</w:t>
      </w:r>
    </w:p>
    <w:p w:rsidR="005E6112" w:rsidRDefault="005E6112">
      <w:pPr>
        <w:pStyle w:val="3"/>
        <w:spacing w:before="94"/>
        <w:ind w:left="458"/>
        <w:rPr>
          <w:color w:val="221F1F"/>
        </w:rPr>
      </w:pPr>
    </w:p>
    <w:p w:rsidR="00DC62B7" w:rsidRPr="00414753" w:rsidRDefault="00DC62B7" w:rsidP="00DC62B7">
      <w:pPr>
        <w:ind w:left="284" w:right="436"/>
        <w:jc w:val="center"/>
        <w:rPr>
          <w:sz w:val="28"/>
          <w:szCs w:val="28"/>
        </w:rPr>
      </w:pPr>
      <w:r w:rsidRPr="00414753">
        <w:rPr>
          <w:i/>
          <w:caps/>
          <w:sz w:val="28"/>
          <w:szCs w:val="28"/>
        </w:rPr>
        <w:t>С</w:t>
      </w:r>
      <w:r w:rsidRPr="00414753">
        <w:rPr>
          <w:i/>
          <w:sz w:val="28"/>
          <w:szCs w:val="28"/>
        </w:rPr>
        <w:t>екція</w:t>
      </w:r>
      <w:r w:rsidRPr="00414753">
        <w:rPr>
          <w:i/>
          <w:caps/>
          <w:sz w:val="28"/>
          <w:szCs w:val="28"/>
        </w:rPr>
        <w:t xml:space="preserve"> I.</w:t>
      </w:r>
      <w:r w:rsidRPr="00414753">
        <w:rPr>
          <w:caps/>
          <w:sz w:val="28"/>
          <w:szCs w:val="28"/>
        </w:rPr>
        <w:t xml:space="preserve"> </w:t>
      </w:r>
      <w:r w:rsidRPr="00414753">
        <w:rPr>
          <w:b/>
          <w:bCs/>
          <w:sz w:val="28"/>
          <w:szCs w:val="28"/>
        </w:rPr>
        <w:t>Метафізика міста. Києвознавство</w:t>
      </w:r>
      <w:r>
        <w:rPr>
          <w:b/>
          <w:bCs/>
          <w:sz w:val="28"/>
          <w:szCs w:val="28"/>
        </w:rPr>
        <w:t>.</w:t>
      </w:r>
    </w:p>
    <w:p w:rsidR="00DC62B7" w:rsidRPr="00414753" w:rsidRDefault="00DC62B7" w:rsidP="00DC62B7">
      <w:pPr>
        <w:ind w:left="284" w:right="436"/>
        <w:jc w:val="right"/>
        <w:rPr>
          <w:i/>
        </w:rPr>
      </w:pPr>
    </w:p>
    <w:p w:rsidR="00DC62B7" w:rsidRPr="0051747F" w:rsidRDefault="00DC62B7" w:rsidP="00DC62B7">
      <w:pPr>
        <w:ind w:left="851" w:hanging="851"/>
        <w:jc w:val="both"/>
      </w:pPr>
      <w:r w:rsidRPr="0051747F">
        <w:t>Модератор</w:t>
      </w:r>
      <w:r>
        <w:t>и</w:t>
      </w:r>
      <w:r w:rsidRPr="0051747F">
        <w:t xml:space="preserve">: </w:t>
      </w:r>
      <w:r w:rsidRPr="005951AE">
        <w:rPr>
          <w:i/>
        </w:rPr>
        <w:t>Роман Олександрович Додонов</w:t>
      </w:r>
      <w:r w:rsidRPr="0051747F">
        <w:rPr>
          <w:i/>
        </w:rPr>
        <w:t xml:space="preserve">, </w:t>
      </w:r>
      <w:r w:rsidRPr="0051747F">
        <w:t xml:space="preserve">доктор філософських наук, професор, </w:t>
      </w:r>
      <w:r>
        <w:t>завідувач</w:t>
      </w:r>
      <w:r w:rsidRPr="0051747F">
        <w:t xml:space="preserve"> кафедри філософії Історико-філософського факультету Київського університету імені Бориса Грінченка </w:t>
      </w:r>
    </w:p>
    <w:p w:rsidR="00DC62B7" w:rsidRDefault="00DC62B7" w:rsidP="00DC62B7">
      <w:pPr>
        <w:ind w:left="851" w:hanging="851"/>
        <w:jc w:val="both"/>
        <w:rPr>
          <w:i/>
        </w:rPr>
      </w:pPr>
    </w:p>
    <w:p w:rsidR="00DC62B7" w:rsidRDefault="00DC62B7" w:rsidP="00DC62B7">
      <w:pPr>
        <w:ind w:left="851" w:hanging="851"/>
        <w:jc w:val="both"/>
      </w:pPr>
      <w:r w:rsidRPr="001E7BE5">
        <w:rPr>
          <w:i/>
        </w:rPr>
        <w:t>Марина Вадимівна</w:t>
      </w:r>
      <w:r w:rsidRPr="00DC62B7">
        <w:rPr>
          <w:i/>
        </w:rPr>
        <w:t xml:space="preserve"> </w:t>
      </w:r>
      <w:r w:rsidRPr="001E7BE5">
        <w:rPr>
          <w:i/>
        </w:rPr>
        <w:t>Колінько</w:t>
      </w:r>
      <w:r w:rsidRPr="00414753">
        <w:rPr>
          <w:bCs/>
        </w:rPr>
        <w:t>,</w:t>
      </w:r>
      <w:r w:rsidRPr="00414753">
        <w:t xml:space="preserve"> доктор філософських наук, </w:t>
      </w:r>
      <w:r>
        <w:t>доцент</w:t>
      </w:r>
      <w:r w:rsidRPr="00414753">
        <w:t xml:space="preserve">, </w:t>
      </w:r>
      <w:r>
        <w:t>доцент</w:t>
      </w:r>
      <w:r w:rsidRPr="00414753">
        <w:t xml:space="preserve"> кафедри філософії Історико-філософського факультету Київського університету імені Бориса Грінченка</w:t>
      </w:r>
    </w:p>
    <w:p w:rsidR="00E330A6" w:rsidRDefault="00E330A6" w:rsidP="00DC62B7">
      <w:pPr>
        <w:ind w:left="851" w:hanging="850"/>
        <w:jc w:val="both"/>
        <w:rPr>
          <w:i/>
        </w:rPr>
      </w:pPr>
    </w:p>
    <w:p w:rsidR="00DC62B7" w:rsidRDefault="00DC62B7" w:rsidP="00DC62B7">
      <w:pPr>
        <w:ind w:left="851" w:hanging="850"/>
        <w:jc w:val="both"/>
      </w:pPr>
      <w:r w:rsidRPr="00DC62B7">
        <w:rPr>
          <w:i/>
        </w:rPr>
        <w:t xml:space="preserve">Ксенія </w:t>
      </w:r>
      <w:r w:rsidR="004227C9" w:rsidRPr="00DC62B7">
        <w:rPr>
          <w:i/>
        </w:rPr>
        <w:t>Леонідівна</w:t>
      </w:r>
      <w:r w:rsidRPr="00DC62B7">
        <w:rPr>
          <w:i/>
        </w:rPr>
        <w:t xml:space="preserve"> Гуржи</w:t>
      </w:r>
      <w:r>
        <w:t>, кандидат філософських наук, науковий співробітник ГО «Український культурологічний центр»</w:t>
      </w:r>
    </w:p>
    <w:p w:rsidR="00DC62B7" w:rsidRDefault="00DC62B7" w:rsidP="00E438E9">
      <w:pPr>
        <w:ind w:left="851" w:hanging="850"/>
        <w:jc w:val="both"/>
      </w:pPr>
    </w:p>
    <w:p w:rsidR="00E438E9" w:rsidRDefault="00E438E9" w:rsidP="00E438E9">
      <w:pPr>
        <w:ind w:left="851" w:hanging="850"/>
        <w:jc w:val="both"/>
      </w:pPr>
    </w:p>
    <w:p w:rsidR="004227C9" w:rsidRDefault="00E330A6" w:rsidP="00E438E9">
      <w:pPr>
        <w:ind w:left="851" w:hanging="851"/>
        <w:jc w:val="both"/>
        <w:rPr>
          <w:b/>
          <w:bCs/>
        </w:rPr>
      </w:pPr>
      <w:r>
        <w:rPr>
          <w:b/>
          <w:bCs/>
        </w:rPr>
        <w:t>«МІСТО, З ЯКОГО ПОЧАЛАСЯ ВІЙНА»</w:t>
      </w:r>
    </w:p>
    <w:p w:rsidR="004227C9" w:rsidRDefault="004227C9" w:rsidP="00E438E9">
      <w:pPr>
        <w:ind w:left="851" w:hanging="851"/>
        <w:jc w:val="both"/>
        <w:rPr>
          <w:b/>
          <w:bCs/>
        </w:rPr>
      </w:pPr>
      <w:r w:rsidRPr="004227C9">
        <w:rPr>
          <w:bCs/>
          <w:i/>
        </w:rPr>
        <w:t>Катерина Горбенко</w:t>
      </w:r>
      <w:r>
        <w:rPr>
          <w:bCs/>
          <w:i/>
        </w:rPr>
        <w:t>,</w:t>
      </w:r>
      <w:r>
        <w:rPr>
          <w:b/>
          <w:bCs/>
        </w:rPr>
        <w:t xml:space="preserve"> </w:t>
      </w:r>
      <w:r>
        <w:t>кандидат філософських наук, доцент кафедри загальноосвітньої підготовки Східноукраїнського національного університету імені Володимира Даля</w:t>
      </w:r>
    </w:p>
    <w:p w:rsidR="00E330A6" w:rsidRDefault="00E330A6" w:rsidP="00E438E9">
      <w:pPr>
        <w:ind w:left="851" w:hanging="851"/>
        <w:jc w:val="both"/>
        <w:rPr>
          <w:shd w:val="clear" w:color="auto" w:fill="FFFFFF"/>
        </w:rPr>
      </w:pPr>
    </w:p>
    <w:p w:rsidR="00296B71" w:rsidRPr="00296B71" w:rsidRDefault="00296B71" w:rsidP="00E438E9">
      <w:pPr>
        <w:ind w:left="851" w:hanging="850"/>
        <w:jc w:val="both"/>
        <w:rPr>
          <w:b/>
          <w:i/>
        </w:rPr>
      </w:pPr>
      <w:r w:rsidRPr="00296B71">
        <w:rPr>
          <w:b/>
        </w:rPr>
        <w:t>САКРАЛІЗАЦІЯ МІСЬКОГО ПРОСТОРУ</w:t>
      </w:r>
      <w:r w:rsidRPr="00296B71">
        <w:rPr>
          <w:b/>
          <w:i/>
        </w:rPr>
        <w:t xml:space="preserve"> </w:t>
      </w:r>
    </w:p>
    <w:p w:rsidR="004227C9" w:rsidRDefault="004227C9" w:rsidP="00E438E9">
      <w:pPr>
        <w:ind w:left="851" w:hanging="850"/>
        <w:jc w:val="both"/>
      </w:pPr>
      <w:r w:rsidRPr="00DC62B7">
        <w:rPr>
          <w:i/>
        </w:rPr>
        <w:t>Ксенія Гуржи</w:t>
      </w:r>
      <w:r>
        <w:t>, кандидат філософських наук, науковий співробітник ГО «Український культурологічний центр»</w:t>
      </w:r>
    </w:p>
    <w:p w:rsidR="00A558DA" w:rsidRDefault="00A558DA" w:rsidP="00A558DA">
      <w:pPr>
        <w:spacing w:line="276" w:lineRule="auto"/>
        <w:jc w:val="both"/>
        <w:rPr>
          <w:b/>
        </w:rPr>
      </w:pPr>
    </w:p>
    <w:p w:rsidR="00A558DA" w:rsidRPr="001C48EA" w:rsidRDefault="00A558DA" w:rsidP="00A558DA">
      <w:pPr>
        <w:spacing w:line="276" w:lineRule="auto"/>
        <w:jc w:val="both"/>
        <w:rPr>
          <w:b/>
          <w:sz w:val="28"/>
          <w:szCs w:val="28"/>
        </w:rPr>
      </w:pPr>
      <w:r w:rsidRPr="00A558DA">
        <w:rPr>
          <w:b/>
        </w:rPr>
        <w:t>ФЕМІНІЗМ ЯК ЦІННІСНА АЛЬТЕРНАТИВА КЛІЄНТЕЛІЗМУ В ПОСТКОЛОНІАЛЬНОМУ МІСТІ</w:t>
      </w:r>
    </w:p>
    <w:p w:rsidR="00A558DA" w:rsidRPr="00A558DA" w:rsidRDefault="00A558DA" w:rsidP="00A558DA">
      <w:pPr>
        <w:spacing w:line="276" w:lineRule="auto"/>
        <w:ind w:left="851" w:hanging="851"/>
        <w:jc w:val="both"/>
        <w:rPr>
          <w:iCs/>
        </w:rPr>
      </w:pPr>
      <w:r w:rsidRPr="00A558DA">
        <w:rPr>
          <w:i/>
        </w:rPr>
        <w:t>Ірина Зайцева</w:t>
      </w:r>
      <w:r w:rsidRPr="00A558DA">
        <w:t xml:space="preserve">, </w:t>
      </w:r>
      <w:r w:rsidRPr="00A558DA">
        <w:rPr>
          <w:iCs/>
        </w:rPr>
        <w:t>аспірантка кафедри філософії Історико-філософського факультету Київського університету імені Бориса Грінченка</w:t>
      </w:r>
    </w:p>
    <w:p w:rsidR="004227C9" w:rsidRDefault="004227C9" w:rsidP="00E438E9">
      <w:pPr>
        <w:ind w:left="851" w:hanging="851"/>
        <w:jc w:val="both"/>
        <w:rPr>
          <w:b/>
          <w:bCs/>
        </w:rPr>
      </w:pPr>
    </w:p>
    <w:p w:rsidR="007D59A3" w:rsidRPr="00736815" w:rsidRDefault="00736815" w:rsidP="00E438E9">
      <w:pPr>
        <w:jc w:val="both"/>
        <w:rPr>
          <w:b/>
          <w:i/>
          <w:color w:val="000000" w:themeColor="text1"/>
          <w:highlight w:val="yellow"/>
        </w:rPr>
      </w:pPr>
      <w:r w:rsidRPr="00736815">
        <w:rPr>
          <w:b/>
        </w:rPr>
        <w:lastRenderedPageBreak/>
        <w:t xml:space="preserve">ТРАНСФОРМАЦІЯ МІСТА: </w:t>
      </w:r>
      <w:r w:rsidRPr="00FF0E67">
        <w:rPr>
          <w:b/>
        </w:rPr>
        <w:t>ВІД МІСТА-</w:t>
      </w:r>
      <w:r w:rsidRPr="00FF0E67">
        <w:rPr>
          <w:b/>
          <w:sz w:val="28"/>
          <w:szCs w:val="28"/>
        </w:rPr>
        <w:t>Д</w:t>
      </w:r>
      <w:r w:rsidRPr="00FF0E67">
        <w:rPr>
          <w:b/>
        </w:rPr>
        <w:t xml:space="preserve">ЕРЖАВИ ДО </w:t>
      </w:r>
      <w:r w:rsidRPr="00FF0E67">
        <w:rPr>
          <w:b/>
          <w:sz w:val="28"/>
          <w:szCs w:val="28"/>
        </w:rPr>
        <w:t>М</w:t>
      </w:r>
      <w:r w:rsidRPr="00FF0E67">
        <w:rPr>
          <w:b/>
        </w:rPr>
        <w:t>ІСТА-ДЕРЖАВИ</w:t>
      </w:r>
    </w:p>
    <w:p w:rsidR="007D59A3" w:rsidRPr="00736815" w:rsidRDefault="007D59A3" w:rsidP="00E438E9">
      <w:pPr>
        <w:ind w:left="851" w:hanging="851"/>
        <w:jc w:val="both"/>
        <w:rPr>
          <w:color w:val="000000" w:themeColor="text1"/>
        </w:rPr>
      </w:pPr>
      <w:r w:rsidRPr="00736815">
        <w:rPr>
          <w:i/>
          <w:color w:val="000000" w:themeColor="text1"/>
        </w:rPr>
        <w:t>Наталія Крохмаль,</w:t>
      </w:r>
      <w:r w:rsidRPr="00736815">
        <w:rPr>
          <w:color w:val="000000" w:themeColor="text1"/>
        </w:rPr>
        <w:t xml:space="preserve"> кандидат філософських наук, доцент, професор кафедри управління, інформаційно-аналітичної діяльності та євроінтеграції Н</w:t>
      </w:r>
      <w:r w:rsidR="00736815">
        <w:rPr>
          <w:color w:val="000000" w:themeColor="text1"/>
        </w:rPr>
        <w:t>аціонального педагогічного університету</w:t>
      </w:r>
      <w:r w:rsidRPr="00736815">
        <w:rPr>
          <w:color w:val="000000" w:themeColor="text1"/>
        </w:rPr>
        <w:t xml:space="preserve"> імені М.П. Драгоманова</w:t>
      </w:r>
    </w:p>
    <w:p w:rsidR="00977600" w:rsidRDefault="00977600" w:rsidP="00977600">
      <w:pPr>
        <w:spacing w:line="276" w:lineRule="auto"/>
        <w:jc w:val="both"/>
        <w:rPr>
          <w:b/>
        </w:rPr>
      </w:pPr>
    </w:p>
    <w:p w:rsidR="00977600" w:rsidRDefault="00977600" w:rsidP="00977600">
      <w:pPr>
        <w:spacing w:line="276" w:lineRule="auto"/>
        <w:jc w:val="both"/>
        <w:rPr>
          <w:b/>
          <w:i/>
        </w:rPr>
      </w:pPr>
      <w:r w:rsidRPr="00977600">
        <w:rPr>
          <w:b/>
        </w:rPr>
        <w:t xml:space="preserve">«ВІЗУАЛЬНИЙ ПОВОРОТ» </w:t>
      </w:r>
      <w:r>
        <w:rPr>
          <w:b/>
        </w:rPr>
        <w:t>У</w:t>
      </w:r>
      <w:r w:rsidRPr="00977600">
        <w:rPr>
          <w:b/>
        </w:rPr>
        <w:t xml:space="preserve"> ДОСЛІДЖЕНН</w:t>
      </w:r>
      <w:r>
        <w:rPr>
          <w:b/>
        </w:rPr>
        <w:t>ЯХ</w:t>
      </w:r>
      <w:r w:rsidRPr="00977600">
        <w:rPr>
          <w:b/>
        </w:rPr>
        <w:t xml:space="preserve"> МІСТА</w:t>
      </w:r>
    </w:p>
    <w:p w:rsidR="00977600" w:rsidRPr="00977600" w:rsidRDefault="00977600" w:rsidP="00977600">
      <w:pPr>
        <w:spacing w:line="276" w:lineRule="auto"/>
        <w:ind w:left="851" w:hanging="851"/>
        <w:jc w:val="both"/>
      </w:pPr>
      <w:r w:rsidRPr="00977600">
        <w:rPr>
          <w:i/>
        </w:rPr>
        <w:t>Олександр Горбань,</w:t>
      </w:r>
      <w:r w:rsidRPr="00977600">
        <w:rPr>
          <w:b/>
        </w:rPr>
        <w:t xml:space="preserve"> </w:t>
      </w:r>
      <w:r w:rsidRPr="00977600">
        <w:t>доктор філософських наук, професор, професор кафедри філософії Історико-філософського факультету Київський університет імені Бориса Грінченка</w:t>
      </w:r>
    </w:p>
    <w:p w:rsidR="00977600" w:rsidRPr="00977600" w:rsidRDefault="00977600" w:rsidP="00977600">
      <w:pPr>
        <w:spacing w:line="276" w:lineRule="auto"/>
        <w:ind w:left="851" w:hanging="851"/>
        <w:jc w:val="both"/>
      </w:pPr>
      <w:r w:rsidRPr="00977600">
        <w:rPr>
          <w:i/>
        </w:rPr>
        <w:t>Антон Нестеровський,</w:t>
      </w:r>
      <w:r w:rsidRPr="00977600">
        <w:rPr>
          <w:b/>
        </w:rPr>
        <w:t xml:space="preserve"> </w:t>
      </w:r>
      <w:r w:rsidRPr="00977600">
        <w:t>аспірант кафедри філософії Історико-філософського факультету Київський університет імені Бориса Грінченка</w:t>
      </w:r>
    </w:p>
    <w:p w:rsidR="00FF4148" w:rsidRDefault="00FF4148" w:rsidP="00E438E9">
      <w:pPr>
        <w:ind w:left="851" w:hanging="851"/>
        <w:jc w:val="both"/>
        <w:rPr>
          <w:b/>
          <w:bCs/>
          <w:i/>
        </w:rPr>
      </w:pPr>
    </w:p>
    <w:p w:rsidR="00FF4148" w:rsidRPr="00B44383" w:rsidRDefault="00FF4148" w:rsidP="00E438E9">
      <w:pPr>
        <w:jc w:val="both"/>
        <w:rPr>
          <w:b/>
        </w:rPr>
      </w:pPr>
      <w:r w:rsidRPr="00B44383">
        <w:rPr>
          <w:b/>
        </w:rPr>
        <w:t>МІСТО ЯК СОЦІАЛЬНИЙ ІНСТИТУТ ТА ЖИТТЄВИЙ СВІТ</w:t>
      </w:r>
    </w:p>
    <w:p w:rsidR="00FF4148" w:rsidRPr="00B44383" w:rsidRDefault="00FF4148" w:rsidP="00E438E9">
      <w:pPr>
        <w:ind w:left="851" w:hanging="851"/>
        <w:jc w:val="both"/>
        <w:rPr>
          <w:b/>
        </w:rPr>
      </w:pPr>
      <w:r w:rsidRPr="00B44383">
        <w:rPr>
          <w:i/>
        </w:rPr>
        <w:t>Арсеній Сиротченко</w:t>
      </w:r>
      <w:r w:rsidRPr="00B44383">
        <w:t>, студент IV курсу спеціальності «Філософія» Історико-філософського факультету Київського університету імені Бориса Грінченка</w:t>
      </w:r>
    </w:p>
    <w:p w:rsidR="00DC62B7" w:rsidRDefault="00DC62B7" w:rsidP="00DC62B7">
      <w:pPr>
        <w:pStyle w:val="3"/>
        <w:ind w:left="851" w:right="0"/>
        <w:rPr>
          <w:color w:val="221F1F"/>
        </w:rPr>
      </w:pPr>
    </w:p>
    <w:p w:rsidR="00DC62B7" w:rsidRDefault="00DC62B7">
      <w:pPr>
        <w:rPr>
          <w:rFonts w:ascii="Arial" w:eastAsia="Arial" w:hAnsi="Arial" w:cs="Arial"/>
          <w:color w:val="221F1F"/>
        </w:rPr>
      </w:pPr>
      <w:r>
        <w:rPr>
          <w:color w:val="221F1F"/>
        </w:rPr>
        <w:br w:type="page"/>
      </w:r>
    </w:p>
    <w:p w:rsidR="00DC62B7" w:rsidRDefault="00DC62B7" w:rsidP="00210175">
      <w:pPr>
        <w:pStyle w:val="3"/>
        <w:spacing w:before="94"/>
        <w:ind w:left="458"/>
        <w:rPr>
          <w:color w:val="221F1F"/>
        </w:rPr>
      </w:pPr>
    </w:p>
    <w:p w:rsidR="00DC62B7" w:rsidRPr="00772BCA" w:rsidRDefault="00DC62B7" w:rsidP="00772BCA">
      <w:pPr>
        <w:ind w:left="284" w:right="436"/>
        <w:jc w:val="center"/>
        <w:rPr>
          <w:b/>
          <w:bCs/>
          <w:caps/>
        </w:rPr>
      </w:pPr>
      <w:r w:rsidRPr="00772BCA">
        <w:rPr>
          <w:i/>
          <w:caps/>
        </w:rPr>
        <w:t>С</w:t>
      </w:r>
      <w:r w:rsidRPr="00772BCA">
        <w:rPr>
          <w:i/>
        </w:rPr>
        <w:t>екція</w:t>
      </w:r>
      <w:r w:rsidRPr="00772BCA">
        <w:rPr>
          <w:i/>
          <w:caps/>
        </w:rPr>
        <w:t xml:space="preserve"> II.</w:t>
      </w:r>
      <w:r w:rsidRPr="00772BCA">
        <w:rPr>
          <w:caps/>
        </w:rPr>
        <w:t xml:space="preserve"> </w:t>
      </w:r>
      <w:r w:rsidRPr="00772BCA">
        <w:rPr>
          <w:b/>
          <w:bCs/>
        </w:rPr>
        <w:t>Історико-філософська класика:</w:t>
      </w:r>
      <w:r w:rsidRPr="00772BCA">
        <w:rPr>
          <w:b/>
          <w:bCs/>
        </w:rPr>
        <w:br/>
        <w:t>рецепції та інтерпретації</w:t>
      </w:r>
    </w:p>
    <w:p w:rsidR="00DC62B7" w:rsidRPr="00772BCA" w:rsidRDefault="00DC62B7" w:rsidP="00772BCA">
      <w:pPr>
        <w:ind w:left="284" w:right="436"/>
        <w:jc w:val="right"/>
        <w:rPr>
          <w:i/>
        </w:rPr>
      </w:pPr>
    </w:p>
    <w:p w:rsidR="00DC62B7" w:rsidRPr="00772BCA" w:rsidRDefault="00DC62B7" w:rsidP="00772BCA">
      <w:pPr>
        <w:ind w:left="851" w:hanging="850"/>
        <w:jc w:val="both"/>
      </w:pPr>
      <w:r w:rsidRPr="00772BCA">
        <w:t>Модератор</w:t>
      </w:r>
      <w:r w:rsidR="00295C50" w:rsidRPr="00772BCA">
        <w:t>и</w:t>
      </w:r>
      <w:r w:rsidRPr="00772BCA">
        <w:t xml:space="preserve">: </w:t>
      </w:r>
      <w:r w:rsidRPr="00772BCA">
        <w:rPr>
          <w:i/>
        </w:rPr>
        <w:t>Віталій Васильович Лях</w:t>
      </w:r>
      <w:r w:rsidRPr="00772BCA">
        <w:t>, доктор філософських наук, професор, завідувач відділу історії зарубіжної філософії Інституту філософії імені Г.С. Сковороди НАН України</w:t>
      </w:r>
    </w:p>
    <w:p w:rsidR="00DC62B7" w:rsidRPr="00772BCA" w:rsidRDefault="00DC62B7" w:rsidP="00772BCA">
      <w:pPr>
        <w:ind w:left="851" w:right="436" w:hanging="850"/>
        <w:jc w:val="both"/>
      </w:pPr>
    </w:p>
    <w:p w:rsidR="00DC62B7" w:rsidRPr="00772BCA" w:rsidRDefault="00DC62B7" w:rsidP="00772BCA">
      <w:pPr>
        <w:ind w:left="851" w:hanging="850"/>
        <w:jc w:val="both"/>
      </w:pPr>
      <w:r w:rsidRPr="00772BCA">
        <w:rPr>
          <w:i/>
        </w:rPr>
        <w:t>Юрій Васильович Омельченко</w:t>
      </w:r>
      <w:r w:rsidRPr="00772BCA">
        <w:t xml:space="preserve">, кандидат філософських наук, доцент </w:t>
      </w:r>
      <w:r w:rsidRPr="00772BCA">
        <w:rPr>
          <w:shd w:val="clear" w:color="auto" w:fill="FFFFFF"/>
        </w:rPr>
        <w:t>кафедри філософії</w:t>
      </w:r>
      <w:r w:rsidRPr="00772BCA">
        <w:t xml:space="preserve"> Історико-філософського факультету Київського університету імені Бориса Грінченка </w:t>
      </w:r>
    </w:p>
    <w:p w:rsidR="00DC62B7" w:rsidRPr="00772BCA" w:rsidRDefault="00DC62B7" w:rsidP="00772BCA">
      <w:pPr>
        <w:ind w:left="851" w:hanging="850"/>
        <w:jc w:val="both"/>
      </w:pPr>
    </w:p>
    <w:p w:rsidR="00DC62B7" w:rsidRPr="00772BCA" w:rsidRDefault="00DC62B7" w:rsidP="00772BCA">
      <w:pPr>
        <w:ind w:left="851" w:hanging="850"/>
        <w:jc w:val="both"/>
      </w:pPr>
      <w:r w:rsidRPr="00772BCA">
        <w:rPr>
          <w:i/>
        </w:rPr>
        <w:t>Марія Олександрівна Малецька</w:t>
      </w:r>
      <w:r w:rsidRPr="00772BCA">
        <w:t xml:space="preserve">, викладачка </w:t>
      </w:r>
      <w:r w:rsidRPr="00772BCA">
        <w:rPr>
          <w:shd w:val="clear" w:color="auto" w:fill="FFFFFF"/>
        </w:rPr>
        <w:t>кафедри філософії</w:t>
      </w:r>
      <w:r w:rsidRPr="00772BCA">
        <w:t xml:space="preserve"> Історико-філософського факультету Київського університету імені Бориса Грінченка, аспірант</w:t>
      </w:r>
      <w:r w:rsidR="002424A6" w:rsidRPr="00772BCA">
        <w:t>ка</w:t>
      </w:r>
      <w:r w:rsidRPr="00772BCA">
        <w:t xml:space="preserve"> </w:t>
      </w:r>
    </w:p>
    <w:p w:rsidR="00DC62B7" w:rsidRPr="00772BCA" w:rsidRDefault="00DC62B7" w:rsidP="00772BCA">
      <w:pPr>
        <w:ind w:left="1134" w:hanging="850"/>
        <w:jc w:val="both"/>
      </w:pPr>
    </w:p>
    <w:p w:rsidR="00A0048F" w:rsidRPr="00772BCA" w:rsidRDefault="00A0048F" w:rsidP="00772BCA">
      <w:pPr>
        <w:ind w:left="1134" w:hanging="850"/>
        <w:jc w:val="both"/>
      </w:pPr>
    </w:p>
    <w:p w:rsidR="00772BCA" w:rsidRPr="00772BCA" w:rsidRDefault="00772BCA" w:rsidP="00772BCA">
      <w:pPr>
        <w:jc w:val="both"/>
        <w:rPr>
          <w:b/>
          <w:bCs/>
        </w:rPr>
      </w:pPr>
      <w:r w:rsidRPr="00772BCA">
        <w:rPr>
          <w:b/>
          <w:bCs/>
        </w:rPr>
        <w:t>ПРАКТИЧНА (МОРАЛЬНА) ФІЛОСОФІЯ: ВИТОКИ І ТРАНСФОРМАЦІЯ</w:t>
      </w:r>
    </w:p>
    <w:p w:rsidR="00772BCA" w:rsidRPr="00772BCA" w:rsidRDefault="00772BCA" w:rsidP="00772BCA">
      <w:pPr>
        <w:ind w:left="851" w:hanging="851"/>
        <w:jc w:val="both"/>
        <w:rPr>
          <w:iCs/>
        </w:rPr>
      </w:pPr>
      <w:r w:rsidRPr="00772BCA">
        <w:rPr>
          <w:i/>
          <w:iCs/>
        </w:rPr>
        <w:t>Костянтин Вергелес,</w:t>
      </w:r>
      <w:r w:rsidRPr="00772BCA">
        <w:rPr>
          <w:b/>
          <w:iCs/>
        </w:rPr>
        <w:t xml:space="preserve"> </w:t>
      </w:r>
      <w:r w:rsidRPr="00772BCA">
        <w:rPr>
          <w:iCs/>
        </w:rPr>
        <w:t>доктор філософських наук, професор, професор кафедри філософії та суспільних наук Вінницького національного медичного університету імені М.І. Пирогова</w:t>
      </w:r>
    </w:p>
    <w:p w:rsidR="00772BCA" w:rsidRPr="00772BCA" w:rsidRDefault="00772BCA" w:rsidP="00772BCA">
      <w:pPr>
        <w:ind w:left="851" w:hanging="851"/>
        <w:jc w:val="both"/>
        <w:rPr>
          <w:iCs/>
        </w:rPr>
      </w:pPr>
      <w:r w:rsidRPr="00772BCA">
        <w:rPr>
          <w:i/>
          <w:iCs/>
        </w:rPr>
        <w:t>Павло Куліш,</w:t>
      </w:r>
      <w:r w:rsidRPr="00772BCA">
        <w:rPr>
          <w:b/>
          <w:iCs/>
        </w:rPr>
        <w:t xml:space="preserve"> </w:t>
      </w:r>
      <w:r w:rsidRPr="00772BCA">
        <w:rPr>
          <w:iCs/>
        </w:rPr>
        <w:t>кандидат філософських наук, доцент, доцент кафедри філософії та суспільних наук Вінницького національного медичного університету імені М.І. Пирогова</w:t>
      </w:r>
    </w:p>
    <w:p w:rsidR="00772BCA" w:rsidRPr="00772BCA" w:rsidRDefault="00772BCA" w:rsidP="00772BCA">
      <w:pPr>
        <w:ind w:left="851" w:hanging="851"/>
        <w:jc w:val="both"/>
        <w:rPr>
          <w:iCs/>
        </w:rPr>
      </w:pPr>
      <w:r w:rsidRPr="00772BCA">
        <w:rPr>
          <w:i/>
          <w:iCs/>
        </w:rPr>
        <w:t>Тетяна Школьнікова,</w:t>
      </w:r>
      <w:r w:rsidRPr="00772BCA">
        <w:rPr>
          <w:b/>
          <w:iCs/>
        </w:rPr>
        <w:t xml:space="preserve"> </w:t>
      </w:r>
      <w:r w:rsidRPr="00772BCA">
        <w:rPr>
          <w:iCs/>
        </w:rPr>
        <w:t>кандидат історичних наук, доцент, доцент кафедри філософії та суспільних наук Вінницького національного медичного університету імені М.І. Пирогова</w:t>
      </w:r>
    </w:p>
    <w:p w:rsidR="00F852E1" w:rsidRDefault="00F852E1" w:rsidP="00F852E1">
      <w:pPr>
        <w:jc w:val="both"/>
        <w:rPr>
          <w:b/>
          <w:bCs/>
        </w:rPr>
      </w:pPr>
    </w:p>
    <w:p w:rsidR="00F852E1" w:rsidRPr="00F852E1" w:rsidRDefault="00F852E1" w:rsidP="00F852E1">
      <w:pPr>
        <w:jc w:val="both"/>
        <w:rPr>
          <w:b/>
          <w:bCs/>
        </w:rPr>
      </w:pPr>
      <w:r w:rsidRPr="00F852E1">
        <w:rPr>
          <w:b/>
          <w:bCs/>
        </w:rPr>
        <w:t>ФЕНОМЕН ВІЙНИ ТА МИРУ В ПРОСТОРІ ІСТОРІЇ ФІЛОСОФСЬКОЇ ДУМКИ</w:t>
      </w:r>
    </w:p>
    <w:p w:rsidR="00F852E1" w:rsidRPr="00772BCA" w:rsidRDefault="00F852E1" w:rsidP="00F852E1">
      <w:pPr>
        <w:ind w:left="851" w:hanging="851"/>
        <w:jc w:val="both"/>
        <w:rPr>
          <w:iCs/>
        </w:rPr>
      </w:pPr>
      <w:r w:rsidRPr="00772BCA">
        <w:rPr>
          <w:i/>
        </w:rPr>
        <w:t>А</w:t>
      </w:r>
      <w:r>
        <w:rPr>
          <w:i/>
        </w:rPr>
        <w:t>ліна Голота</w:t>
      </w:r>
      <w:r w:rsidRPr="00772BCA">
        <w:rPr>
          <w:i/>
        </w:rPr>
        <w:t>,</w:t>
      </w:r>
      <w:r w:rsidRPr="00772BCA">
        <w:rPr>
          <w:b/>
        </w:rPr>
        <w:t xml:space="preserve"> </w:t>
      </w:r>
      <w:r w:rsidRPr="00772BCA">
        <w:rPr>
          <w:iCs/>
        </w:rPr>
        <w:t>студент</w:t>
      </w:r>
      <w:r>
        <w:rPr>
          <w:iCs/>
        </w:rPr>
        <w:t>ка</w:t>
      </w:r>
      <w:r w:rsidRPr="00772BCA">
        <w:rPr>
          <w:iCs/>
        </w:rPr>
        <w:t xml:space="preserve"> </w:t>
      </w:r>
      <w:r w:rsidRPr="00772BCA">
        <w:t>IV</w:t>
      </w:r>
      <w:r w:rsidRPr="00772BCA">
        <w:rPr>
          <w:iCs/>
        </w:rPr>
        <w:t xml:space="preserve"> курсу спеціальності «</w:t>
      </w:r>
      <w:r>
        <w:rPr>
          <w:iCs/>
        </w:rPr>
        <w:t>Хореографія</w:t>
      </w:r>
      <w:r w:rsidRPr="00772BCA">
        <w:rPr>
          <w:iCs/>
        </w:rPr>
        <w:t>» І</w:t>
      </w:r>
      <w:r>
        <w:rPr>
          <w:iCs/>
        </w:rPr>
        <w:t xml:space="preserve">нституту мистецтв </w:t>
      </w:r>
      <w:r w:rsidRPr="00772BCA">
        <w:rPr>
          <w:iCs/>
        </w:rPr>
        <w:t>Київського університету імені Бориса Грінченка</w:t>
      </w:r>
    </w:p>
    <w:p w:rsidR="008C0573" w:rsidRDefault="008C0573" w:rsidP="00772BCA">
      <w:pPr>
        <w:jc w:val="both"/>
        <w:rPr>
          <w:b/>
          <w:bCs/>
        </w:rPr>
      </w:pPr>
    </w:p>
    <w:p w:rsidR="00A0048F" w:rsidRPr="00772BCA" w:rsidRDefault="00A0048F" w:rsidP="00772BCA">
      <w:pPr>
        <w:jc w:val="both"/>
        <w:rPr>
          <w:b/>
        </w:rPr>
      </w:pPr>
      <w:r w:rsidRPr="00772BCA">
        <w:rPr>
          <w:b/>
          <w:bCs/>
        </w:rPr>
        <w:t>ЕКЗИСТЕНЦІАЛІЗМ ЯК ВТІЛЕННЯ ВИЩОЇ ВІРИ В ЛЮДИНУ: Ж.П. САРТР</w:t>
      </w:r>
    </w:p>
    <w:p w:rsidR="00A0048F" w:rsidRPr="00772BCA" w:rsidRDefault="00A0048F" w:rsidP="00772BCA">
      <w:pPr>
        <w:ind w:left="851" w:hanging="851"/>
        <w:jc w:val="both"/>
        <w:rPr>
          <w:iCs/>
        </w:rPr>
      </w:pPr>
      <w:r w:rsidRPr="00772BCA">
        <w:rPr>
          <w:i/>
        </w:rPr>
        <w:t>Андрії Давиденко,</w:t>
      </w:r>
      <w:r w:rsidRPr="00772BCA">
        <w:rPr>
          <w:b/>
        </w:rPr>
        <w:t xml:space="preserve"> </w:t>
      </w:r>
      <w:r w:rsidRPr="00772BCA">
        <w:rPr>
          <w:iCs/>
        </w:rPr>
        <w:t xml:space="preserve">студент </w:t>
      </w:r>
      <w:r w:rsidRPr="00772BCA">
        <w:rPr>
          <w:iCs/>
          <w:lang w:val="en-US"/>
        </w:rPr>
        <w:t>I</w:t>
      </w:r>
      <w:r w:rsidRPr="00772BCA">
        <w:rPr>
          <w:iCs/>
        </w:rPr>
        <w:t>ІІ курсу спеціальності «Філософія» Історико-філософського факультету Київського університету імені Бориса Грінченка</w:t>
      </w:r>
    </w:p>
    <w:p w:rsidR="00F852E1" w:rsidRDefault="00F852E1" w:rsidP="00772BCA">
      <w:pPr>
        <w:jc w:val="both"/>
        <w:rPr>
          <w:b/>
          <w:shd w:val="clear" w:color="auto" w:fill="FFFFFF"/>
        </w:rPr>
      </w:pPr>
    </w:p>
    <w:p w:rsidR="002424A6" w:rsidRPr="00772BCA" w:rsidRDefault="002424A6" w:rsidP="00772BCA">
      <w:pPr>
        <w:jc w:val="both"/>
        <w:rPr>
          <w:b/>
          <w:shd w:val="clear" w:color="auto" w:fill="FFFFFF"/>
        </w:rPr>
      </w:pPr>
      <w:r w:rsidRPr="00772BCA">
        <w:rPr>
          <w:b/>
          <w:shd w:val="clear" w:color="auto" w:fill="FFFFFF"/>
        </w:rPr>
        <w:t>ГЕНДЕРНИЙ АСПЕКТ РОЗУМІННЯ СВОБОДИ: «ДРУГА СТАТЬ» С. ДЕ БОВУАР</w:t>
      </w:r>
    </w:p>
    <w:p w:rsidR="002424A6" w:rsidRPr="00772BCA" w:rsidRDefault="002424A6" w:rsidP="00772BCA">
      <w:pPr>
        <w:ind w:left="709" w:hanging="709"/>
        <w:jc w:val="both"/>
      </w:pPr>
      <w:r w:rsidRPr="00772BCA">
        <w:rPr>
          <w:i/>
        </w:rPr>
        <w:t>Вероніка Жилкіна,</w:t>
      </w:r>
      <w:r w:rsidRPr="00772BCA">
        <w:rPr>
          <w:b/>
        </w:rPr>
        <w:t xml:space="preserve"> </w:t>
      </w:r>
      <w:r w:rsidRPr="00772BCA">
        <w:t>студентка I</w:t>
      </w:r>
      <w:r w:rsidR="005766C1" w:rsidRPr="00772BCA">
        <w:t>ІІ</w:t>
      </w:r>
      <w:r w:rsidRPr="00772BCA">
        <w:t xml:space="preserve"> курсу спеціальності «Міжнародна журналістика» Інституту журналістики Київського університету імені Бориса Грінченка</w:t>
      </w:r>
    </w:p>
    <w:p w:rsidR="002424A6" w:rsidRPr="00772BCA" w:rsidRDefault="002424A6" w:rsidP="00772BCA">
      <w:pPr>
        <w:ind w:left="709" w:hanging="709"/>
        <w:jc w:val="both"/>
      </w:pPr>
    </w:p>
    <w:p w:rsidR="002424A6" w:rsidRPr="00772BCA" w:rsidRDefault="002424A6" w:rsidP="00772BCA">
      <w:pPr>
        <w:jc w:val="both"/>
        <w:rPr>
          <w:b/>
        </w:rPr>
      </w:pPr>
      <w:r w:rsidRPr="00772BCA">
        <w:rPr>
          <w:b/>
        </w:rPr>
        <w:t>ПРОБЛЕМА ЗНАКІВ В СЕМІОТИЦІ</w:t>
      </w:r>
    </w:p>
    <w:p w:rsidR="002424A6" w:rsidRPr="00772BCA" w:rsidRDefault="002424A6" w:rsidP="00772BCA">
      <w:pPr>
        <w:ind w:left="851" w:hanging="851"/>
        <w:jc w:val="both"/>
        <w:rPr>
          <w:b/>
        </w:rPr>
      </w:pPr>
      <w:r w:rsidRPr="00772BCA">
        <w:rPr>
          <w:i/>
        </w:rPr>
        <w:t>Валерія Завадська</w:t>
      </w:r>
      <w:r w:rsidRPr="00772BCA">
        <w:t>, студентка IV курсу спеціальності «Філософія» Історико-філософського факультету Київського університету імені Бориса Грінченка</w:t>
      </w:r>
    </w:p>
    <w:p w:rsidR="008C0573" w:rsidRDefault="008C0573" w:rsidP="008C0573">
      <w:pPr>
        <w:jc w:val="both"/>
        <w:rPr>
          <w:b/>
        </w:rPr>
      </w:pPr>
    </w:p>
    <w:p w:rsidR="008C0573" w:rsidRPr="008C0573" w:rsidRDefault="008C0573" w:rsidP="008C0573">
      <w:pPr>
        <w:jc w:val="both"/>
        <w:rPr>
          <w:b/>
        </w:rPr>
      </w:pPr>
      <w:r w:rsidRPr="008C0573">
        <w:rPr>
          <w:b/>
        </w:rPr>
        <w:t>ФІЛОСОФСЬКІ СМИСЛИ РИМСЬКОГО СУСПІЛЬСТВА: ЦІННОСТІ, АКЦЕНТИ, АНАЛОГІЇ</w:t>
      </w:r>
    </w:p>
    <w:p w:rsidR="008C0573" w:rsidRPr="00BE656C" w:rsidRDefault="008C0573" w:rsidP="008C0573">
      <w:pPr>
        <w:adjustRightInd w:val="0"/>
        <w:jc w:val="both"/>
        <w:rPr>
          <w:sz w:val="24"/>
          <w:szCs w:val="24"/>
        </w:rPr>
      </w:pPr>
      <w:r w:rsidRPr="008C0573">
        <w:rPr>
          <w:i/>
          <w:sz w:val="24"/>
          <w:szCs w:val="24"/>
        </w:rPr>
        <w:t>Данило Кондратюк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72BCA">
        <w:rPr>
          <w:iCs/>
        </w:rPr>
        <w:t xml:space="preserve">студент </w:t>
      </w:r>
      <w:r w:rsidRPr="00772BCA">
        <w:rPr>
          <w:iCs/>
          <w:lang w:val="en-US"/>
        </w:rPr>
        <w:t>I</w:t>
      </w:r>
      <w:r w:rsidRPr="00772BCA">
        <w:rPr>
          <w:iCs/>
        </w:rPr>
        <w:t>ІІ курсу спеціальності «Філософія» Історико-філософського факультету Київського університету імені Бориса Грінченка</w:t>
      </w:r>
    </w:p>
    <w:p w:rsidR="007B78DB" w:rsidRPr="00772BCA" w:rsidRDefault="007B78DB" w:rsidP="00772BCA">
      <w:pPr>
        <w:jc w:val="both"/>
        <w:rPr>
          <w:b/>
          <w:shd w:val="clear" w:color="auto" w:fill="FFFFFF"/>
        </w:rPr>
      </w:pPr>
    </w:p>
    <w:p w:rsidR="00AD526E" w:rsidRPr="00772BCA" w:rsidRDefault="00AD526E" w:rsidP="00772BCA">
      <w:pPr>
        <w:jc w:val="both"/>
        <w:rPr>
          <w:b/>
        </w:rPr>
      </w:pPr>
      <w:r w:rsidRPr="00772BCA">
        <w:rPr>
          <w:b/>
        </w:rPr>
        <w:t>РОЛЬ РАЦІОНАЛІЗМУ НОВОГО ЧАСУ У ФОРМУВАННІ НОВИХ ФОРМ РАЦІОНАЛЬНОСТІ</w:t>
      </w:r>
    </w:p>
    <w:p w:rsidR="00AD526E" w:rsidRPr="00772BCA" w:rsidRDefault="00AD526E" w:rsidP="00772BCA">
      <w:pPr>
        <w:ind w:left="851" w:hanging="851"/>
        <w:jc w:val="both"/>
        <w:rPr>
          <w:b/>
          <w:bCs/>
        </w:rPr>
      </w:pPr>
      <w:r w:rsidRPr="00772BCA">
        <w:rPr>
          <w:i/>
        </w:rPr>
        <w:t>Анастасія Кузьміна</w:t>
      </w:r>
      <w:r w:rsidRPr="00772BCA">
        <w:t>, студентка IV курсу спеціальності «Філософія» Історико-філософського факультету Київського університету імені Бориса Грінченка</w:t>
      </w:r>
    </w:p>
    <w:p w:rsidR="00210175" w:rsidRPr="00772BCA" w:rsidRDefault="00210175" w:rsidP="00772BCA">
      <w:pPr>
        <w:jc w:val="both"/>
        <w:rPr>
          <w:b/>
          <w:caps/>
        </w:rPr>
      </w:pPr>
    </w:p>
    <w:p w:rsidR="002424A6" w:rsidRPr="00772BCA" w:rsidRDefault="002424A6" w:rsidP="00772BCA">
      <w:pPr>
        <w:jc w:val="both"/>
        <w:rPr>
          <w:b/>
          <w:caps/>
        </w:rPr>
      </w:pPr>
      <w:r w:rsidRPr="00772BCA">
        <w:rPr>
          <w:b/>
          <w:caps/>
        </w:rPr>
        <w:t>зміна ставлення до жінки в Українському суспільстві: історико-філософські</w:t>
      </w:r>
      <w:r w:rsidR="006468AC">
        <w:rPr>
          <w:b/>
          <w:caps/>
        </w:rPr>
        <w:t>Й</w:t>
      </w:r>
      <w:r w:rsidRPr="00772BCA">
        <w:rPr>
          <w:b/>
          <w:caps/>
        </w:rPr>
        <w:t xml:space="preserve"> нарис</w:t>
      </w:r>
    </w:p>
    <w:p w:rsidR="002424A6" w:rsidRPr="00772BCA" w:rsidRDefault="002424A6" w:rsidP="00772BCA">
      <w:pPr>
        <w:ind w:left="851" w:hanging="851"/>
        <w:jc w:val="both"/>
      </w:pPr>
      <w:r w:rsidRPr="00772BCA">
        <w:rPr>
          <w:i/>
        </w:rPr>
        <w:t>Олег Масюк,</w:t>
      </w:r>
      <w:r w:rsidRPr="00772BCA">
        <w:rPr>
          <w:b/>
          <w:i/>
        </w:rPr>
        <w:t xml:space="preserve"> </w:t>
      </w:r>
      <w:r w:rsidRPr="00772BCA">
        <w:t>доктор філософських наук, доцент, професор кафедри соціальної філософії та управління Запорізького національного університету</w:t>
      </w:r>
    </w:p>
    <w:p w:rsidR="00E438E9" w:rsidRDefault="00E438E9" w:rsidP="00772BCA">
      <w:pPr>
        <w:jc w:val="both"/>
        <w:rPr>
          <w:b/>
          <w:bCs/>
          <w:lang w:eastAsia="uk-UA"/>
        </w:rPr>
      </w:pPr>
    </w:p>
    <w:p w:rsidR="008C0573" w:rsidRDefault="008C0573" w:rsidP="00772BCA">
      <w:pPr>
        <w:jc w:val="both"/>
        <w:rPr>
          <w:b/>
          <w:bCs/>
          <w:lang w:eastAsia="uk-UA"/>
        </w:rPr>
      </w:pPr>
    </w:p>
    <w:p w:rsidR="008C0573" w:rsidRDefault="008C0573" w:rsidP="00772BCA">
      <w:pPr>
        <w:jc w:val="both"/>
        <w:rPr>
          <w:b/>
          <w:bCs/>
          <w:lang w:eastAsia="uk-UA"/>
        </w:rPr>
      </w:pPr>
    </w:p>
    <w:p w:rsidR="008C0573" w:rsidRPr="00772BCA" w:rsidRDefault="008C0573" w:rsidP="00772BCA">
      <w:pPr>
        <w:jc w:val="both"/>
        <w:rPr>
          <w:b/>
          <w:bCs/>
          <w:lang w:eastAsia="uk-UA"/>
        </w:rPr>
      </w:pPr>
    </w:p>
    <w:p w:rsidR="00BD1AC9" w:rsidRPr="00772BCA" w:rsidRDefault="00BD1AC9" w:rsidP="00772BCA">
      <w:pPr>
        <w:jc w:val="both"/>
        <w:rPr>
          <w:b/>
          <w:bCs/>
          <w:lang w:eastAsia="uk-UA"/>
        </w:rPr>
      </w:pPr>
      <w:r w:rsidRPr="00772BCA">
        <w:rPr>
          <w:b/>
          <w:bCs/>
          <w:lang w:eastAsia="uk-UA"/>
        </w:rPr>
        <w:t>КАЯТТЯ ЯК ЦІННІСТЬ У ФІЛОСОФСЬКОМУ КОНТЕКСТІ ПОБУДОВИ ПОВОЄННОГО НІМЕЦЬКОГО СУСПІЛЬСТВА</w:t>
      </w:r>
    </w:p>
    <w:p w:rsidR="00BD1AC9" w:rsidRPr="00772BCA" w:rsidRDefault="00BD1AC9" w:rsidP="00772BCA">
      <w:pPr>
        <w:adjustRightInd w:val="0"/>
        <w:ind w:left="851" w:hanging="851"/>
        <w:jc w:val="both"/>
        <w:rPr>
          <w:rFonts w:eastAsiaTheme="minorHAnsi"/>
          <w:iCs/>
        </w:rPr>
      </w:pPr>
      <w:r w:rsidRPr="00772BCA">
        <w:rPr>
          <w:rFonts w:eastAsiaTheme="minorHAnsi"/>
          <w:bCs/>
          <w:i/>
          <w:iCs/>
        </w:rPr>
        <w:t>Людмила Овсянкіна,</w:t>
      </w:r>
      <w:r w:rsidRPr="00772BCA">
        <w:rPr>
          <w:rFonts w:eastAsiaTheme="minorHAnsi"/>
          <w:b/>
          <w:bCs/>
          <w:iCs/>
        </w:rPr>
        <w:t xml:space="preserve"> </w:t>
      </w:r>
      <w:r w:rsidRPr="00772BCA">
        <w:rPr>
          <w:rFonts w:eastAsiaTheme="minorHAnsi"/>
          <w:iCs/>
        </w:rPr>
        <w:t>кандидат філософських наук, доцент, доцент кафедри філософії Історико-філософського факультету Київського університету імені Бориса Грінченка</w:t>
      </w:r>
    </w:p>
    <w:p w:rsidR="00BD1AC9" w:rsidRPr="00772BCA" w:rsidRDefault="00BD1AC9" w:rsidP="00772BCA">
      <w:pPr>
        <w:adjustRightInd w:val="0"/>
        <w:ind w:left="851" w:hanging="851"/>
        <w:jc w:val="both"/>
        <w:rPr>
          <w:lang w:eastAsia="uk-UA"/>
        </w:rPr>
      </w:pPr>
      <w:r w:rsidRPr="00772BCA">
        <w:rPr>
          <w:rFonts w:eastAsiaTheme="minorHAnsi"/>
          <w:bCs/>
          <w:i/>
          <w:iCs/>
        </w:rPr>
        <w:t>Тетяна Купрій,</w:t>
      </w:r>
      <w:r w:rsidRPr="00772BCA">
        <w:rPr>
          <w:rFonts w:eastAsiaTheme="minorHAnsi"/>
          <w:b/>
          <w:bCs/>
          <w:iCs/>
        </w:rPr>
        <w:t xml:space="preserve"> </w:t>
      </w:r>
      <w:r w:rsidRPr="00772BCA">
        <w:rPr>
          <w:rFonts w:eastAsiaTheme="minorHAnsi"/>
          <w:iCs/>
        </w:rPr>
        <w:t>кандидат історичних наук, доцент, доцент кафедри філософії Історико-філософського факультету Київського університету імені Бориса Грінченка</w:t>
      </w:r>
    </w:p>
    <w:p w:rsidR="002424A6" w:rsidRPr="00772BCA" w:rsidRDefault="002424A6" w:rsidP="00772BCA">
      <w:pPr>
        <w:pStyle w:val="3"/>
        <w:ind w:left="458"/>
        <w:rPr>
          <w:color w:val="221F1F"/>
        </w:rPr>
      </w:pPr>
    </w:p>
    <w:p w:rsidR="002424A6" w:rsidRPr="00772BCA" w:rsidRDefault="002424A6" w:rsidP="00772BCA">
      <w:pPr>
        <w:jc w:val="both"/>
        <w:rPr>
          <w:b/>
        </w:rPr>
      </w:pPr>
      <w:r w:rsidRPr="00772BCA">
        <w:rPr>
          <w:b/>
        </w:rPr>
        <w:t>ЕКЗИСТЕНЦІАЛЬНА ПРОБЛЕМАТИКА В КОНТЕКСТІ ТВОРЧОЇ СПАДЩИНИ КАМЮ І САРТРА</w:t>
      </w:r>
    </w:p>
    <w:p w:rsidR="002424A6" w:rsidRPr="00772BCA" w:rsidRDefault="002424A6" w:rsidP="00772BCA">
      <w:pPr>
        <w:ind w:left="851" w:hanging="851"/>
        <w:jc w:val="both"/>
        <w:rPr>
          <w:iCs/>
        </w:rPr>
      </w:pPr>
      <w:r w:rsidRPr="00772BCA">
        <w:rPr>
          <w:i/>
        </w:rPr>
        <w:t>Марина Пашанова,</w:t>
      </w:r>
      <w:r w:rsidRPr="00772BCA">
        <w:rPr>
          <w:b/>
        </w:rPr>
        <w:t xml:space="preserve"> </w:t>
      </w:r>
      <w:r w:rsidRPr="00772BCA">
        <w:rPr>
          <w:iCs/>
        </w:rPr>
        <w:t>студентка І</w:t>
      </w:r>
      <w:r w:rsidRPr="00772BCA">
        <w:rPr>
          <w:iCs/>
          <w:lang w:val="en-US"/>
        </w:rPr>
        <w:t>I</w:t>
      </w:r>
      <w:r w:rsidRPr="00772BCA">
        <w:rPr>
          <w:iCs/>
        </w:rPr>
        <w:t xml:space="preserve"> курсу спеціальності «Філософія» Історико-філософського факультету Київського університету імені Бориса Грінченка</w:t>
      </w:r>
    </w:p>
    <w:p w:rsidR="00901032" w:rsidRPr="00772BCA" w:rsidRDefault="00901032" w:rsidP="00772BCA">
      <w:pPr>
        <w:adjustRightInd w:val="0"/>
        <w:jc w:val="right"/>
        <w:rPr>
          <w:i/>
        </w:rPr>
      </w:pPr>
    </w:p>
    <w:p w:rsidR="00901032" w:rsidRPr="00772BCA" w:rsidRDefault="00901032" w:rsidP="00772BCA">
      <w:pPr>
        <w:adjustRightInd w:val="0"/>
        <w:jc w:val="both"/>
        <w:rPr>
          <w:b/>
        </w:rPr>
      </w:pPr>
      <w:r w:rsidRPr="00772BCA">
        <w:rPr>
          <w:b/>
        </w:rPr>
        <w:t>РЕЛІГІЯ І МЕТАФІЗИКА В ІНТЕГРАЛЬНОМУ ТРАДИЦІОНАЛІЗМІ РЕНЕ ГЕНОНА</w:t>
      </w:r>
    </w:p>
    <w:p w:rsidR="00FF4148" w:rsidRPr="00772BCA" w:rsidRDefault="00901032" w:rsidP="00772BCA">
      <w:pPr>
        <w:adjustRightInd w:val="0"/>
        <w:ind w:left="851" w:hanging="851"/>
        <w:jc w:val="both"/>
      </w:pPr>
      <w:r w:rsidRPr="00772BCA">
        <w:rPr>
          <w:i/>
        </w:rPr>
        <w:t>Дмитро Пелагін,</w:t>
      </w:r>
      <w:r w:rsidRPr="00772BCA">
        <w:rPr>
          <w:b/>
          <w:i/>
        </w:rPr>
        <w:t xml:space="preserve"> </w:t>
      </w:r>
      <w:r w:rsidRPr="00772BCA">
        <w:t>студент IІ курсу спеціальності «Філософія» Історико-філософського факультету Київського університету імені Бориса Грінченка</w:t>
      </w:r>
    </w:p>
    <w:p w:rsidR="00DC62B7" w:rsidRDefault="00DC62B7" w:rsidP="002424A6">
      <w:pPr>
        <w:rPr>
          <w:rFonts w:ascii="Arial" w:eastAsia="Arial" w:hAnsi="Arial" w:cs="Arial"/>
          <w:color w:val="221F1F"/>
        </w:rPr>
      </w:pPr>
      <w:r>
        <w:rPr>
          <w:color w:val="221F1F"/>
        </w:rPr>
        <w:br w:type="page"/>
      </w:r>
    </w:p>
    <w:p w:rsidR="00E438E9" w:rsidRDefault="00E438E9" w:rsidP="000A0D32">
      <w:pPr>
        <w:ind w:left="284" w:right="436"/>
        <w:jc w:val="center"/>
        <w:rPr>
          <w:i/>
          <w:caps/>
          <w:sz w:val="28"/>
          <w:szCs w:val="28"/>
        </w:rPr>
      </w:pPr>
    </w:p>
    <w:p w:rsidR="0051747F" w:rsidRPr="00B671C9" w:rsidRDefault="005E6112" w:rsidP="000A0D32">
      <w:pPr>
        <w:ind w:left="284" w:right="436"/>
        <w:jc w:val="center"/>
        <w:rPr>
          <w:b/>
          <w:bCs/>
          <w:caps/>
          <w:sz w:val="28"/>
          <w:szCs w:val="28"/>
        </w:rPr>
      </w:pPr>
      <w:r w:rsidRPr="005E6112">
        <w:rPr>
          <w:i/>
          <w:caps/>
          <w:sz w:val="28"/>
          <w:szCs w:val="28"/>
        </w:rPr>
        <w:t>С</w:t>
      </w:r>
      <w:r w:rsidRPr="005E6112">
        <w:rPr>
          <w:i/>
          <w:sz w:val="28"/>
          <w:szCs w:val="28"/>
        </w:rPr>
        <w:t>екція</w:t>
      </w:r>
      <w:r w:rsidRPr="005E6112">
        <w:rPr>
          <w:i/>
          <w:caps/>
          <w:sz w:val="28"/>
          <w:szCs w:val="28"/>
        </w:rPr>
        <w:t xml:space="preserve"> </w:t>
      </w:r>
      <w:r w:rsidR="00DC62B7">
        <w:rPr>
          <w:i/>
          <w:caps/>
          <w:sz w:val="28"/>
          <w:szCs w:val="28"/>
        </w:rPr>
        <w:t>ІІ</w:t>
      </w:r>
      <w:r w:rsidRPr="005E6112">
        <w:rPr>
          <w:i/>
          <w:caps/>
          <w:sz w:val="28"/>
          <w:szCs w:val="28"/>
        </w:rPr>
        <w:t>I.</w:t>
      </w:r>
      <w:r w:rsidR="000A0D32">
        <w:rPr>
          <w:i/>
          <w:caps/>
          <w:sz w:val="28"/>
          <w:szCs w:val="28"/>
        </w:rPr>
        <w:t xml:space="preserve"> </w:t>
      </w:r>
      <w:r w:rsidR="0051747F" w:rsidRPr="00B671C9">
        <w:rPr>
          <w:b/>
          <w:bCs/>
          <w:sz w:val="28"/>
          <w:szCs w:val="28"/>
        </w:rPr>
        <w:t>Аналітика соціальних процесів</w:t>
      </w:r>
    </w:p>
    <w:p w:rsidR="0051747F" w:rsidRPr="00B671C9" w:rsidRDefault="0051747F" w:rsidP="00A67F95">
      <w:pPr>
        <w:jc w:val="right"/>
        <w:rPr>
          <w:i/>
          <w:sz w:val="28"/>
          <w:szCs w:val="28"/>
        </w:rPr>
      </w:pPr>
    </w:p>
    <w:p w:rsidR="0051747F" w:rsidRPr="0051747F" w:rsidRDefault="0051747F" w:rsidP="002C5AAD">
      <w:pPr>
        <w:ind w:left="851" w:hanging="851"/>
        <w:jc w:val="both"/>
      </w:pPr>
      <w:r w:rsidRPr="0051747F">
        <w:t>Модератор</w:t>
      </w:r>
      <w:r w:rsidR="002C5AAD">
        <w:t>и</w:t>
      </w:r>
      <w:r w:rsidRPr="0051747F">
        <w:t xml:space="preserve">: </w:t>
      </w:r>
      <w:r w:rsidR="00DC62B7">
        <w:rPr>
          <w:i/>
        </w:rPr>
        <w:t>Олена Станіславівна Александрова</w:t>
      </w:r>
      <w:r w:rsidRPr="0051747F">
        <w:rPr>
          <w:i/>
        </w:rPr>
        <w:t xml:space="preserve">, </w:t>
      </w:r>
      <w:r w:rsidRPr="0051747F">
        <w:t xml:space="preserve">доктор філософських наук, професор, </w:t>
      </w:r>
      <w:r w:rsidR="00DC62B7">
        <w:t xml:space="preserve">декан </w:t>
      </w:r>
      <w:r w:rsidRPr="0051747F">
        <w:t xml:space="preserve">Історико-філософського факультету Київського університету імені Бориса Грінченка </w:t>
      </w:r>
    </w:p>
    <w:p w:rsidR="002C5AAD" w:rsidRDefault="002C5AAD" w:rsidP="002C5AAD">
      <w:pPr>
        <w:ind w:left="851" w:hanging="851"/>
        <w:jc w:val="both"/>
        <w:rPr>
          <w:i/>
        </w:rPr>
      </w:pPr>
    </w:p>
    <w:p w:rsidR="0051747F" w:rsidRDefault="00DC62B7" w:rsidP="002C5AAD">
      <w:pPr>
        <w:ind w:left="851" w:hanging="851"/>
        <w:jc w:val="both"/>
      </w:pPr>
      <w:r>
        <w:rPr>
          <w:i/>
        </w:rPr>
        <w:t>Ярослав Ігорович Пасько</w:t>
      </w:r>
      <w:r w:rsidR="002C5AAD" w:rsidRPr="00414753">
        <w:rPr>
          <w:bCs/>
        </w:rPr>
        <w:t>,</w:t>
      </w:r>
      <w:r w:rsidR="002C5AAD" w:rsidRPr="00414753">
        <w:t xml:space="preserve"> доктор філософських наук, </w:t>
      </w:r>
      <w:r>
        <w:t>професор</w:t>
      </w:r>
      <w:r w:rsidR="002C5AAD" w:rsidRPr="00414753">
        <w:t xml:space="preserve">, </w:t>
      </w:r>
      <w:r>
        <w:t>професор</w:t>
      </w:r>
      <w:r w:rsidR="002C5AAD" w:rsidRPr="00414753">
        <w:t xml:space="preserve"> кафедри філософії Історико-філософського факультету Київського університету імені Бориса Грінченка</w:t>
      </w:r>
    </w:p>
    <w:p w:rsidR="00DC62B7" w:rsidRPr="00295C50" w:rsidRDefault="00DC62B7" w:rsidP="002C5AAD">
      <w:pPr>
        <w:ind w:left="851" w:hanging="851"/>
        <w:jc w:val="both"/>
        <w:rPr>
          <w:b/>
        </w:rPr>
      </w:pPr>
    </w:p>
    <w:p w:rsidR="00DC62B7" w:rsidRPr="00DC62B7" w:rsidRDefault="00DC62B7" w:rsidP="002C5AAD">
      <w:pPr>
        <w:ind w:left="851" w:hanging="851"/>
        <w:jc w:val="both"/>
      </w:pPr>
      <w:r w:rsidRPr="00DC62B7">
        <w:rPr>
          <w:i/>
        </w:rPr>
        <w:t>Володимир Борисович Фадєєв</w:t>
      </w:r>
      <w:r w:rsidRPr="00DC62B7">
        <w:t>, кандидат філософських наук, завідувач відділу</w:t>
      </w:r>
      <w:r w:rsidR="00295C50">
        <w:t xml:space="preserve"> </w:t>
      </w:r>
      <w:r w:rsidRPr="00DC62B7">
        <w:t>філософських</w:t>
      </w:r>
      <w:r w:rsidR="00295C50">
        <w:t xml:space="preserve"> </w:t>
      </w:r>
      <w:r w:rsidRPr="00DC62B7">
        <w:t>проблем етносу та нації Інституту філософії імені Г.С. Сковороди НАН України</w:t>
      </w:r>
    </w:p>
    <w:p w:rsidR="00D13809" w:rsidRDefault="00D13809" w:rsidP="00E438E9">
      <w:pPr>
        <w:ind w:left="851" w:hanging="851"/>
        <w:jc w:val="both"/>
      </w:pPr>
    </w:p>
    <w:p w:rsidR="00687F05" w:rsidRDefault="00687F05" w:rsidP="00E438E9">
      <w:pPr>
        <w:ind w:left="851" w:hanging="851"/>
        <w:jc w:val="both"/>
      </w:pPr>
    </w:p>
    <w:p w:rsidR="00687F05" w:rsidRDefault="00687F05" w:rsidP="00E438E9">
      <w:pPr>
        <w:ind w:left="851" w:hanging="851"/>
        <w:jc w:val="both"/>
      </w:pPr>
    </w:p>
    <w:p w:rsidR="00497BA7" w:rsidRPr="00497BA7" w:rsidRDefault="00497BA7" w:rsidP="00E438E9">
      <w:pPr>
        <w:jc w:val="both"/>
        <w:rPr>
          <w:b/>
        </w:rPr>
      </w:pPr>
      <w:r w:rsidRPr="00497BA7">
        <w:rPr>
          <w:b/>
        </w:rPr>
        <w:t>ОСОБЛИВОСТІ РОЗВИТКУ СУСПІЛЬСТВА ЗНАНЬ НА ПОЧАТКУ ХХІ СТОЛІТТЯ</w:t>
      </w:r>
    </w:p>
    <w:p w:rsidR="00295C50" w:rsidRPr="00497BA7" w:rsidRDefault="00497BA7" w:rsidP="00E438E9">
      <w:pPr>
        <w:ind w:left="851" w:hanging="851"/>
        <w:jc w:val="both"/>
      </w:pPr>
      <w:r w:rsidRPr="00497BA7">
        <w:rPr>
          <w:i/>
        </w:rPr>
        <w:t>Ань ЧеньСі,</w:t>
      </w:r>
      <w:r w:rsidRPr="00497BA7">
        <w:t xml:space="preserve"> аспірант кафедри управління, інформаційно-аналітичної діяльності та євроінтеграції Національного педагогічного університету імені М.П. Драгоманова</w:t>
      </w:r>
    </w:p>
    <w:p w:rsidR="00497BA7" w:rsidRDefault="00497BA7" w:rsidP="00E438E9">
      <w:pPr>
        <w:ind w:left="851" w:hanging="851"/>
        <w:jc w:val="both"/>
      </w:pPr>
    </w:p>
    <w:p w:rsidR="00270088" w:rsidRPr="00270088" w:rsidRDefault="00270088" w:rsidP="00E438E9">
      <w:pPr>
        <w:jc w:val="both"/>
        <w:rPr>
          <w:b/>
          <w:bCs/>
        </w:rPr>
      </w:pPr>
      <w:r w:rsidRPr="00270088">
        <w:rPr>
          <w:b/>
          <w:bCs/>
        </w:rPr>
        <w:t>РОЗВИТОК ФІЛОСОФСЬКИХ ЗАСАД ІНФОРМАЦІЙНОЇ СВІДОМОСТІ ЯК ВИКЛИК СУЧАСНОСТІ</w:t>
      </w:r>
    </w:p>
    <w:p w:rsidR="00270088" w:rsidRPr="00270088" w:rsidRDefault="00270088" w:rsidP="00E438E9">
      <w:pPr>
        <w:ind w:left="851" w:hanging="851"/>
        <w:jc w:val="both"/>
        <w:rPr>
          <w:bCs/>
        </w:rPr>
      </w:pPr>
      <w:r w:rsidRPr="00270088">
        <w:rPr>
          <w:bCs/>
          <w:i/>
        </w:rPr>
        <w:t>Т</w:t>
      </w:r>
      <w:r w:rsidRPr="00C7525D">
        <w:rPr>
          <w:bCs/>
          <w:i/>
        </w:rPr>
        <w:t>арас</w:t>
      </w:r>
      <w:r w:rsidRPr="00270088">
        <w:rPr>
          <w:bCs/>
          <w:i/>
        </w:rPr>
        <w:t xml:space="preserve"> Бутченко,</w:t>
      </w:r>
      <w:r w:rsidRPr="00270088">
        <w:rPr>
          <w:b/>
          <w:bCs/>
        </w:rPr>
        <w:t xml:space="preserve"> </w:t>
      </w:r>
      <w:r w:rsidRPr="00270088">
        <w:rPr>
          <w:bCs/>
        </w:rPr>
        <w:t>доктор філософських наук, доцент, завідувач кафедри соціальної філософії та управління Запорізького національного університету</w:t>
      </w:r>
    </w:p>
    <w:p w:rsidR="008A5B67" w:rsidRDefault="008A5B67" w:rsidP="00E438E9">
      <w:pPr>
        <w:ind w:left="851" w:hanging="851"/>
        <w:jc w:val="both"/>
      </w:pPr>
    </w:p>
    <w:p w:rsidR="00C25DA3" w:rsidRPr="00C25DA3" w:rsidRDefault="00C25DA3" w:rsidP="00C25DA3">
      <w:pPr>
        <w:spacing w:line="276" w:lineRule="auto"/>
        <w:jc w:val="both"/>
        <w:rPr>
          <w:b/>
          <w:caps/>
        </w:rPr>
      </w:pPr>
      <w:r w:rsidRPr="00C25DA3">
        <w:rPr>
          <w:b/>
          <w:caps/>
        </w:rPr>
        <w:t>Рефлексія молоддю кінЦЕВОСТІ життя (за результатами соціологічного дослідження)</w:t>
      </w:r>
    </w:p>
    <w:p w:rsidR="007B78DB" w:rsidRPr="00C25DA3" w:rsidRDefault="007B78DB" w:rsidP="00E438E9">
      <w:pPr>
        <w:ind w:left="851" w:hanging="851"/>
        <w:jc w:val="both"/>
      </w:pPr>
      <w:r w:rsidRPr="00C25DA3">
        <w:rPr>
          <w:i/>
        </w:rPr>
        <w:t>Олександра Голованова</w:t>
      </w:r>
      <w:r w:rsidRPr="00C25DA3">
        <w:t>, студентка IV курсу спеціальності «Філософія» Історико-філософського факультету Київського університету імені Бориса Грінченка</w:t>
      </w:r>
    </w:p>
    <w:p w:rsidR="007B78DB" w:rsidRDefault="007B78DB" w:rsidP="00E438E9">
      <w:pPr>
        <w:ind w:left="851" w:hanging="851"/>
        <w:jc w:val="both"/>
      </w:pPr>
    </w:p>
    <w:p w:rsidR="00772BCA" w:rsidRDefault="00772BCA" w:rsidP="00E438E9">
      <w:pPr>
        <w:ind w:left="851" w:hanging="851"/>
        <w:jc w:val="both"/>
      </w:pPr>
    </w:p>
    <w:p w:rsidR="002B4362" w:rsidRPr="004845E6" w:rsidRDefault="002B4362" w:rsidP="00E438E9">
      <w:pPr>
        <w:jc w:val="both"/>
        <w:rPr>
          <w:b/>
          <w:i/>
        </w:rPr>
      </w:pPr>
      <w:r w:rsidRPr="002B4362">
        <w:rPr>
          <w:b/>
        </w:rPr>
        <w:t xml:space="preserve">АСТРОСОЦІОЛОГІЯ ЯК НАПРЯМОК ГУМАНІТАРНИХ ДОСЛІДЖЕНЬ </w:t>
      </w:r>
      <w:r w:rsidRPr="004845E6">
        <w:rPr>
          <w:b/>
        </w:rPr>
        <w:t>КОСМОСУ</w:t>
      </w:r>
      <w:r w:rsidRPr="004845E6">
        <w:rPr>
          <w:b/>
          <w:i/>
        </w:rPr>
        <w:t xml:space="preserve"> </w:t>
      </w:r>
    </w:p>
    <w:p w:rsidR="007B78DB" w:rsidRPr="002B4362" w:rsidRDefault="007B78DB" w:rsidP="00E438E9">
      <w:pPr>
        <w:ind w:left="851" w:hanging="851"/>
        <w:jc w:val="both"/>
      </w:pPr>
      <w:r w:rsidRPr="004845E6">
        <w:rPr>
          <w:i/>
        </w:rPr>
        <w:t>Альона Деркач</w:t>
      </w:r>
      <w:r w:rsidRPr="004845E6">
        <w:t>, студентка IV курсу</w:t>
      </w:r>
      <w:r w:rsidRPr="002B4362">
        <w:t xml:space="preserve"> спеціальності «Філософія» Історико-філософського факультету Київського університету імені Бориса Грінченка</w:t>
      </w:r>
      <w:r w:rsidRPr="002B4362">
        <w:rPr>
          <w:b/>
        </w:rPr>
        <w:t> </w:t>
      </w:r>
    </w:p>
    <w:p w:rsidR="00F97620" w:rsidRDefault="00F97620" w:rsidP="00E438E9">
      <w:pPr>
        <w:jc w:val="both"/>
        <w:rPr>
          <w:b/>
          <w:bCs/>
        </w:rPr>
      </w:pPr>
    </w:p>
    <w:p w:rsidR="000776C8" w:rsidRPr="000776C8" w:rsidRDefault="000776C8" w:rsidP="00E438E9">
      <w:pPr>
        <w:jc w:val="both"/>
        <w:rPr>
          <w:b/>
          <w:bCs/>
        </w:rPr>
      </w:pPr>
      <w:r w:rsidRPr="000776C8">
        <w:rPr>
          <w:b/>
          <w:bCs/>
        </w:rPr>
        <w:t>СОЦІАЛЬНІ І ТЕХНІЧНІ ЧИННИКИ ФОРМУВАННЯ ІНФОРМАЦІЙНОГО ПРОСТОРУ</w:t>
      </w:r>
    </w:p>
    <w:p w:rsidR="000776C8" w:rsidRPr="000776C8" w:rsidRDefault="000776C8" w:rsidP="00E438E9">
      <w:pPr>
        <w:shd w:val="clear" w:color="auto" w:fill="FFFFFF"/>
        <w:ind w:left="851" w:hanging="851"/>
        <w:jc w:val="both"/>
        <w:outlineLvl w:val="2"/>
      </w:pPr>
      <w:r w:rsidRPr="000776C8">
        <w:rPr>
          <w:rFonts w:eastAsia="MS Mincho"/>
          <w:i/>
          <w:spacing w:val="-4"/>
        </w:rPr>
        <w:t>Кирило Дзігора</w:t>
      </w:r>
      <w:r w:rsidRPr="00C7525D">
        <w:rPr>
          <w:rFonts w:eastAsia="MS Mincho"/>
          <w:i/>
          <w:spacing w:val="-4"/>
        </w:rPr>
        <w:t>,</w:t>
      </w:r>
      <w:r w:rsidRPr="00C7525D">
        <w:rPr>
          <w:rFonts w:eastAsia="MS Mincho"/>
          <w:b/>
          <w:spacing w:val="-4"/>
        </w:rPr>
        <w:t xml:space="preserve"> </w:t>
      </w:r>
      <w:r w:rsidRPr="000776C8">
        <w:t>аспірант кафедри філософії</w:t>
      </w:r>
      <w:r w:rsidRPr="00C7525D">
        <w:t xml:space="preserve"> </w:t>
      </w:r>
      <w:r w:rsidRPr="000776C8">
        <w:t xml:space="preserve">Історико-філософського факультету Київського університету імені Бориса Грінченка </w:t>
      </w:r>
    </w:p>
    <w:p w:rsidR="000776C8" w:rsidRDefault="000776C8" w:rsidP="00E438E9">
      <w:pPr>
        <w:jc w:val="both"/>
        <w:rPr>
          <w:b/>
          <w:bCs/>
        </w:rPr>
      </w:pPr>
    </w:p>
    <w:p w:rsidR="00F97620" w:rsidRPr="00C7525D" w:rsidRDefault="00F97620" w:rsidP="00E438E9">
      <w:pPr>
        <w:jc w:val="both"/>
      </w:pPr>
      <w:r w:rsidRPr="00F97620">
        <w:rPr>
          <w:b/>
          <w:bCs/>
        </w:rPr>
        <w:t>ПОСМОДЕРНІСТСЬКІ ІНТЕРПРЕТАЦІЇ СУЧАСНИХ ВІЙН</w:t>
      </w:r>
    </w:p>
    <w:p w:rsidR="00F97620" w:rsidRPr="002424A6" w:rsidRDefault="00F97620" w:rsidP="00E438E9">
      <w:pPr>
        <w:ind w:left="709" w:hanging="709"/>
        <w:jc w:val="both"/>
        <w:rPr>
          <w:spacing w:val="-4"/>
        </w:rPr>
      </w:pPr>
      <w:r w:rsidRPr="002424A6">
        <w:rPr>
          <w:i/>
          <w:spacing w:val="-4"/>
        </w:rPr>
        <w:t>Віра Додонова</w:t>
      </w:r>
      <w:r w:rsidRPr="00C7525D">
        <w:rPr>
          <w:i/>
          <w:spacing w:val="-4"/>
        </w:rPr>
        <w:t>,</w:t>
      </w:r>
      <w:r w:rsidRPr="00C7525D">
        <w:rPr>
          <w:spacing w:val="-4"/>
        </w:rPr>
        <w:t xml:space="preserve"> </w:t>
      </w:r>
      <w:r w:rsidRPr="002424A6">
        <w:rPr>
          <w:spacing w:val="-4"/>
        </w:rPr>
        <w:t>доктор філософських наук, професор,</w:t>
      </w:r>
      <w:r w:rsidRPr="00C7525D">
        <w:rPr>
          <w:spacing w:val="-4"/>
        </w:rPr>
        <w:t xml:space="preserve"> </w:t>
      </w:r>
      <w:r w:rsidRPr="002424A6">
        <w:rPr>
          <w:spacing w:val="-4"/>
        </w:rPr>
        <w:t>професор кафедри філософії та міжнародних комунікацій</w:t>
      </w:r>
      <w:r w:rsidRPr="00C7525D">
        <w:rPr>
          <w:spacing w:val="-4"/>
        </w:rPr>
        <w:t xml:space="preserve"> </w:t>
      </w:r>
      <w:r w:rsidRPr="002424A6">
        <w:rPr>
          <w:spacing w:val="-4"/>
        </w:rPr>
        <w:t>Національного університету біотехнологій і природокористування України</w:t>
      </w:r>
    </w:p>
    <w:p w:rsidR="00175F35" w:rsidRDefault="00175F35" w:rsidP="00175F35">
      <w:pPr>
        <w:spacing w:line="276" w:lineRule="auto"/>
        <w:jc w:val="both"/>
        <w:rPr>
          <w:b/>
        </w:rPr>
      </w:pPr>
    </w:p>
    <w:p w:rsidR="00175F35" w:rsidRPr="00BC544D" w:rsidRDefault="00175F35" w:rsidP="00175F35">
      <w:pPr>
        <w:jc w:val="both"/>
        <w:rPr>
          <w:b/>
        </w:rPr>
      </w:pPr>
      <w:r w:rsidRPr="00BC544D">
        <w:rPr>
          <w:b/>
        </w:rPr>
        <w:t>ВЗАЄМОЗВ’ЯЗОК ОПТИМІЗМУ І ПЕСИМІЗМУ В СОЦІАЛЬНІЙ ДІАГНОСТИЦІ</w:t>
      </w:r>
    </w:p>
    <w:p w:rsidR="00175F35" w:rsidRPr="00772BCA" w:rsidRDefault="00175F35" w:rsidP="00175F35">
      <w:pPr>
        <w:ind w:left="851" w:hanging="851"/>
        <w:jc w:val="both"/>
        <w:rPr>
          <w:b/>
        </w:rPr>
      </w:pPr>
      <w:r w:rsidRPr="00BC544D">
        <w:rPr>
          <w:i/>
        </w:rPr>
        <w:t>Дар’я</w:t>
      </w:r>
      <w:r w:rsidRPr="00772BCA">
        <w:rPr>
          <w:i/>
        </w:rPr>
        <w:t xml:space="preserve"> Завадська</w:t>
      </w:r>
      <w:r w:rsidRPr="00772BCA">
        <w:t>, студентка I</w:t>
      </w:r>
      <w:r>
        <w:t>ІІ</w:t>
      </w:r>
      <w:r w:rsidRPr="00772BCA">
        <w:t xml:space="preserve"> курсу спеціальності «Філософія» Історико-філософського факультету Київського університету імені Бориса Грінченка</w:t>
      </w:r>
    </w:p>
    <w:p w:rsidR="007B78DB" w:rsidRDefault="007B78DB" w:rsidP="00E438E9">
      <w:pPr>
        <w:ind w:left="851" w:hanging="851"/>
        <w:jc w:val="both"/>
      </w:pPr>
    </w:p>
    <w:p w:rsidR="002424A6" w:rsidRPr="006F0B40" w:rsidRDefault="002424A6" w:rsidP="00E438E9">
      <w:pPr>
        <w:jc w:val="both"/>
        <w:rPr>
          <w:b/>
        </w:rPr>
      </w:pPr>
      <w:r w:rsidRPr="006F0B40">
        <w:rPr>
          <w:b/>
        </w:rPr>
        <w:t>ГЕНДЕРНІ МЕТАМОРФОЗИ ФРОНТИРНОГО ПРОСТОРУ: АМЕРИКАНСЬКИЙ ДОСВІД</w:t>
      </w:r>
    </w:p>
    <w:p w:rsidR="002424A6" w:rsidRDefault="002424A6" w:rsidP="00E438E9">
      <w:pPr>
        <w:ind w:left="851" w:hanging="851"/>
        <w:jc w:val="both"/>
        <w:rPr>
          <w:b/>
          <w:sz w:val="28"/>
          <w:szCs w:val="28"/>
        </w:rPr>
      </w:pPr>
      <w:r w:rsidRPr="006F0B40">
        <w:rPr>
          <w:i/>
        </w:rPr>
        <w:t>Марина Колінько</w:t>
      </w:r>
      <w:r w:rsidRPr="006F0B40">
        <w:rPr>
          <w:bCs/>
        </w:rPr>
        <w:t>,</w:t>
      </w:r>
      <w:r w:rsidRPr="00414753">
        <w:t xml:space="preserve"> доктор філософських наук, </w:t>
      </w:r>
      <w:r>
        <w:t>доцент</w:t>
      </w:r>
      <w:r w:rsidRPr="00414753">
        <w:t xml:space="preserve">, </w:t>
      </w:r>
      <w:r>
        <w:t>доцент</w:t>
      </w:r>
      <w:r w:rsidRPr="00414753">
        <w:t xml:space="preserve"> кафедри філософії Історико-філософського факультету Київського університету імені Бориса Грінченка</w:t>
      </w:r>
    </w:p>
    <w:p w:rsidR="00295C50" w:rsidRDefault="00295C50" w:rsidP="00E438E9">
      <w:pPr>
        <w:ind w:left="851" w:hanging="851"/>
        <w:jc w:val="both"/>
      </w:pPr>
    </w:p>
    <w:p w:rsidR="00FF4148" w:rsidRPr="00A94B31" w:rsidRDefault="00FF4148" w:rsidP="00E438E9">
      <w:pPr>
        <w:jc w:val="both"/>
        <w:rPr>
          <w:b/>
        </w:rPr>
      </w:pPr>
      <w:r w:rsidRPr="00A94B31">
        <w:rPr>
          <w:b/>
        </w:rPr>
        <w:t>СОЦІАЛЬНІ ІНСТИТУТИ ЯК ПРЕДМЕТ ФІЛОСОФСЬКОГО ДОСЛІДЖЕННЯ</w:t>
      </w:r>
    </w:p>
    <w:p w:rsidR="00FF4148" w:rsidRPr="00A94B31" w:rsidRDefault="00FF4148" w:rsidP="00E438E9">
      <w:pPr>
        <w:ind w:left="851" w:hanging="851"/>
        <w:jc w:val="both"/>
      </w:pPr>
      <w:r w:rsidRPr="00A94B31">
        <w:rPr>
          <w:i/>
          <w:shd w:val="clear" w:color="auto" w:fill="FFFFFF"/>
        </w:rPr>
        <w:t>Вікторія Лапченко</w:t>
      </w:r>
      <w:r w:rsidRPr="00A94B31">
        <w:rPr>
          <w:shd w:val="clear" w:color="auto" w:fill="FFFFFF"/>
        </w:rPr>
        <w:t xml:space="preserve">, </w:t>
      </w:r>
      <w:r w:rsidRPr="00A94B31">
        <w:t>студентка IІІ курсу спеціальності «Філософія» Історико-філософського факультету Київського університету імені Бориса Грінченка</w:t>
      </w:r>
    </w:p>
    <w:p w:rsidR="007751E3" w:rsidRDefault="007751E3" w:rsidP="00E438E9">
      <w:pPr>
        <w:jc w:val="both"/>
        <w:rPr>
          <w:b/>
          <w:bCs/>
        </w:rPr>
      </w:pPr>
    </w:p>
    <w:p w:rsidR="007751E3" w:rsidRPr="007751E3" w:rsidRDefault="007751E3" w:rsidP="00E438E9">
      <w:pPr>
        <w:jc w:val="both"/>
        <w:rPr>
          <w:b/>
          <w:bCs/>
        </w:rPr>
      </w:pPr>
      <w:r w:rsidRPr="007751E3">
        <w:rPr>
          <w:b/>
          <w:bCs/>
        </w:rPr>
        <w:lastRenderedPageBreak/>
        <w:t>РОЛЬ МЕДІА В ІНФОРМАЦІЙНИХ ВІЙНАХ СУЧАСНОСТІ</w:t>
      </w:r>
    </w:p>
    <w:p w:rsidR="007751E3" w:rsidRPr="007751E3" w:rsidRDefault="007751E3" w:rsidP="00E438E9">
      <w:pPr>
        <w:ind w:left="851" w:hanging="851"/>
        <w:jc w:val="both"/>
      </w:pPr>
      <w:r w:rsidRPr="007751E3">
        <w:rPr>
          <w:i/>
          <w:iCs/>
        </w:rPr>
        <w:t>Богдан Ломачинський,</w:t>
      </w:r>
      <w:r w:rsidRPr="007751E3">
        <w:rPr>
          <w:b/>
          <w:iCs/>
        </w:rPr>
        <w:t xml:space="preserve"> </w:t>
      </w:r>
      <w:r w:rsidRPr="007751E3">
        <w:rPr>
          <w:iCs/>
        </w:rPr>
        <w:t xml:space="preserve">аспірант Національної бібліотеки імені В.І. Вернадського </w:t>
      </w:r>
    </w:p>
    <w:p w:rsidR="00C500E6" w:rsidRDefault="00C500E6" w:rsidP="00E438E9">
      <w:pPr>
        <w:jc w:val="both"/>
        <w:rPr>
          <w:b/>
        </w:rPr>
      </w:pPr>
    </w:p>
    <w:p w:rsidR="00E91421" w:rsidRPr="00E91421" w:rsidRDefault="00E91421" w:rsidP="00E91421">
      <w:pPr>
        <w:spacing w:line="276" w:lineRule="auto"/>
        <w:jc w:val="both"/>
        <w:rPr>
          <w:b/>
          <w:lang w:val="en-US"/>
        </w:rPr>
      </w:pPr>
      <w:r w:rsidRPr="00E91421">
        <w:rPr>
          <w:b/>
          <w:lang w:val="en-US"/>
        </w:rPr>
        <w:t>VIDEOGAME PHENOMENON</w:t>
      </w:r>
      <w:r>
        <w:rPr>
          <w:b/>
        </w:rPr>
        <w:t xml:space="preserve"> </w:t>
      </w:r>
      <w:r w:rsidRPr="00E91421">
        <w:rPr>
          <w:b/>
          <w:lang w:val="en-US"/>
        </w:rPr>
        <w:t>AS THE ETHICAL DETERMINANT IN CONTEMPORARY SOCIETY</w:t>
      </w:r>
    </w:p>
    <w:p w:rsidR="00E91421" w:rsidRPr="00E91421" w:rsidRDefault="00E91421" w:rsidP="00E91421">
      <w:pPr>
        <w:spacing w:line="276" w:lineRule="auto"/>
        <w:ind w:left="709" w:hanging="709"/>
        <w:jc w:val="both"/>
        <w:rPr>
          <w:lang w:val="en-US"/>
        </w:rPr>
      </w:pPr>
      <w:r w:rsidRPr="00E91421">
        <w:rPr>
          <w:i/>
          <w:lang w:val="en-US"/>
        </w:rPr>
        <w:t>Maria Maletska</w:t>
      </w:r>
      <w:r w:rsidRPr="00E91421">
        <w:rPr>
          <w:i/>
        </w:rPr>
        <w:t>,</w:t>
      </w:r>
      <w:r>
        <w:rPr>
          <w:b/>
          <w:i/>
        </w:rPr>
        <w:t xml:space="preserve"> </w:t>
      </w:r>
      <w:r w:rsidRPr="00E91421">
        <w:rPr>
          <w:lang w:val="en-US"/>
        </w:rPr>
        <w:t>Master of Pholosophy, PhD student,</w:t>
      </w:r>
      <w:r>
        <w:t xml:space="preserve"> </w:t>
      </w:r>
      <w:r w:rsidRPr="00E91421">
        <w:rPr>
          <w:lang w:val="en-US"/>
        </w:rPr>
        <w:t>Borys Grinchenko Kyiv University</w:t>
      </w:r>
    </w:p>
    <w:p w:rsidR="00E91421" w:rsidRPr="00E91421" w:rsidRDefault="00E91421" w:rsidP="00E438E9">
      <w:pPr>
        <w:jc w:val="both"/>
        <w:rPr>
          <w:b/>
          <w:lang w:val="en-US"/>
        </w:rPr>
      </w:pPr>
    </w:p>
    <w:p w:rsidR="00C500E6" w:rsidRPr="00C500E6" w:rsidRDefault="00C500E6" w:rsidP="00E438E9">
      <w:pPr>
        <w:jc w:val="both"/>
        <w:rPr>
          <w:b/>
        </w:rPr>
      </w:pPr>
      <w:r w:rsidRPr="00C500E6">
        <w:rPr>
          <w:b/>
        </w:rPr>
        <w:t>ПСИХОЛОГІЧНИЙ ПОРТРЕТ ЛІДЕРА ОЧ</w:t>
      </w:r>
      <w:r w:rsidR="00D01BD0">
        <w:rPr>
          <w:b/>
        </w:rPr>
        <w:t>И</w:t>
      </w:r>
      <w:r w:rsidRPr="00C500E6">
        <w:rPr>
          <w:b/>
        </w:rPr>
        <w:t>МА УКРАЇНЦІВ (ЗА РЕЗУЛЬТАТАМИ СОЦІОЛОГІЧНОГО ОПИТУВАННЯ)</w:t>
      </w:r>
    </w:p>
    <w:p w:rsidR="00FF4148" w:rsidRPr="00C500E6" w:rsidRDefault="00FF4148" w:rsidP="00E438E9">
      <w:pPr>
        <w:ind w:left="709" w:hanging="709"/>
        <w:jc w:val="both"/>
      </w:pPr>
      <w:r w:rsidRPr="00C500E6">
        <w:rPr>
          <w:i/>
        </w:rPr>
        <w:t>Вікторія Мельниченко,</w:t>
      </w:r>
      <w:r w:rsidRPr="00C500E6">
        <w:t xml:space="preserve"> студентка IV курсу спеціальності «Філософія» Історико-філософського факультету Київського університету імені Бориса Грінченка</w:t>
      </w:r>
    </w:p>
    <w:p w:rsidR="00E438E9" w:rsidRPr="00E438E9" w:rsidRDefault="00E438E9" w:rsidP="00E438E9">
      <w:pPr>
        <w:ind w:left="851" w:hanging="851"/>
        <w:jc w:val="both"/>
      </w:pPr>
    </w:p>
    <w:p w:rsidR="00736815" w:rsidRPr="00736815" w:rsidRDefault="00736815" w:rsidP="00E438E9">
      <w:pPr>
        <w:jc w:val="both"/>
        <w:rPr>
          <w:b/>
        </w:rPr>
      </w:pPr>
      <w:r w:rsidRPr="00736815">
        <w:rPr>
          <w:b/>
        </w:rPr>
        <w:t>КЛЮЧОВІ ОЗНАКИ ДЕЗІНТЕГРАЦІЇ СОЦІАЛЬНОЇ СИСТЕМИ</w:t>
      </w:r>
    </w:p>
    <w:p w:rsidR="00FF4148" w:rsidRDefault="00736815" w:rsidP="00E438E9">
      <w:pPr>
        <w:ind w:left="851" w:hanging="851"/>
        <w:jc w:val="both"/>
        <w:rPr>
          <w:sz w:val="28"/>
          <w:szCs w:val="28"/>
        </w:rPr>
      </w:pPr>
      <w:r w:rsidRPr="00736815">
        <w:rPr>
          <w:i/>
        </w:rPr>
        <w:t>Сергій Мирошниченко,</w:t>
      </w:r>
      <w:r w:rsidRPr="00736815">
        <w:t xml:space="preserve"> старший викладач</w:t>
      </w:r>
      <w:r>
        <w:rPr>
          <w:sz w:val="28"/>
          <w:szCs w:val="28"/>
        </w:rPr>
        <w:t xml:space="preserve"> </w:t>
      </w:r>
      <w:r w:rsidRPr="00497BA7">
        <w:t>кафедри управління, інформаційно-аналітичної діяльності та євроінтеграції Національного педагогічного університету імені М.П.</w:t>
      </w:r>
      <w:r w:rsidR="00E537AD">
        <w:t> </w:t>
      </w:r>
      <w:r w:rsidRPr="00497BA7">
        <w:t>Драгоманова</w:t>
      </w:r>
      <w:r>
        <w:rPr>
          <w:sz w:val="28"/>
          <w:szCs w:val="28"/>
        </w:rPr>
        <w:t xml:space="preserve"> </w:t>
      </w:r>
    </w:p>
    <w:p w:rsidR="00736815" w:rsidRDefault="00736815" w:rsidP="00E438E9">
      <w:pPr>
        <w:ind w:left="851" w:hanging="851"/>
        <w:jc w:val="both"/>
      </w:pPr>
    </w:p>
    <w:p w:rsidR="00900DC8" w:rsidRPr="00900DC8" w:rsidRDefault="00900DC8" w:rsidP="00E438E9">
      <w:pPr>
        <w:jc w:val="both"/>
        <w:rPr>
          <w:b/>
        </w:rPr>
      </w:pPr>
      <w:r w:rsidRPr="00900DC8">
        <w:rPr>
          <w:b/>
        </w:rPr>
        <w:t xml:space="preserve">ТРАНСФОРМАЦІЙНІ СУСПІЛЬСТВА СУЧАСНОСТІ </w:t>
      </w:r>
      <w:r w:rsidRPr="00900DC8">
        <w:rPr>
          <w:b/>
        </w:rPr>
        <w:br/>
        <w:t>В КОНТЕКСТІ РИЗИКІВ ПОШИРЕННЯ ПРЕКАРНИХ ПРАКТИК</w:t>
      </w:r>
    </w:p>
    <w:p w:rsidR="00900DC8" w:rsidRPr="00900DC8" w:rsidRDefault="00900DC8" w:rsidP="00E43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jc w:val="both"/>
        <w:rPr>
          <w:lang w:eastAsia="ru-RU"/>
        </w:rPr>
      </w:pPr>
      <w:r w:rsidRPr="00900DC8">
        <w:rPr>
          <w:i/>
          <w:lang w:eastAsia="ru-RU"/>
        </w:rPr>
        <w:t>Іван Олійник,</w:t>
      </w:r>
      <w:r w:rsidRPr="00900DC8">
        <w:rPr>
          <w:b/>
          <w:lang w:eastAsia="ru-RU"/>
        </w:rPr>
        <w:t xml:space="preserve"> </w:t>
      </w:r>
      <w:r w:rsidRPr="00900DC8">
        <w:rPr>
          <w:lang w:eastAsia="ru-RU"/>
        </w:rPr>
        <w:t>аспірант кафедри філософії Історико-філософського факультету Київського університету імені Бориса Грінченка</w:t>
      </w:r>
    </w:p>
    <w:p w:rsidR="00FA651D" w:rsidRDefault="00FA651D" w:rsidP="00E438E9">
      <w:pPr>
        <w:jc w:val="both"/>
        <w:rPr>
          <w:b/>
        </w:rPr>
      </w:pPr>
    </w:p>
    <w:p w:rsidR="00FA651D" w:rsidRPr="00FA651D" w:rsidRDefault="00FA651D" w:rsidP="00E438E9">
      <w:pPr>
        <w:jc w:val="both"/>
        <w:rPr>
          <w:b/>
        </w:rPr>
      </w:pPr>
      <w:r w:rsidRPr="00FA651D">
        <w:rPr>
          <w:b/>
        </w:rPr>
        <w:t>НАСИЛЛЯ В ІСТОРІЇ: ФІЛОСОФСЬКО-ІСТОРИЧНИЙ ПІДХІД</w:t>
      </w:r>
    </w:p>
    <w:p w:rsidR="005C6462" w:rsidRDefault="00FA651D" w:rsidP="00E438E9">
      <w:pPr>
        <w:ind w:left="851" w:hanging="851"/>
        <w:jc w:val="both"/>
      </w:pPr>
      <w:r w:rsidRPr="00FA651D">
        <w:rPr>
          <w:i/>
        </w:rPr>
        <w:t>Юрій Омельченко,</w:t>
      </w:r>
      <w:r>
        <w:rPr>
          <w:b/>
          <w:i/>
        </w:rPr>
        <w:t xml:space="preserve"> </w:t>
      </w:r>
      <w:r w:rsidRPr="00FA651D">
        <w:t>кандидат філософських наук, доцент кафедри філософії Історико-філософського факультету Київського університету імені Бориса Грінченка</w:t>
      </w:r>
    </w:p>
    <w:p w:rsidR="005C6462" w:rsidRDefault="005C6462" w:rsidP="005C6462">
      <w:pPr>
        <w:spacing w:line="276" w:lineRule="auto"/>
        <w:jc w:val="both"/>
        <w:rPr>
          <w:b/>
        </w:rPr>
      </w:pPr>
    </w:p>
    <w:p w:rsidR="005C6462" w:rsidRPr="005C6462" w:rsidRDefault="005C6462" w:rsidP="00962FB3">
      <w:pPr>
        <w:jc w:val="both"/>
        <w:rPr>
          <w:b/>
        </w:rPr>
      </w:pPr>
      <w:r w:rsidRPr="005C6462">
        <w:rPr>
          <w:b/>
        </w:rPr>
        <w:lastRenderedPageBreak/>
        <w:t>«ЕФЕКТ ЗІМБАРДО» ТА ІНФОРМАЦІЙНА ВІЙНА</w:t>
      </w:r>
    </w:p>
    <w:p w:rsidR="005C6462" w:rsidRPr="005C6462" w:rsidRDefault="005C6462" w:rsidP="00962FB3">
      <w:pPr>
        <w:ind w:left="851" w:hanging="851"/>
        <w:jc w:val="both"/>
        <w:rPr>
          <w:i/>
        </w:rPr>
      </w:pPr>
      <w:r w:rsidRPr="005C6462">
        <w:rPr>
          <w:i/>
        </w:rPr>
        <w:t>Галина Тимофєєва,</w:t>
      </w:r>
      <w:r w:rsidRPr="005C6462">
        <w:t xml:space="preserve"> молодший науковий співробітник бібліотеки Київського університету імені Бориса Грінченка</w:t>
      </w:r>
    </w:p>
    <w:p w:rsidR="00295C50" w:rsidRDefault="00295C50" w:rsidP="00E438E9">
      <w:pPr>
        <w:ind w:left="851" w:hanging="851"/>
        <w:jc w:val="both"/>
      </w:pPr>
      <w:r>
        <w:br w:type="page"/>
      </w:r>
    </w:p>
    <w:p w:rsidR="00210175" w:rsidRDefault="00210175" w:rsidP="00295C50">
      <w:pPr>
        <w:ind w:left="284" w:right="436"/>
        <w:jc w:val="center"/>
        <w:rPr>
          <w:i/>
          <w:caps/>
          <w:sz w:val="28"/>
          <w:szCs w:val="28"/>
        </w:rPr>
      </w:pPr>
    </w:p>
    <w:p w:rsidR="00295C50" w:rsidRDefault="00295C50" w:rsidP="00295C50">
      <w:pPr>
        <w:ind w:left="284" w:right="436"/>
        <w:jc w:val="center"/>
        <w:rPr>
          <w:b/>
          <w:bCs/>
          <w:sz w:val="28"/>
          <w:szCs w:val="28"/>
        </w:rPr>
      </w:pPr>
      <w:r w:rsidRPr="00B671C9">
        <w:rPr>
          <w:i/>
          <w:caps/>
          <w:sz w:val="28"/>
          <w:szCs w:val="28"/>
        </w:rPr>
        <w:t>С</w:t>
      </w:r>
      <w:r w:rsidRPr="00B671C9">
        <w:rPr>
          <w:i/>
          <w:sz w:val="28"/>
          <w:szCs w:val="28"/>
        </w:rPr>
        <w:t>екція</w:t>
      </w:r>
      <w:r w:rsidRPr="00B671C9">
        <w:rPr>
          <w:i/>
          <w:caps/>
          <w:sz w:val="28"/>
          <w:szCs w:val="28"/>
        </w:rPr>
        <w:t xml:space="preserve"> IV.</w:t>
      </w:r>
      <w:r w:rsidRPr="00B671C9">
        <w:rPr>
          <w:caps/>
          <w:sz w:val="28"/>
          <w:szCs w:val="28"/>
        </w:rPr>
        <w:t xml:space="preserve"> </w:t>
      </w:r>
      <w:r w:rsidRPr="00B671C9">
        <w:rPr>
          <w:b/>
          <w:bCs/>
          <w:sz w:val="28"/>
          <w:szCs w:val="28"/>
        </w:rPr>
        <w:t>Актуальні проблеми етики, естетики та філософії культури</w:t>
      </w:r>
    </w:p>
    <w:p w:rsidR="00295C50" w:rsidRPr="00B671C9" w:rsidRDefault="00295C50" w:rsidP="00295C50">
      <w:pPr>
        <w:jc w:val="right"/>
        <w:rPr>
          <w:i/>
          <w:sz w:val="28"/>
          <w:szCs w:val="28"/>
        </w:rPr>
      </w:pPr>
    </w:p>
    <w:p w:rsidR="00295C50" w:rsidRDefault="00295C50" w:rsidP="0039474E">
      <w:pPr>
        <w:ind w:left="851" w:hanging="851"/>
        <w:jc w:val="both"/>
      </w:pPr>
      <w:r w:rsidRPr="00F20EAC">
        <w:t>Модератор</w:t>
      </w:r>
      <w:r>
        <w:t>и</w:t>
      </w:r>
      <w:r w:rsidRPr="00F20EAC">
        <w:t>:</w:t>
      </w:r>
      <w:r w:rsidRPr="00F20EAC">
        <w:rPr>
          <w:i/>
        </w:rPr>
        <w:t xml:space="preserve"> </w:t>
      </w:r>
      <w:r>
        <w:rPr>
          <w:i/>
        </w:rPr>
        <w:t>Наталія Дмитрівна Ковальчук</w:t>
      </w:r>
      <w:r w:rsidRPr="00414753">
        <w:rPr>
          <w:bCs/>
        </w:rPr>
        <w:t>,</w:t>
      </w:r>
      <w:r w:rsidRPr="00414753">
        <w:t xml:space="preserve"> доктор філософських наук, </w:t>
      </w:r>
      <w:r>
        <w:t>професор</w:t>
      </w:r>
      <w:r w:rsidRPr="00414753">
        <w:t xml:space="preserve">, </w:t>
      </w:r>
      <w:r>
        <w:t>професор</w:t>
      </w:r>
      <w:r w:rsidRPr="00414753">
        <w:t xml:space="preserve"> кафедри філософії Історико-філософського факультету Київського університету імені Бориса Грінченка</w:t>
      </w:r>
    </w:p>
    <w:p w:rsidR="00295C50" w:rsidRDefault="00295C50" w:rsidP="0039474E">
      <w:pPr>
        <w:ind w:left="851" w:hanging="850"/>
        <w:jc w:val="both"/>
        <w:rPr>
          <w:i/>
        </w:rPr>
      </w:pPr>
    </w:p>
    <w:p w:rsidR="00295C50" w:rsidRPr="00F20EAC" w:rsidRDefault="00295C50" w:rsidP="0039474E">
      <w:pPr>
        <w:ind w:left="851" w:hanging="850"/>
        <w:jc w:val="both"/>
      </w:pPr>
      <w:r w:rsidRPr="00F20EAC">
        <w:rPr>
          <w:i/>
        </w:rPr>
        <w:t>Світлана Анатоліївна Хрипко</w:t>
      </w:r>
      <w:r w:rsidRPr="00F20EAC">
        <w:rPr>
          <w:bCs/>
        </w:rPr>
        <w:t>,</w:t>
      </w:r>
      <w:r w:rsidRPr="00F20EAC">
        <w:t xml:space="preserve"> кандидат філософських наук, доцент,</w:t>
      </w:r>
      <w:r w:rsidRPr="00F20EAC">
        <w:rPr>
          <w:shd w:val="clear" w:color="auto" w:fill="FFFFFF"/>
        </w:rPr>
        <w:t xml:space="preserve"> доцент кафедри філософії</w:t>
      </w:r>
      <w:r w:rsidRPr="00F20EAC">
        <w:t xml:space="preserve"> Історико-філософського факультету Київського університету імені Бориса Грінченка</w:t>
      </w:r>
    </w:p>
    <w:p w:rsidR="00295C50" w:rsidRDefault="00295C50" w:rsidP="0039474E">
      <w:pPr>
        <w:ind w:left="851" w:hanging="851"/>
        <w:jc w:val="both"/>
      </w:pPr>
    </w:p>
    <w:p w:rsidR="00295C50" w:rsidRPr="00DC62B7" w:rsidRDefault="00295C50" w:rsidP="0039474E">
      <w:pPr>
        <w:ind w:left="851" w:hanging="851"/>
        <w:jc w:val="both"/>
      </w:pPr>
      <w:r w:rsidRPr="00295C50">
        <w:rPr>
          <w:i/>
        </w:rPr>
        <w:t>Людмила Анатоліївна Овсянкіна</w:t>
      </w:r>
      <w:r>
        <w:t xml:space="preserve">, </w:t>
      </w:r>
      <w:r w:rsidRPr="00F20EAC">
        <w:t>кандидат філософських наук, доцент,</w:t>
      </w:r>
      <w:r w:rsidRPr="00F20EAC">
        <w:rPr>
          <w:shd w:val="clear" w:color="auto" w:fill="FFFFFF"/>
        </w:rPr>
        <w:t xml:space="preserve"> доцент кафедри філософії</w:t>
      </w:r>
      <w:r w:rsidRPr="00F20EAC">
        <w:t xml:space="preserve"> Історико-філософського факультету Київського університету імені Бориса Грінченка</w:t>
      </w:r>
    </w:p>
    <w:p w:rsidR="002C5AAD" w:rsidRDefault="002C5AAD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525125" w:rsidRDefault="00525125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525125" w:rsidRDefault="00525125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2C2905" w:rsidRPr="002C2905" w:rsidRDefault="002C2905" w:rsidP="0039474E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2905">
        <w:rPr>
          <w:rFonts w:ascii="Times New Roman" w:eastAsia="Times New Roman" w:hAnsi="Times New Roman" w:cs="Times New Roman"/>
          <w:b/>
        </w:rPr>
        <w:t>ТРИКСТЕР ЯК КУЛЬТУРОЛОГІЧНИЙ ТИП: ІСТОРИКО-МІФОЛОГІЧНИЙ АНАЛІЗ</w:t>
      </w:r>
    </w:p>
    <w:p w:rsidR="002C2905" w:rsidRPr="002C2905" w:rsidRDefault="002C2905" w:rsidP="0039474E">
      <w:pPr>
        <w:pStyle w:val="LO-normal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en-US"/>
        </w:rPr>
      </w:pPr>
      <w:r w:rsidRPr="002C2905">
        <w:rPr>
          <w:rFonts w:ascii="Times New Roman" w:eastAsia="Times New Roman" w:hAnsi="Times New Roman" w:cs="Times New Roman"/>
          <w:i/>
          <w:lang w:eastAsia="en-US"/>
        </w:rPr>
        <w:t>Ілля Б</w:t>
      </w:r>
      <w:r w:rsidR="00962FB3">
        <w:rPr>
          <w:rFonts w:ascii="Times New Roman" w:eastAsia="Times New Roman" w:hAnsi="Times New Roman" w:cs="Times New Roman"/>
          <w:i/>
          <w:lang w:eastAsia="en-US"/>
        </w:rPr>
        <w:t>е</w:t>
      </w:r>
      <w:r w:rsidRPr="002C2905">
        <w:rPr>
          <w:rFonts w:ascii="Times New Roman" w:eastAsia="Times New Roman" w:hAnsi="Times New Roman" w:cs="Times New Roman"/>
          <w:i/>
          <w:lang w:eastAsia="en-US"/>
        </w:rPr>
        <w:t>с</w:t>
      </w:r>
      <w:r w:rsidR="00962FB3">
        <w:rPr>
          <w:rFonts w:ascii="Times New Roman" w:eastAsia="Times New Roman" w:hAnsi="Times New Roman" w:cs="Times New Roman"/>
          <w:i/>
          <w:lang w:eastAsia="en-US"/>
        </w:rPr>
        <w:t>е</w:t>
      </w:r>
      <w:r w:rsidRPr="002C2905">
        <w:rPr>
          <w:rFonts w:ascii="Times New Roman" w:eastAsia="Times New Roman" w:hAnsi="Times New Roman" w:cs="Times New Roman"/>
          <w:i/>
          <w:lang w:eastAsia="en-US"/>
        </w:rPr>
        <w:t>да,</w:t>
      </w:r>
      <w:r w:rsidRPr="002C2905">
        <w:rPr>
          <w:rFonts w:ascii="Times New Roman" w:eastAsia="Times New Roman" w:hAnsi="Times New Roman" w:cs="Times New Roman"/>
          <w:lang w:eastAsia="en-US"/>
        </w:rPr>
        <w:t xml:space="preserve"> студент IІІ курсу спеціальності «Філософія» Історико-філософського факультету Київського університету імені Бориса Грінченка</w:t>
      </w:r>
    </w:p>
    <w:p w:rsidR="00772BCA" w:rsidRDefault="00772BCA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FF4148" w:rsidRPr="00DC365B" w:rsidRDefault="00FF4148" w:rsidP="0039474E">
      <w:pPr>
        <w:pStyle w:val="a3"/>
        <w:spacing w:before="6"/>
        <w:jc w:val="both"/>
        <w:rPr>
          <w:b/>
          <w:color w:val="000000" w:themeColor="text1"/>
          <w:sz w:val="22"/>
          <w:szCs w:val="22"/>
        </w:rPr>
      </w:pPr>
      <w:r w:rsidRPr="00DC365B">
        <w:rPr>
          <w:b/>
          <w:color w:val="000000" w:themeColor="text1"/>
          <w:sz w:val="22"/>
          <w:szCs w:val="22"/>
        </w:rPr>
        <w:t>ДУХОВНА КРИЗА ЛЮДИНИ В ЕПОХУ ГЛОБАЛІЗАЦІЇ</w:t>
      </w:r>
    </w:p>
    <w:p w:rsidR="00FF4148" w:rsidRPr="00DC365B" w:rsidRDefault="00FF4148" w:rsidP="0039474E">
      <w:pPr>
        <w:pStyle w:val="a3"/>
        <w:spacing w:before="6"/>
        <w:ind w:left="851" w:hanging="851"/>
        <w:jc w:val="both"/>
        <w:rPr>
          <w:color w:val="000000" w:themeColor="text1"/>
          <w:sz w:val="22"/>
          <w:szCs w:val="22"/>
        </w:rPr>
      </w:pPr>
      <w:r w:rsidRPr="00DC365B">
        <w:rPr>
          <w:i/>
          <w:color w:val="000000" w:themeColor="text1"/>
          <w:sz w:val="22"/>
          <w:szCs w:val="22"/>
        </w:rPr>
        <w:t>Артем Говоруха</w:t>
      </w:r>
      <w:r w:rsidRPr="00DC365B">
        <w:rPr>
          <w:color w:val="000000" w:themeColor="text1"/>
          <w:sz w:val="22"/>
          <w:szCs w:val="22"/>
        </w:rPr>
        <w:t>, студент IІІ курсу спеціальності «Філософія» Історико-філософського факультету Київського університету імені Бориса Грінченка</w:t>
      </w:r>
    </w:p>
    <w:p w:rsidR="00E438E9" w:rsidRPr="00C7525D" w:rsidRDefault="00E438E9" w:rsidP="0039474E">
      <w:pPr>
        <w:pStyle w:val="a8"/>
        <w:jc w:val="both"/>
        <w:rPr>
          <w:rFonts w:ascii="Times New Roman" w:eastAsia="Times New Roman" w:hAnsi="Times New Roman"/>
          <w:b/>
          <w:shd w:val="clear" w:color="auto" w:fill="FFFFFF"/>
          <w:lang w:val="uk-UA"/>
        </w:rPr>
      </w:pPr>
    </w:p>
    <w:p w:rsidR="00FF4148" w:rsidRPr="00434150" w:rsidRDefault="00FF4148" w:rsidP="0039474E">
      <w:pPr>
        <w:pStyle w:val="a8"/>
        <w:jc w:val="both"/>
        <w:rPr>
          <w:rFonts w:ascii="Times New Roman" w:hAnsi="Times New Roman"/>
        </w:rPr>
      </w:pPr>
      <w:r w:rsidRPr="00434150">
        <w:rPr>
          <w:rFonts w:ascii="Times New Roman" w:eastAsia="Times New Roman" w:hAnsi="Times New Roman"/>
          <w:b/>
          <w:shd w:val="clear" w:color="auto" w:fill="FFFFFF"/>
        </w:rPr>
        <w:t>КІНО ЯК АКОМПАНЕМЕНТ У ФІЛОСОФСЬКІ ЗНАННЯ</w:t>
      </w:r>
    </w:p>
    <w:p w:rsidR="00FF4148" w:rsidRPr="002C5AAD" w:rsidRDefault="00FF4148" w:rsidP="0039474E">
      <w:pPr>
        <w:pStyle w:val="a8"/>
        <w:ind w:left="851" w:hanging="851"/>
        <w:jc w:val="both"/>
        <w:rPr>
          <w:rFonts w:ascii="Times New Roman" w:hAnsi="Times New Roman"/>
          <w:color w:val="31849B" w:themeColor="accent5" w:themeShade="BF"/>
        </w:rPr>
      </w:pPr>
      <w:r w:rsidRPr="00434150">
        <w:rPr>
          <w:rFonts w:ascii="Times New Roman" w:eastAsia="Times New Roman" w:hAnsi="Times New Roman"/>
          <w:i/>
          <w:shd w:val="clear" w:color="auto" w:fill="FFFFFF"/>
        </w:rPr>
        <w:t>Карина Гончарова</w:t>
      </w:r>
      <w:r w:rsidRPr="00434150">
        <w:rPr>
          <w:rFonts w:ascii="Times New Roman" w:eastAsia="Times New Roman" w:hAnsi="Times New Roman"/>
          <w:shd w:val="clear" w:color="auto" w:fill="FFFFFF"/>
          <w:lang w:val="uk-UA"/>
        </w:rPr>
        <w:t xml:space="preserve">, </w:t>
      </w:r>
      <w:r w:rsidRPr="00434150">
        <w:rPr>
          <w:rFonts w:ascii="Times New Roman" w:hAnsi="Times New Roman"/>
        </w:rPr>
        <w:t>студентка I</w:t>
      </w:r>
      <w:r w:rsidRPr="00434150">
        <w:rPr>
          <w:rFonts w:ascii="Times New Roman" w:hAnsi="Times New Roman"/>
          <w:lang w:val="uk-UA"/>
        </w:rPr>
        <w:t xml:space="preserve">І курсу </w:t>
      </w:r>
      <w:r w:rsidRPr="00434150">
        <w:rPr>
          <w:rFonts w:ascii="Times New Roman" w:hAnsi="Times New Roman"/>
        </w:rPr>
        <w:t>спеціальності «Філософія» Історико-філософського факультету Київського університету імені Бориса Грінченка</w:t>
      </w:r>
    </w:p>
    <w:p w:rsidR="00FF4148" w:rsidRPr="00684381" w:rsidRDefault="00FF4148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A73793" w:rsidRDefault="00A73793" w:rsidP="0039474E">
      <w:pPr>
        <w:ind w:right="-2"/>
        <w:jc w:val="both"/>
        <w:rPr>
          <w:b/>
          <w:color w:val="000000" w:themeColor="text1"/>
        </w:rPr>
      </w:pPr>
    </w:p>
    <w:p w:rsidR="00684381" w:rsidRPr="00684381" w:rsidRDefault="00684381" w:rsidP="0039474E">
      <w:pPr>
        <w:ind w:right="-2"/>
        <w:jc w:val="both"/>
        <w:rPr>
          <w:b/>
          <w:color w:val="000000" w:themeColor="text1"/>
        </w:rPr>
      </w:pPr>
      <w:r w:rsidRPr="00684381">
        <w:rPr>
          <w:b/>
          <w:color w:val="000000" w:themeColor="text1"/>
        </w:rPr>
        <w:t>КАТЕГОРІЇ ПРЕКРАСНЕ/ПОТВОРНЕ В ІСТОРИКО ФІЛОСОФСЬКІЙ РЕТРОСПЕКТИВІ</w:t>
      </w:r>
    </w:p>
    <w:p w:rsidR="00FF4148" w:rsidRPr="00684381" w:rsidRDefault="00FF4148" w:rsidP="0039474E">
      <w:pPr>
        <w:pStyle w:val="a3"/>
        <w:spacing w:before="6"/>
        <w:ind w:left="851" w:hanging="851"/>
        <w:jc w:val="both"/>
        <w:rPr>
          <w:sz w:val="22"/>
          <w:szCs w:val="22"/>
        </w:rPr>
      </w:pPr>
      <w:r w:rsidRPr="00684381">
        <w:rPr>
          <w:i/>
          <w:sz w:val="22"/>
          <w:szCs w:val="22"/>
        </w:rPr>
        <w:t>Карина Гук</w:t>
      </w:r>
      <w:r w:rsidRPr="00684381">
        <w:rPr>
          <w:sz w:val="22"/>
          <w:szCs w:val="22"/>
        </w:rPr>
        <w:t>, студентка IІ курсу спеціальності «Філософія» Історико-філософського факультету Київського університету імені Бориса Грінченка</w:t>
      </w:r>
    </w:p>
    <w:p w:rsidR="00A90B36" w:rsidRDefault="00A90B36" w:rsidP="0039474E">
      <w:pPr>
        <w:jc w:val="both"/>
        <w:rPr>
          <w:b/>
        </w:rPr>
      </w:pPr>
    </w:p>
    <w:p w:rsidR="00A73793" w:rsidRDefault="00A73793" w:rsidP="0039474E">
      <w:pPr>
        <w:jc w:val="both"/>
        <w:rPr>
          <w:b/>
        </w:rPr>
      </w:pPr>
    </w:p>
    <w:p w:rsidR="00A90B36" w:rsidRPr="002C5AAD" w:rsidRDefault="00A90B36" w:rsidP="0039474E">
      <w:pPr>
        <w:jc w:val="both"/>
        <w:rPr>
          <w:b/>
          <w:bCs/>
          <w:sz w:val="28"/>
          <w:szCs w:val="28"/>
        </w:rPr>
      </w:pPr>
      <w:r w:rsidRPr="00A90B36">
        <w:rPr>
          <w:b/>
        </w:rPr>
        <w:t>ЕВТАНАЗІЯ В КОНТЕКСТІ ЕТИКО-ФІЛОСОФСЬКИХ ДИСКУСІЙ</w:t>
      </w:r>
    </w:p>
    <w:p w:rsidR="00A90B36" w:rsidRPr="00A90B36" w:rsidRDefault="00A90B36" w:rsidP="0039474E">
      <w:pPr>
        <w:ind w:left="851" w:hanging="851"/>
        <w:jc w:val="both"/>
        <w:rPr>
          <w:b/>
          <w:bCs/>
          <w:sz w:val="28"/>
          <w:szCs w:val="28"/>
        </w:rPr>
      </w:pPr>
      <w:r w:rsidRPr="00A90B36">
        <w:rPr>
          <w:i/>
          <w:shd w:val="clear" w:color="auto" w:fill="FFFFFF"/>
        </w:rPr>
        <w:t>Анастасія Дупеха</w:t>
      </w:r>
      <w:r w:rsidRPr="00A90B36">
        <w:rPr>
          <w:shd w:val="clear" w:color="auto" w:fill="FFFFFF"/>
        </w:rPr>
        <w:t xml:space="preserve">, </w:t>
      </w:r>
      <w:r w:rsidRPr="00A90B36">
        <w:t>студентка IІІ курсу спеціальності «Філософія» Історико-філософського факультету Київського університету імені Бориса Грінченка</w:t>
      </w:r>
    </w:p>
    <w:p w:rsidR="00FF4148" w:rsidRDefault="00FF4148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A73793" w:rsidRDefault="00A73793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876B27" w:rsidRPr="00876B27" w:rsidRDefault="00876B27" w:rsidP="0039474E">
      <w:pPr>
        <w:contextualSpacing/>
        <w:jc w:val="both"/>
        <w:rPr>
          <w:b/>
        </w:rPr>
      </w:pPr>
      <w:r w:rsidRPr="00876B27">
        <w:rPr>
          <w:b/>
        </w:rPr>
        <w:t>ТЕМА ЖІНКИ І ВІЙНИ В ТВОРАХ СВІТОВОЇ ЛІТЕРАТУРИ: ЦІННІСНО-ЕТИЧНИЙ ВИМІР ОСМИСЛЕННЯ</w:t>
      </w:r>
    </w:p>
    <w:p w:rsidR="00876B27" w:rsidRPr="00876B27" w:rsidRDefault="00BF4796" w:rsidP="0039474E">
      <w:pPr>
        <w:pStyle w:val="a8"/>
        <w:ind w:left="851" w:hanging="851"/>
        <w:jc w:val="both"/>
        <w:rPr>
          <w:rFonts w:ascii="Times New Roman" w:hAnsi="Times New Roman"/>
          <w:lang w:val="uk-UA"/>
        </w:rPr>
      </w:pPr>
      <w:r w:rsidRPr="00876B27">
        <w:rPr>
          <w:rFonts w:ascii="Times New Roman" w:hAnsi="Times New Roman"/>
          <w:i/>
          <w:lang w:val="uk-UA"/>
        </w:rPr>
        <w:t>К</w:t>
      </w:r>
      <w:r w:rsidRPr="00C7525D">
        <w:rPr>
          <w:rFonts w:ascii="Times New Roman" w:hAnsi="Times New Roman"/>
          <w:i/>
          <w:lang w:val="uk-UA"/>
        </w:rPr>
        <w:t xml:space="preserve">рістіна </w:t>
      </w:r>
      <w:r w:rsidR="00876B27" w:rsidRPr="00C7525D">
        <w:rPr>
          <w:rFonts w:ascii="Times New Roman" w:hAnsi="Times New Roman"/>
          <w:i/>
          <w:lang w:val="uk-UA"/>
        </w:rPr>
        <w:t>Довга</w:t>
      </w:r>
      <w:r w:rsidR="00876B27" w:rsidRPr="00876B27">
        <w:rPr>
          <w:rFonts w:ascii="Times New Roman" w:hAnsi="Times New Roman"/>
          <w:i/>
          <w:lang w:val="uk-UA"/>
        </w:rPr>
        <w:t>,</w:t>
      </w:r>
      <w:r w:rsidR="00876B27" w:rsidRPr="00876B27">
        <w:rPr>
          <w:rFonts w:ascii="Times New Roman" w:hAnsi="Times New Roman"/>
          <w:b/>
          <w:lang w:val="uk-UA"/>
        </w:rPr>
        <w:t xml:space="preserve"> </w:t>
      </w:r>
      <w:r w:rsidR="00876B27" w:rsidRPr="00876B27">
        <w:rPr>
          <w:rFonts w:ascii="Times New Roman" w:hAnsi="Times New Roman"/>
          <w:lang w:val="uk-UA"/>
        </w:rPr>
        <w:t>с</w:t>
      </w:r>
      <w:r w:rsidR="00876B27" w:rsidRPr="00C7525D">
        <w:rPr>
          <w:rFonts w:ascii="Times New Roman" w:hAnsi="Times New Roman"/>
          <w:lang w:val="uk-UA"/>
        </w:rPr>
        <w:t xml:space="preserve">тудентка </w:t>
      </w:r>
      <w:r w:rsidR="00876B27" w:rsidRPr="00876B27">
        <w:rPr>
          <w:rFonts w:ascii="Times New Roman" w:hAnsi="Times New Roman"/>
          <w:lang w:val="uk-UA"/>
        </w:rPr>
        <w:t>І</w:t>
      </w:r>
      <w:r w:rsidR="00876B27" w:rsidRPr="00876B27">
        <w:rPr>
          <w:rFonts w:ascii="Times New Roman" w:hAnsi="Times New Roman"/>
          <w:lang w:val="en-US"/>
        </w:rPr>
        <w:t>V</w:t>
      </w:r>
      <w:r w:rsidR="00876B27" w:rsidRPr="00876B27">
        <w:rPr>
          <w:rFonts w:ascii="Times New Roman" w:hAnsi="Times New Roman"/>
          <w:lang w:val="uk-UA"/>
        </w:rPr>
        <w:t xml:space="preserve"> к</w:t>
      </w:r>
      <w:r w:rsidR="00876B27" w:rsidRPr="00C7525D">
        <w:rPr>
          <w:rFonts w:ascii="Times New Roman" w:hAnsi="Times New Roman"/>
          <w:lang w:val="uk-UA"/>
        </w:rPr>
        <w:t xml:space="preserve">урсу </w:t>
      </w:r>
      <w:r w:rsidR="00876B27" w:rsidRPr="00876B27">
        <w:rPr>
          <w:rFonts w:ascii="Times New Roman" w:hAnsi="Times New Roman"/>
          <w:lang w:val="uk-UA"/>
        </w:rPr>
        <w:t>с</w:t>
      </w:r>
      <w:r w:rsidR="00876B27" w:rsidRPr="00C7525D">
        <w:rPr>
          <w:rFonts w:ascii="Times New Roman" w:hAnsi="Times New Roman"/>
          <w:lang w:val="uk-UA"/>
        </w:rPr>
        <w:t xml:space="preserve">пеціальності </w:t>
      </w:r>
      <w:r w:rsidR="00876B27" w:rsidRPr="00876B27">
        <w:rPr>
          <w:rFonts w:ascii="Times New Roman" w:hAnsi="Times New Roman"/>
          <w:lang w:val="uk-UA"/>
        </w:rPr>
        <w:t>«С</w:t>
      </w:r>
      <w:r w:rsidR="00876B27" w:rsidRPr="00C7525D">
        <w:rPr>
          <w:rFonts w:ascii="Times New Roman" w:hAnsi="Times New Roman"/>
          <w:lang w:val="uk-UA"/>
        </w:rPr>
        <w:t>пеціальна освіта</w:t>
      </w:r>
      <w:r w:rsidR="00876B27" w:rsidRPr="00876B27">
        <w:rPr>
          <w:rFonts w:ascii="Times New Roman" w:hAnsi="Times New Roman"/>
          <w:lang w:val="uk-UA"/>
        </w:rPr>
        <w:t xml:space="preserve">» </w:t>
      </w:r>
      <w:r w:rsidR="00876B27" w:rsidRPr="00C7525D">
        <w:rPr>
          <w:rFonts w:ascii="Times New Roman" w:hAnsi="Times New Roman"/>
          <w:lang w:val="uk-UA"/>
        </w:rPr>
        <w:t xml:space="preserve">Інституту </w:t>
      </w:r>
      <w:r w:rsidR="00876B27" w:rsidRPr="00876B27">
        <w:rPr>
          <w:rFonts w:ascii="Times New Roman" w:hAnsi="Times New Roman"/>
          <w:lang w:val="uk-UA"/>
        </w:rPr>
        <w:t>л</w:t>
      </w:r>
      <w:r w:rsidR="00876B27" w:rsidRPr="00C7525D">
        <w:rPr>
          <w:rFonts w:ascii="Times New Roman" w:hAnsi="Times New Roman"/>
          <w:lang w:val="uk-UA"/>
        </w:rPr>
        <w:t>юдини</w:t>
      </w:r>
      <w:r w:rsidR="00876B27" w:rsidRPr="00876B27">
        <w:rPr>
          <w:rFonts w:ascii="Times New Roman" w:hAnsi="Times New Roman"/>
          <w:lang w:val="uk-UA"/>
        </w:rPr>
        <w:t xml:space="preserve"> </w:t>
      </w:r>
      <w:r w:rsidR="00876B27" w:rsidRPr="00C7525D">
        <w:rPr>
          <w:rFonts w:ascii="Times New Roman" w:hAnsi="Times New Roman"/>
          <w:lang w:val="uk-UA"/>
        </w:rPr>
        <w:t>Київського університету ім</w:t>
      </w:r>
      <w:r w:rsidR="00876B27" w:rsidRPr="00876B27">
        <w:rPr>
          <w:rFonts w:ascii="Times New Roman" w:hAnsi="Times New Roman"/>
          <w:lang w:val="uk-UA"/>
        </w:rPr>
        <w:t>ені</w:t>
      </w:r>
      <w:r w:rsidR="00876B27" w:rsidRPr="00C7525D">
        <w:rPr>
          <w:rFonts w:ascii="Times New Roman" w:hAnsi="Times New Roman"/>
          <w:lang w:val="uk-UA"/>
        </w:rPr>
        <w:t xml:space="preserve"> Бориса Грінченка</w:t>
      </w:r>
    </w:p>
    <w:p w:rsidR="00876B27" w:rsidRDefault="00876B27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A73793" w:rsidRDefault="00A73793" w:rsidP="0039474E">
      <w:pPr>
        <w:ind w:left="851" w:hanging="851"/>
        <w:jc w:val="both"/>
        <w:rPr>
          <w:b/>
          <w:color w:val="31849B" w:themeColor="accent5" w:themeShade="BF"/>
        </w:rPr>
      </w:pPr>
    </w:p>
    <w:p w:rsidR="002424A6" w:rsidRPr="00DB1908" w:rsidRDefault="002424A6" w:rsidP="0039474E">
      <w:pPr>
        <w:jc w:val="both"/>
        <w:rPr>
          <w:b/>
        </w:rPr>
      </w:pPr>
      <w:r w:rsidRPr="00DB1908">
        <w:rPr>
          <w:b/>
        </w:rPr>
        <w:t>УКРАЇНСЬКИЙ МЕНТАЛІТЕТ В СОЦІОКУЛЬТУРНОМУ ВИМІРІ</w:t>
      </w:r>
    </w:p>
    <w:p w:rsidR="002424A6" w:rsidRDefault="002424A6" w:rsidP="0039474E">
      <w:pPr>
        <w:ind w:left="851" w:hanging="851"/>
        <w:jc w:val="both"/>
      </w:pPr>
      <w:r w:rsidRPr="00DB1908">
        <w:rPr>
          <w:i/>
        </w:rPr>
        <w:t>Віктор Захаренко</w:t>
      </w:r>
      <w:r w:rsidRPr="00DB1908">
        <w:t>, студент IV курсу спеціальності «Філософія» Історико-філософського факультету Київського університету імені Бориса Грінченка</w:t>
      </w:r>
    </w:p>
    <w:p w:rsidR="002424A6" w:rsidRDefault="002424A6" w:rsidP="0039474E">
      <w:pPr>
        <w:ind w:left="851" w:hanging="851"/>
        <w:jc w:val="both"/>
      </w:pPr>
    </w:p>
    <w:p w:rsidR="00A73793" w:rsidRPr="00FF4148" w:rsidRDefault="00A73793" w:rsidP="0039474E">
      <w:pPr>
        <w:ind w:left="851" w:hanging="851"/>
        <w:jc w:val="both"/>
      </w:pPr>
    </w:p>
    <w:p w:rsidR="00FF4148" w:rsidRPr="00FF4148" w:rsidRDefault="00FF4148" w:rsidP="0039474E">
      <w:pPr>
        <w:pStyle w:val="a3"/>
        <w:spacing w:before="6"/>
        <w:jc w:val="both"/>
        <w:rPr>
          <w:sz w:val="22"/>
          <w:szCs w:val="22"/>
        </w:rPr>
      </w:pPr>
      <w:r w:rsidRPr="00FF4148">
        <w:rPr>
          <w:b/>
          <w:sz w:val="22"/>
          <w:szCs w:val="22"/>
        </w:rPr>
        <w:t>ФЕНОМЕН ПІДНЕСЕНОГО В ПРОСТОРІ ЕСТЕТИЧНОГО ЗНАННЯ</w:t>
      </w:r>
    </w:p>
    <w:p w:rsidR="00FF4148" w:rsidRPr="00525125" w:rsidRDefault="00FF4148" w:rsidP="0039474E">
      <w:pPr>
        <w:pStyle w:val="a3"/>
        <w:spacing w:before="6"/>
        <w:ind w:left="851" w:hanging="851"/>
        <w:jc w:val="both"/>
        <w:rPr>
          <w:color w:val="000000" w:themeColor="text1"/>
          <w:sz w:val="22"/>
          <w:szCs w:val="22"/>
        </w:rPr>
      </w:pPr>
      <w:r w:rsidRPr="00525125">
        <w:rPr>
          <w:i/>
          <w:color w:val="000000" w:themeColor="text1"/>
          <w:sz w:val="22"/>
          <w:szCs w:val="22"/>
        </w:rPr>
        <w:t>Ольга Король</w:t>
      </w:r>
      <w:r w:rsidRPr="00525125">
        <w:rPr>
          <w:color w:val="000000" w:themeColor="text1"/>
          <w:sz w:val="22"/>
          <w:szCs w:val="22"/>
        </w:rPr>
        <w:t>, студентка IІ курсу спеціальності «Філософія» Історико-філософського факультету Київського університету імені Бориса Грінченка</w:t>
      </w:r>
    </w:p>
    <w:p w:rsidR="00FF4148" w:rsidRDefault="00FF4148" w:rsidP="0039474E">
      <w:pPr>
        <w:ind w:left="851" w:hanging="851"/>
        <w:jc w:val="both"/>
      </w:pPr>
    </w:p>
    <w:p w:rsidR="00A73793" w:rsidRDefault="00A73793" w:rsidP="0039474E">
      <w:pPr>
        <w:ind w:left="851" w:hanging="851"/>
        <w:jc w:val="both"/>
      </w:pPr>
    </w:p>
    <w:p w:rsidR="00A73793" w:rsidRDefault="00A73793" w:rsidP="0039474E">
      <w:pPr>
        <w:jc w:val="both"/>
        <w:rPr>
          <w:b/>
        </w:rPr>
      </w:pPr>
    </w:p>
    <w:p w:rsidR="00A73793" w:rsidRDefault="00A73793" w:rsidP="0039474E">
      <w:pPr>
        <w:jc w:val="both"/>
        <w:rPr>
          <w:b/>
        </w:rPr>
      </w:pPr>
    </w:p>
    <w:p w:rsidR="002424A6" w:rsidRPr="00155F7C" w:rsidRDefault="002424A6" w:rsidP="0039474E">
      <w:pPr>
        <w:jc w:val="both"/>
        <w:rPr>
          <w:b/>
        </w:rPr>
      </w:pPr>
      <w:r w:rsidRPr="00155F7C">
        <w:rPr>
          <w:b/>
        </w:rPr>
        <w:t>КУЛЬТУРА</w:t>
      </w:r>
      <w:r>
        <w:rPr>
          <w:b/>
        </w:rPr>
        <w:t xml:space="preserve"> І</w:t>
      </w:r>
      <w:r w:rsidRPr="00155F7C">
        <w:rPr>
          <w:b/>
        </w:rPr>
        <w:t xml:space="preserve"> МИСТЕЦТВО В РОЗУМІННІ ПСИХОАНАЛІЗУ З. ФРОЙДА І К.</w:t>
      </w:r>
      <w:r w:rsidR="00A73793">
        <w:rPr>
          <w:b/>
        </w:rPr>
        <w:t>-</w:t>
      </w:r>
      <w:r w:rsidRPr="00155F7C">
        <w:rPr>
          <w:b/>
        </w:rPr>
        <w:t>Г. ЮНГА.</w:t>
      </w:r>
    </w:p>
    <w:p w:rsidR="002424A6" w:rsidRPr="00155F7C" w:rsidRDefault="002424A6" w:rsidP="0039474E">
      <w:pPr>
        <w:ind w:left="851" w:hanging="851"/>
        <w:jc w:val="both"/>
        <w:rPr>
          <w:iCs/>
        </w:rPr>
      </w:pPr>
      <w:r w:rsidRPr="00155F7C">
        <w:rPr>
          <w:i/>
        </w:rPr>
        <w:t>Анна Недашківська</w:t>
      </w:r>
      <w:r w:rsidRPr="00155F7C">
        <w:t>,</w:t>
      </w:r>
      <w:r w:rsidRPr="00155F7C">
        <w:rPr>
          <w:b/>
        </w:rPr>
        <w:t xml:space="preserve"> </w:t>
      </w:r>
      <w:r w:rsidRPr="00155F7C">
        <w:rPr>
          <w:iCs/>
        </w:rPr>
        <w:t xml:space="preserve">студентка </w:t>
      </w:r>
      <w:r w:rsidRPr="00155F7C">
        <w:rPr>
          <w:iCs/>
          <w:lang w:val="en-US"/>
        </w:rPr>
        <w:t>I</w:t>
      </w:r>
      <w:r w:rsidRPr="00155F7C">
        <w:rPr>
          <w:iCs/>
        </w:rPr>
        <w:t>І курсу спеціальності «Філософія» Історико-філософського факультету Київського університету імені Бориса Грінченка</w:t>
      </w:r>
    </w:p>
    <w:p w:rsidR="00772BCA" w:rsidRDefault="00772BCA" w:rsidP="0039474E">
      <w:pPr>
        <w:jc w:val="both"/>
        <w:rPr>
          <w:b/>
        </w:rPr>
      </w:pPr>
    </w:p>
    <w:p w:rsidR="00C05672" w:rsidRPr="00A60E0B" w:rsidRDefault="00C05672" w:rsidP="0039474E">
      <w:pPr>
        <w:jc w:val="both"/>
        <w:rPr>
          <w:b/>
          <w:i/>
          <w:sz w:val="28"/>
          <w:szCs w:val="28"/>
        </w:rPr>
      </w:pPr>
      <w:r w:rsidRPr="00C05672">
        <w:rPr>
          <w:b/>
        </w:rPr>
        <w:t>ЦІННІСТЬ ЛЮДСЬКОГО ЖИТТЯ В УМОВАХ ВІЙНИ ЯК ВТІЛЕННЯ ФІЛОСОФІЇ ЕКЗИСТЕНЦІАЛІЗМУ</w:t>
      </w:r>
    </w:p>
    <w:p w:rsidR="00C05672" w:rsidRPr="00C05672" w:rsidRDefault="00C05672" w:rsidP="0039474E">
      <w:pPr>
        <w:ind w:left="851" w:hanging="851"/>
        <w:jc w:val="both"/>
        <w:rPr>
          <w:i/>
          <w:iCs/>
        </w:rPr>
      </w:pPr>
      <w:r w:rsidRPr="00C05672">
        <w:rPr>
          <w:i/>
        </w:rPr>
        <w:t>Дар’я Россінська,</w:t>
      </w:r>
      <w:r>
        <w:rPr>
          <w:b/>
          <w:i/>
        </w:rPr>
        <w:t xml:space="preserve"> </w:t>
      </w:r>
      <w:r w:rsidRPr="00C05672">
        <w:rPr>
          <w:iCs/>
        </w:rPr>
        <w:t xml:space="preserve">студентка </w:t>
      </w:r>
      <w:r w:rsidRPr="00C05672">
        <w:rPr>
          <w:iCs/>
          <w:lang w:val="en-US"/>
        </w:rPr>
        <w:t>I</w:t>
      </w:r>
      <w:r w:rsidRPr="00C05672">
        <w:rPr>
          <w:iCs/>
        </w:rPr>
        <w:t>ІІ курсу спеціальності «Філософія» Історико-філософського факультету Київського університету імені Бориса Грінченка</w:t>
      </w:r>
    </w:p>
    <w:p w:rsidR="001264D7" w:rsidRDefault="001264D7" w:rsidP="0039474E">
      <w:pPr>
        <w:jc w:val="both"/>
        <w:rPr>
          <w:b/>
          <w:bCs/>
          <w:lang w:eastAsia="uk-UA"/>
        </w:rPr>
      </w:pPr>
    </w:p>
    <w:p w:rsidR="002424A6" w:rsidRPr="00A861BA" w:rsidRDefault="002424A6" w:rsidP="0039474E">
      <w:pPr>
        <w:jc w:val="both"/>
        <w:rPr>
          <w:b/>
        </w:rPr>
      </w:pPr>
      <w:r w:rsidRPr="00A861BA">
        <w:rPr>
          <w:b/>
        </w:rPr>
        <w:t>ФІЛОСОФІЯ МУЗИЧНОЇ МЕТАФОРИ В УКРАЇНСЬКІЙ ЛІТЕРАТУРІ</w:t>
      </w:r>
    </w:p>
    <w:p w:rsidR="002424A6" w:rsidRPr="00A861BA" w:rsidRDefault="002424A6" w:rsidP="0039474E">
      <w:pPr>
        <w:ind w:left="851" w:hanging="851"/>
        <w:jc w:val="both"/>
        <w:rPr>
          <w:lang w:val="ru-RU"/>
        </w:rPr>
      </w:pPr>
      <w:r w:rsidRPr="00A861BA">
        <w:rPr>
          <w:i/>
        </w:rPr>
        <w:t>Мар'яна Староста, Лариса Василишин,</w:t>
      </w:r>
      <w:r>
        <w:rPr>
          <w:b/>
        </w:rPr>
        <w:t xml:space="preserve"> </w:t>
      </w:r>
      <w:r w:rsidRPr="00A861BA">
        <w:t>викладачі Львівської української гуманітарної гімназії ім. О. Степанів з поглибленим вивченням українознавства та англійської мови</w:t>
      </w:r>
    </w:p>
    <w:p w:rsidR="00A61B64" w:rsidRPr="00A61B64" w:rsidRDefault="00A61B64" w:rsidP="0039474E">
      <w:pPr>
        <w:jc w:val="center"/>
      </w:pPr>
    </w:p>
    <w:p w:rsidR="00A61B64" w:rsidRPr="00A61B64" w:rsidRDefault="00A61B64" w:rsidP="0039474E">
      <w:pPr>
        <w:jc w:val="both"/>
        <w:rPr>
          <w:b/>
        </w:rPr>
      </w:pPr>
      <w:r w:rsidRPr="00A61B64">
        <w:rPr>
          <w:b/>
        </w:rPr>
        <w:t>ЕТИКО-ПСИХОЛОГІЧНІ ЧИННИКИ АГРЕСІЇ УКРАЇНЦІВ В УМОВАХ ВІЙНИ</w:t>
      </w:r>
    </w:p>
    <w:p w:rsidR="00A61B64" w:rsidRPr="00A61B64" w:rsidRDefault="00A61B64" w:rsidP="0039474E">
      <w:pPr>
        <w:ind w:left="851" w:hanging="851"/>
        <w:jc w:val="both"/>
        <w:rPr>
          <w:i/>
        </w:rPr>
      </w:pPr>
      <w:r w:rsidRPr="00A61B64">
        <w:rPr>
          <w:i/>
        </w:rPr>
        <w:t>Олеся Столярчук,</w:t>
      </w:r>
      <w:r>
        <w:rPr>
          <w:b/>
          <w:i/>
        </w:rPr>
        <w:t xml:space="preserve"> </w:t>
      </w:r>
      <w:r w:rsidRPr="00A61B64">
        <w:t>доктор психологічних наук, доцент, доцент кафедри психології особистості та соціальних практик Інституту людини Київського університету імені Бориса Грінченка</w:t>
      </w:r>
    </w:p>
    <w:p w:rsidR="00A61B64" w:rsidRPr="002C5AAD" w:rsidRDefault="00A61B64" w:rsidP="0039474E">
      <w:pPr>
        <w:jc w:val="both"/>
        <w:rPr>
          <w:color w:val="31849B" w:themeColor="accent5" w:themeShade="BF"/>
        </w:rPr>
      </w:pPr>
    </w:p>
    <w:p w:rsidR="00CF6C98" w:rsidRPr="0051586D" w:rsidRDefault="00CF6C98" w:rsidP="0039474E">
      <w:pPr>
        <w:jc w:val="both"/>
        <w:rPr>
          <w:b/>
          <w:caps/>
          <w:shd w:val="clear" w:color="auto" w:fill="FFFFFF"/>
        </w:rPr>
      </w:pPr>
      <w:r w:rsidRPr="0051586D">
        <w:rPr>
          <w:b/>
          <w:caps/>
          <w:shd w:val="clear" w:color="auto" w:fill="FFFFFF"/>
        </w:rPr>
        <w:t>ПІДҐРУНТЯ КУЛЬТУРНОЇ, політичної та правової</w:t>
      </w:r>
      <w:r w:rsidR="00772BCA">
        <w:rPr>
          <w:b/>
          <w:caps/>
          <w:shd w:val="clear" w:color="auto" w:fill="FFFFFF"/>
        </w:rPr>
        <w:br/>
      </w:r>
      <w:r w:rsidRPr="0051586D">
        <w:rPr>
          <w:b/>
          <w:caps/>
          <w:shd w:val="clear" w:color="auto" w:fill="FFFFFF"/>
        </w:rPr>
        <w:t>диференціації та ідентифікації України</w:t>
      </w:r>
    </w:p>
    <w:p w:rsidR="00CF6C98" w:rsidRPr="0051586D" w:rsidRDefault="00CF6C98" w:rsidP="0039474E">
      <w:pPr>
        <w:ind w:left="851" w:hanging="851"/>
        <w:jc w:val="both"/>
        <w:rPr>
          <w:i/>
          <w:shd w:val="clear" w:color="auto" w:fill="FFFFFF"/>
        </w:rPr>
      </w:pPr>
      <w:r w:rsidRPr="0051586D">
        <w:rPr>
          <w:bCs/>
          <w:i/>
          <w:shd w:val="clear" w:color="auto" w:fill="FFFFFF"/>
        </w:rPr>
        <w:t>Лідія Тиміш,</w:t>
      </w:r>
      <w:r>
        <w:rPr>
          <w:b/>
          <w:bCs/>
          <w:i/>
          <w:shd w:val="clear" w:color="auto" w:fill="FFFFFF"/>
        </w:rPr>
        <w:t xml:space="preserve"> </w:t>
      </w:r>
      <w:r w:rsidRPr="0051586D">
        <w:rPr>
          <w:shd w:val="clear" w:color="auto" w:fill="FFFFFF"/>
        </w:rPr>
        <w:t>кандидат історичних наук, доцент кафедри правознавства, соціології та політології Дрогобицького державного педагогічного університету імені Івана Франка</w:t>
      </w:r>
    </w:p>
    <w:p w:rsidR="00790721" w:rsidRDefault="00790721" w:rsidP="00790721">
      <w:pPr>
        <w:ind w:right="-2"/>
        <w:jc w:val="both"/>
        <w:rPr>
          <w:b/>
          <w:bCs/>
          <w:caps/>
        </w:rPr>
      </w:pPr>
    </w:p>
    <w:p w:rsidR="00790721" w:rsidRPr="00790721" w:rsidRDefault="00790721" w:rsidP="00790721">
      <w:pPr>
        <w:ind w:right="-2"/>
        <w:jc w:val="both"/>
        <w:rPr>
          <w:b/>
          <w:bCs/>
          <w:caps/>
        </w:rPr>
      </w:pPr>
      <w:r w:rsidRPr="00790721">
        <w:rPr>
          <w:b/>
          <w:bCs/>
          <w:caps/>
        </w:rPr>
        <w:t>Мистецтво під час війни: досвід україни</w:t>
      </w:r>
    </w:p>
    <w:p w:rsidR="00790721" w:rsidRPr="00790721" w:rsidRDefault="00790721" w:rsidP="00790721">
      <w:pPr>
        <w:ind w:left="851" w:right="-2" w:hanging="851"/>
        <w:jc w:val="both"/>
        <w:rPr>
          <w:iCs/>
        </w:rPr>
      </w:pPr>
      <w:r w:rsidRPr="00790721">
        <w:rPr>
          <w:i/>
          <w:color w:val="222222"/>
          <w:shd w:val="clear" w:color="auto" w:fill="FFFFFF"/>
        </w:rPr>
        <w:t xml:space="preserve">Георгій </w:t>
      </w:r>
      <w:r w:rsidRPr="00790721">
        <w:rPr>
          <w:i/>
          <w:iCs/>
        </w:rPr>
        <w:t>Филипович,</w:t>
      </w:r>
      <w:r w:rsidRPr="00790721">
        <w:rPr>
          <w:b/>
          <w:iCs/>
        </w:rPr>
        <w:t xml:space="preserve"> </w:t>
      </w:r>
      <w:r w:rsidRPr="00790721">
        <w:rPr>
          <w:iCs/>
        </w:rPr>
        <w:t>кандидат філософських наук, координатор інтернет-проектів Українськ</w:t>
      </w:r>
      <w:r w:rsidR="00962FB3">
        <w:rPr>
          <w:iCs/>
        </w:rPr>
        <w:t>ої</w:t>
      </w:r>
      <w:r w:rsidRPr="00790721">
        <w:rPr>
          <w:iCs/>
        </w:rPr>
        <w:t xml:space="preserve"> асоціаці</w:t>
      </w:r>
      <w:r w:rsidR="00962FB3">
        <w:rPr>
          <w:iCs/>
        </w:rPr>
        <w:t>ї</w:t>
      </w:r>
      <w:r w:rsidRPr="00790721">
        <w:rPr>
          <w:iCs/>
        </w:rPr>
        <w:t xml:space="preserve"> релігієзнавців</w:t>
      </w:r>
    </w:p>
    <w:p w:rsidR="00565210" w:rsidRDefault="00565210" w:rsidP="0039474E">
      <w:pPr>
        <w:jc w:val="both"/>
        <w:rPr>
          <w:b/>
          <w:color w:val="000000"/>
          <w:lang w:eastAsia="ru-RU"/>
        </w:rPr>
      </w:pPr>
    </w:p>
    <w:p w:rsidR="00A73793" w:rsidRDefault="00A73793" w:rsidP="0039474E">
      <w:pPr>
        <w:jc w:val="both"/>
        <w:rPr>
          <w:b/>
          <w:color w:val="000000"/>
          <w:lang w:eastAsia="ru-RU"/>
        </w:rPr>
      </w:pPr>
    </w:p>
    <w:p w:rsidR="00565210" w:rsidRPr="00565210" w:rsidRDefault="00565210" w:rsidP="0039474E">
      <w:pPr>
        <w:jc w:val="both"/>
        <w:rPr>
          <w:b/>
          <w:sz w:val="28"/>
          <w:szCs w:val="28"/>
          <w:lang w:eastAsia="ru-RU"/>
        </w:rPr>
      </w:pPr>
      <w:r w:rsidRPr="00565210">
        <w:rPr>
          <w:b/>
          <w:color w:val="000000"/>
          <w:lang w:eastAsia="ru-RU"/>
        </w:rPr>
        <w:t>САМОТНІСТЬ ЯК ДУХОВНИЙ, СОЦІАЛЬНИЙ ТА КУЛЬТУРНИЙ ФЕНОМЕН В УМОВАХ «ПОЗА МЕЖАМИ МОЖЛИВОГО»</w:t>
      </w:r>
    </w:p>
    <w:p w:rsidR="00565210" w:rsidRPr="00565210" w:rsidRDefault="00565210" w:rsidP="0039474E">
      <w:pPr>
        <w:ind w:left="851" w:hanging="851"/>
        <w:jc w:val="both"/>
      </w:pPr>
      <w:r w:rsidRPr="00565210">
        <w:rPr>
          <w:i/>
        </w:rPr>
        <w:t>Світлана Хрипко,</w:t>
      </w:r>
      <w:r w:rsidRPr="00565210">
        <w:rPr>
          <w:b/>
        </w:rPr>
        <w:t xml:space="preserve"> </w:t>
      </w:r>
      <w:r w:rsidRPr="00565210">
        <w:t>кандидат філософських наук, доцент,</w:t>
      </w:r>
      <w:r w:rsidRPr="00565210">
        <w:rPr>
          <w:shd w:val="clear" w:color="auto" w:fill="FFFFFF"/>
        </w:rPr>
        <w:t xml:space="preserve"> доцент кафедри філософії</w:t>
      </w:r>
      <w:r w:rsidRPr="00565210">
        <w:t xml:space="preserve"> Історико-філософського факультету Київського університету імені Бориса Грінченка</w:t>
      </w:r>
    </w:p>
    <w:p w:rsidR="00565210" w:rsidRPr="00565210" w:rsidRDefault="00565210" w:rsidP="0039474E">
      <w:pPr>
        <w:pStyle w:val="a8"/>
        <w:ind w:left="851" w:hanging="851"/>
        <w:jc w:val="both"/>
        <w:rPr>
          <w:rFonts w:ascii="Times New Roman" w:eastAsia="Times New Roman" w:hAnsi="Times New Roman"/>
          <w:lang w:val="uk-UA" w:eastAsia="ru-RU"/>
        </w:rPr>
      </w:pPr>
      <w:r w:rsidRPr="00565210">
        <w:rPr>
          <w:rFonts w:ascii="Times New Roman" w:hAnsi="Times New Roman"/>
          <w:i/>
          <w:lang w:val="uk-UA"/>
        </w:rPr>
        <w:t>Надія Котвицька,</w:t>
      </w:r>
      <w:r w:rsidRPr="00565210">
        <w:rPr>
          <w:rFonts w:ascii="Times New Roman" w:hAnsi="Times New Roman"/>
          <w:b/>
          <w:lang w:val="uk-UA"/>
        </w:rPr>
        <w:t xml:space="preserve"> </w:t>
      </w:r>
      <w:r w:rsidRPr="00C7525D">
        <w:rPr>
          <w:rFonts w:ascii="Times New Roman" w:hAnsi="Times New Roman"/>
          <w:lang w:val="uk-UA"/>
        </w:rPr>
        <w:t xml:space="preserve">студентка </w:t>
      </w:r>
      <w:r w:rsidRPr="00565210">
        <w:rPr>
          <w:rFonts w:ascii="Times New Roman" w:hAnsi="Times New Roman"/>
        </w:rPr>
        <w:t>I</w:t>
      </w:r>
      <w:r w:rsidRPr="00C7525D">
        <w:rPr>
          <w:rFonts w:ascii="Times New Roman" w:hAnsi="Times New Roman"/>
          <w:lang w:val="uk-UA"/>
        </w:rPr>
        <w:t>І курсу спеціальності «</w:t>
      </w:r>
      <w:r w:rsidRPr="00565210">
        <w:rPr>
          <w:rFonts w:ascii="Times New Roman" w:hAnsi="Times New Roman"/>
          <w:lang w:val="uk-UA"/>
        </w:rPr>
        <w:t>Початкова освіта</w:t>
      </w:r>
      <w:r w:rsidRPr="00C7525D">
        <w:rPr>
          <w:rFonts w:ascii="Times New Roman" w:hAnsi="Times New Roman"/>
          <w:lang w:val="uk-UA"/>
        </w:rPr>
        <w:t xml:space="preserve">» </w:t>
      </w:r>
      <w:r w:rsidRPr="00565210">
        <w:rPr>
          <w:rFonts w:ascii="Times New Roman" w:hAnsi="Times New Roman"/>
          <w:lang w:val="uk-UA"/>
        </w:rPr>
        <w:t xml:space="preserve">Педагогічного Інституту </w:t>
      </w:r>
      <w:r w:rsidRPr="00C7525D">
        <w:rPr>
          <w:rFonts w:ascii="Times New Roman" w:hAnsi="Times New Roman"/>
          <w:lang w:val="uk-UA"/>
        </w:rPr>
        <w:t>Київського університету імені Бориса Грінченка</w:t>
      </w:r>
    </w:p>
    <w:p w:rsidR="00DB00DB" w:rsidRDefault="00DB00DB" w:rsidP="0039474E">
      <w:pPr>
        <w:rPr>
          <w:i/>
          <w:caps/>
          <w:sz w:val="28"/>
          <w:szCs w:val="28"/>
        </w:rPr>
      </w:pPr>
      <w:r>
        <w:rPr>
          <w:i/>
          <w:caps/>
          <w:sz w:val="28"/>
          <w:szCs w:val="28"/>
        </w:rPr>
        <w:br w:type="page"/>
      </w:r>
    </w:p>
    <w:p w:rsidR="000C59EC" w:rsidRDefault="000C59EC" w:rsidP="002834FE">
      <w:pPr>
        <w:tabs>
          <w:tab w:val="left" w:pos="6663"/>
        </w:tabs>
        <w:ind w:left="1134" w:right="436" w:hanging="516"/>
        <w:jc w:val="center"/>
        <w:rPr>
          <w:i/>
          <w:caps/>
          <w:sz w:val="28"/>
          <w:szCs w:val="28"/>
        </w:rPr>
      </w:pPr>
    </w:p>
    <w:p w:rsidR="002834FE" w:rsidRPr="002834FE" w:rsidRDefault="002834FE" w:rsidP="008F5902">
      <w:pPr>
        <w:tabs>
          <w:tab w:val="left" w:pos="6663"/>
        </w:tabs>
        <w:ind w:left="567" w:hanging="567"/>
        <w:jc w:val="center"/>
        <w:rPr>
          <w:sz w:val="28"/>
          <w:szCs w:val="28"/>
        </w:rPr>
      </w:pPr>
      <w:r w:rsidRPr="002834FE">
        <w:rPr>
          <w:i/>
          <w:caps/>
          <w:sz w:val="28"/>
          <w:szCs w:val="28"/>
        </w:rPr>
        <w:t>С</w:t>
      </w:r>
      <w:r w:rsidRPr="002834FE">
        <w:rPr>
          <w:i/>
          <w:sz w:val="28"/>
          <w:szCs w:val="28"/>
        </w:rPr>
        <w:t>екція</w:t>
      </w:r>
      <w:r w:rsidRPr="002834FE">
        <w:rPr>
          <w:i/>
          <w:caps/>
          <w:sz w:val="28"/>
          <w:szCs w:val="28"/>
        </w:rPr>
        <w:t xml:space="preserve"> </w:t>
      </w:r>
      <w:r w:rsidR="00295C50">
        <w:rPr>
          <w:i/>
          <w:caps/>
          <w:sz w:val="28"/>
          <w:szCs w:val="28"/>
          <w:lang w:val="en-US"/>
        </w:rPr>
        <w:t>V</w:t>
      </w:r>
      <w:r w:rsidRPr="002834FE">
        <w:rPr>
          <w:caps/>
          <w:sz w:val="28"/>
          <w:szCs w:val="28"/>
        </w:rPr>
        <w:t xml:space="preserve">. </w:t>
      </w:r>
      <w:r w:rsidRPr="002834FE">
        <w:rPr>
          <w:b/>
          <w:caps/>
          <w:sz w:val="28"/>
          <w:szCs w:val="28"/>
        </w:rPr>
        <w:t>А</w:t>
      </w:r>
      <w:r w:rsidRPr="002834FE">
        <w:rPr>
          <w:b/>
          <w:bCs/>
          <w:sz w:val="28"/>
          <w:szCs w:val="28"/>
        </w:rPr>
        <w:t>налітика релігійних процесів</w:t>
      </w:r>
    </w:p>
    <w:p w:rsidR="002834FE" w:rsidRDefault="002834FE" w:rsidP="008F5902">
      <w:pPr>
        <w:ind w:left="567" w:hanging="850"/>
        <w:jc w:val="right"/>
        <w:rPr>
          <w:i/>
        </w:rPr>
      </w:pPr>
    </w:p>
    <w:p w:rsidR="00295C50" w:rsidRDefault="002834FE" w:rsidP="00295C50">
      <w:pPr>
        <w:ind w:left="851" w:hanging="850"/>
        <w:jc w:val="both"/>
        <w:rPr>
          <w:i/>
        </w:rPr>
      </w:pPr>
      <w:r w:rsidRPr="002834FE">
        <w:t>Модератор</w:t>
      </w:r>
      <w:r w:rsidR="0057791B">
        <w:t>и</w:t>
      </w:r>
      <w:r w:rsidRPr="002834FE">
        <w:t>:</w:t>
      </w:r>
      <w:r w:rsidRPr="002834FE">
        <w:rPr>
          <w:i/>
        </w:rPr>
        <w:t xml:space="preserve"> </w:t>
      </w:r>
      <w:r w:rsidR="00295C50">
        <w:rPr>
          <w:i/>
        </w:rPr>
        <w:t>Людмила Олександрівна Филипович,</w:t>
      </w:r>
      <w:r w:rsidR="00295C50" w:rsidRPr="00295C50">
        <w:rPr>
          <w:color w:val="221F1F"/>
        </w:rPr>
        <w:t xml:space="preserve"> </w:t>
      </w:r>
      <w:r w:rsidR="00295C50" w:rsidRPr="006E0468">
        <w:rPr>
          <w:color w:val="221F1F"/>
        </w:rPr>
        <w:t>доктор філософських наук,</w:t>
      </w:r>
      <w:r w:rsidR="00295C50" w:rsidRPr="006E0468">
        <w:rPr>
          <w:color w:val="221F1F"/>
          <w:spacing w:val="-18"/>
        </w:rPr>
        <w:t xml:space="preserve"> </w:t>
      </w:r>
      <w:r w:rsidR="00295C50" w:rsidRPr="006E0468">
        <w:rPr>
          <w:color w:val="221F1F"/>
        </w:rPr>
        <w:t>професор</w:t>
      </w:r>
      <w:r w:rsidR="00295C50">
        <w:rPr>
          <w:color w:val="221F1F"/>
        </w:rPr>
        <w:t>,</w:t>
      </w:r>
      <w:r w:rsidR="00295C50">
        <w:rPr>
          <w:i/>
        </w:rPr>
        <w:t xml:space="preserve"> </w:t>
      </w:r>
      <w:r w:rsidR="00295C50" w:rsidRPr="006E0468">
        <w:rPr>
          <w:color w:val="221F1F"/>
        </w:rPr>
        <w:t xml:space="preserve">завідувач відділу історії релігії та практичного релігієзнавства Інституту філософії імені </w:t>
      </w:r>
      <w:r w:rsidR="00295C50" w:rsidRPr="006E0468">
        <w:rPr>
          <w:color w:val="221F1F"/>
          <w:spacing w:val="-6"/>
        </w:rPr>
        <w:t xml:space="preserve">Г.С. </w:t>
      </w:r>
      <w:r w:rsidR="00295C50" w:rsidRPr="006E0468">
        <w:rPr>
          <w:color w:val="221F1F"/>
        </w:rPr>
        <w:t xml:space="preserve">Сковороди НАН </w:t>
      </w:r>
      <w:r w:rsidR="00295C50" w:rsidRPr="006E0468">
        <w:rPr>
          <w:color w:val="221F1F"/>
          <w:spacing w:val="-4"/>
        </w:rPr>
        <w:t xml:space="preserve">України </w:t>
      </w:r>
    </w:p>
    <w:p w:rsidR="00295C50" w:rsidRDefault="00295C50" w:rsidP="00295C50">
      <w:pPr>
        <w:ind w:left="851" w:hanging="850"/>
        <w:jc w:val="both"/>
        <w:rPr>
          <w:i/>
        </w:rPr>
      </w:pPr>
    </w:p>
    <w:p w:rsidR="002834FE" w:rsidRDefault="002834FE" w:rsidP="00295C50">
      <w:pPr>
        <w:ind w:left="851" w:hanging="850"/>
        <w:jc w:val="both"/>
      </w:pPr>
      <w:r w:rsidRPr="002834FE">
        <w:rPr>
          <w:i/>
        </w:rPr>
        <w:t>Ірина Миколаївна Ломачинська</w:t>
      </w:r>
      <w:r w:rsidRPr="002834FE">
        <w:rPr>
          <w:bCs/>
        </w:rPr>
        <w:t>,</w:t>
      </w:r>
      <w:r w:rsidRPr="002834FE">
        <w:t xml:space="preserve"> доктор філософських наук,</w:t>
      </w:r>
      <w:r>
        <w:t xml:space="preserve"> </w:t>
      </w:r>
      <w:r w:rsidRPr="002834FE">
        <w:t>професор, професор кафедри філософії Історико-філософського факультету Київського університету імені Бориса Грінченка</w:t>
      </w:r>
    </w:p>
    <w:p w:rsidR="0057791B" w:rsidRDefault="0057791B" w:rsidP="00295C50">
      <w:pPr>
        <w:ind w:left="851" w:hanging="850"/>
        <w:jc w:val="both"/>
      </w:pPr>
    </w:p>
    <w:p w:rsidR="001C406D" w:rsidRPr="002834FE" w:rsidRDefault="00295C50" w:rsidP="00E438E9">
      <w:pPr>
        <w:ind w:left="851" w:hanging="850"/>
        <w:jc w:val="both"/>
      </w:pPr>
      <w:r>
        <w:rPr>
          <w:i/>
        </w:rPr>
        <w:t>Руслан Халікович Халіков</w:t>
      </w:r>
      <w:r w:rsidR="001C406D" w:rsidRPr="00F20EAC">
        <w:rPr>
          <w:bCs/>
        </w:rPr>
        <w:t>,</w:t>
      </w:r>
      <w:r w:rsidR="001C406D" w:rsidRPr="00F20EAC">
        <w:t xml:space="preserve"> кандидат філософських наук, </w:t>
      </w:r>
      <w:r>
        <w:t xml:space="preserve">член правління ГО «Майстерні академічного релігієзнавства» </w:t>
      </w:r>
    </w:p>
    <w:p w:rsidR="002834FE" w:rsidRDefault="002834FE" w:rsidP="00E438E9">
      <w:pPr>
        <w:ind w:left="1134" w:right="436" w:hanging="850"/>
        <w:jc w:val="both"/>
      </w:pPr>
    </w:p>
    <w:p w:rsidR="00295C50" w:rsidRDefault="00295C50" w:rsidP="00E438E9">
      <w:pPr>
        <w:ind w:left="1134" w:right="436" w:hanging="850"/>
        <w:jc w:val="both"/>
      </w:pPr>
    </w:p>
    <w:p w:rsidR="00E438E9" w:rsidRDefault="00E438E9" w:rsidP="00E438E9">
      <w:pPr>
        <w:ind w:left="1134" w:right="436" w:hanging="850"/>
        <w:jc w:val="both"/>
      </w:pPr>
    </w:p>
    <w:p w:rsidR="00D15A67" w:rsidRPr="00D15A67" w:rsidRDefault="00D15A67" w:rsidP="00E438E9">
      <w:pPr>
        <w:jc w:val="both"/>
        <w:rPr>
          <w:b/>
        </w:rPr>
      </w:pPr>
      <w:r w:rsidRPr="00D15A67">
        <w:rPr>
          <w:b/>
        </w:rPr>
        <w:t>ТРАНСФОРМАЦІЯ СТАВЛЕННЯ УКРАЇНЦІВ ДО УКРАЇНСЬКОЇ ПРАВОСЛАВНОЇ ЦЕРКВИ МОСКОВСЬКОГО ПАТРІАРХАТУ</w:t>
      </w:r>
      <w:r>
        <w:rPr>
          <w:b/>
        </w:rPr>
        <w:t xml:space="preserve"> </w:t>
      </w:r>
      <w:r w:rsidRPr="00D15A67">
        <w:rPr>
          <w:b/>
        </w:rPr>
        <w:t>НА ТЛІ ВІЙНИ РОСІЇ ПРОТИ УКРАЇНИ</w:t>
      </w:r>
    </w:p>
    <w:p w:rsidR="00D15A67" w:rsidRPr="00D15A67" w:rsidRDefault="00D15A67" w:rsidP="00E438E9">
      <w:pPr>
        <w:ind w:left="851" w:hanging="851"/>
        <w:jc w:val="both"/>
        <w:rPr>
          <w:bCs/>
          <w:i/>
          <w:iCs/>
        </w:rPr>
      </w:pPr>
      <w:r w:rsidRPr="00D15A67">
        <w:rPr>
          <w:bCs/>
          <w:i/>
          <w:iCs/>
        </w:rPr>
        <w:t>Максим Водарчук,</w:t>
      </w:r>
      <w:r>
        <w:rPr>
          <w:b/>
          <w:bCs/>
          <w:i/>
          <w:iCs/>
        </w:rPr>
        <w:t xml:space="preserve"> </w:t>
      </w:r>
      <w:r w:rsidRPr="00D15A67">
        <w:rPr>
          <w:bCs/>
          <w:iCs/>
        </w:rPr>
        <w:t>студент І курсу факультету ветеринарної медицини Національного університету біотехнологій  і природокористування України</w:t>
      </w:r>
    </w:p>
    <w:p w:rsidR="00D15A67" w:rsidRPr="00D15A67" w:rsidRDefault="00D15A67" w:rsidP="00E438E9">
      <w:pPr>
        <w:ind w:left="851" w:hanging="851"/>
        <w:jc w:val="both"/>
        <w:rPr>
          <w:i/>
          <w:spacing w:val="-4"/>
        </w:rPr>
      </w:pPr>
      <w:r w:rsidRPr="00D15A67">
        <w:rPr>
          <w:i/>
          <w:spacing w:val="-4"/>
        </w:rPr>
        <w:t>Віра Додонова,</w:t>
      </w:r>
      <w:r>
        <w:rPr>
          <w:b/>
          <w:i/>
          <w:spacing w:val="-4"/>
        </w:rPr>
        <w:t xml:space="preserve"> </w:t>
      </w:r>
      <w:r w:rsidRPr="00D15A67">
        <w:rPr>
          <w:spacing w:val="-4"/>
        </w:rPr>
        <w:t>доктор філософських наук, професор, професор кафедри філософії та міжнародних комунікацій Національного університету біотехнологій і природокористування України</w:t>
      </w:r>
    </w:p>
    <w:p w:rsidR="00D15A67" w:rsidRDefault="00D15A67" w:rsidP="00E438E9">
      <w:pPr>
        <w:jc w:val="both"/>
        <w:rPr>
          <w:b/>
        </w:rPr>
      </w:pPr>
    </w:p>
    <w:p w:rsidR="008A0139" w:rsidRPr="008A0139" w:rsidRDefault="008A0139" w:rsidP="00E438E9">
      <w:pPr>
        <w:jc w:val="both"/>
        <w:rPr>
          <w:b/>
        </w:rPr>
      </w:pPr>
      <w:r w:rsidRPr="008A0139">
        <w:rPr>
          <w:b/>
        </w:rPr>
        <w:t xml:space="preserve">ПРИНЦИПИ </w:t>
      </w:r>
      <w:r w:rsidRPr="008A0139">
        <w:rPr>
          <w:b/>
          <w:lang w:val="ru-RU"/>
        </w:rPr>
        <w:t>Е</w:t>
      </w:r>
      <w:r w:rsidRPr="008A0139">
        <w:rPr>
          <w:b/>
        </w:rPr>
        <w:t>ФЕКТИВНОГО МЕНЕДЖМЕНТУ У БІБЛІЙНИХ КАНОНАХ</w:t>
      </w:r>
    </w:p>
    <w:p w:rsidR="008A0139" w:rsidRPr="008A0139" w:rsidRDefault="008A0139" w:rsidP="00E438E9">
      <w:pPr>
        <w:ind w:left="851" w:hanging="851"/>
        <w:jc w:val="both"/>
        <w:rPr>
          <w:shd w:val="clear" w:color="auto" w:fill="FDFDFD"/>
        </w:rPr>
      </w:pPr>
      <w:r w:rsidRPr="008A0139">
        <w:rPr>
          <w:i/>
        </w:rPr>
        <w:t>Дмитро Гончаренко,</w:t>
      </w:r>
      <w:r w:rsidRPr="008A0139">
        <w:rPr>
          <w:b/>
        </w:rPr>
        <w:t xml:space="preserve"> </w:t>
      </w:r>
      <w:r w:rsidRPr="008A0139">
        <w:rPr>
          <w:shd w:val="clear" w:color="auto" w:fill="FDFDFD"/>
        </w:rPr>
        <w:t>кандидат філософських наук, незалежний дослідник</w:t>
      </w:r>
    </w:p>
    <w:p w:rsidR="00E438E9" w:rsidRDefault="00E438E9" w:rsidP="00E438E9">
      <w:pPr>
        <w:jc w:val="both"/>
        <w:rPr>
          <w:b/>
          <w:lang w:val="ru-RU"/>
        </w:rPr>
      </w:pPr>
    </w:p>
    <w:p w:rsidR="00E438E9" w:rsidRDefault="00E438E9" w:rsidP="00E438E9">
      <w:pPr>
        <w:jc w:val="both"/>
        <w:rPr>
          <w:b/>
          <w:lang w:val="ru-RU"/>
        </w:rPr>
      </w:pPr>
    </w:p>
    <w:p w:rsidR="00E438E9" w:rsidRDefault="00E438E9" w:rsidP="00E438E9">
      <w:pPr>
        <w:jc w:val="both"/>
        <w:rPr>
          <w:b/>
          <w:lang w:val="ru-RU"/>
        </w:rPr>
      </w:pPr>
    </w:p>
    <w:p w:rsidR="00E438E9" w:rsidRDefault="00E438E9" w:rsidP="00E438E9">
      <w:pPr>
        <w:jc w:val="both"/>
        <w:rPr>
          <w:b/>
          <w:lang w:val="ru-RU"/>
        </w:rPr>
      </w:pPr>
    </w:p>
    <w:p w:rsidR="00392BFC" w:rsidRPr="00392BFC" w:rsidRDefault="00392BFC" w:rsidP="00E438E9">
      <w:pPr>
        <w:jc w:val="both"/>
        <w:rPr>
          <w:b/>
        </w:rPr>
      </w:pPr>
      <w:r w:rsidRPr="00392BFC">
        <w:rPr>
          <w:b/>
          <w:lang w:val="ru-RU"/>
        </w:rPr>
        <w:t>КУ</w:t>
      </w:r>
      <w:r w:rsidRPr="00392BFC">
        <w:rPr>
          <w:b/>
        </w:rPr>
        <w:t>ЛЬТУРНО-ОСВІТНЯ ДІЯЛЬНІСТЬ ЦЕРКВИ В УКРАЇНІ</w:t>
      </w:r>
      <w:r w:rsidR="00E438E9">
        <w:rPr>
          <w:b/>
        </w:rPr>
        <w:br/>
      </w:r>
      <w:r w:rsidRPr="00392BFC">
        <w:rPr>
          <w:b/>
        </w:rPr>
        <w:t>(КІНЕЦЬ XVI – ПЕРША ПОЛОВИНА XIX ст.)</w:t>
      </w:r>
    </w:p>
    <w:p w:rsidR="00392BFC" w:rsidRPr="00392BFC" w:rsidRDefault="00392BFC" w:rsidP="00E438E9">
      <w:pPr>
        <w:ind w:left="709" w:hanging="709"/>
        <w:jc w:val="both"/>
        <w:rPr>
          <w:i/>
        </w:rPr>
      </w:pPr>
      <w:r w:rsidRPr="00392BFC">
        <w:rPr>
          <w:i/>
        </w:rPr>
        <w:t>Євген Дейнега,</w:t>
      </w:r>
      <w:bookmarkStart w:id="0" w:name="_Hlk102979369"/>
      <w:r>
        <w:rPr>
          <w:b/>
          <w:i/>
        </w:rPr>
        <w:t xml:space="preserve"> </w:t>
      </w:r>
      <w:r w:rsidRPr="00392BFC">
        <w:t>аспірант кафедри філософії Історико-філософського факультету Київського університету імені Бориса Грінченка</w:t>
      </w:r>
    </w:p>
    <w:bookmarkEnd w:id="0"/>
    <w:p w:rsidR="00392BFC" w:rsidRDefault="00392BFC" w:rsidP="00E438E9">
      <w:pPr>
        <w:ind w:left="1134" w:right="436" w:hanging="850"/>
        <w:jc w:val="both"/>
      </w:pPr>
    </w:p>
    <w:p w:rsidR="00574284" w:rsidRDefault="00574284" w:rsidP="00E438E9">
      <w:pPr>
        <w:ind w:left="1134" w:right="436" w:hanging="850"/>
        <w:jc w:val="both"/>
      </w:pPr>
    </w:p>
    <w:p w:rsidR="00392BFC" w:rsidRPr="00392BFC" w:rsidRDefault="00392BFC" w:rsidP="00E438E9">
      <w:pPr>
        <w:jc w:val="both"/>
        <w:rPr>
          <w:b/>
        </w:rPr>
      </w:pPr>
      <w:r w:rsidRPr="00392BFC">
        <w:rPr>
          <w:b/>
        </w:rPr>
        <w:t>РЕЛІГІЙНО-ЕСТЕТИЧНІ КАТЕГОРІЇ ДЗЕН-БУДДИЗМУ: «ЮГЕН», «ВАБІ» ТА «САБІ», «НАРЕ»</w:t>
      </w:r>
    </w:p>
    <w:p w:rsidR="00D13809" w:rsidRPr="006533DB" w:rsidRDefault="00D13809" w:rsidP="00E438E9">
      <w:pPr>
        <w:pStyle w:val="a3"/>
        <w:spacing w:before="6"/>
        <w:ind w:left="851" w:hanging="851"/>
        <w:jc w:val="both"/>
        <w:rPr>
          <w:b/>
          <w:sz w:val="22"/>
          <w:szCs w:val="22"/>
          <w:shd w:val="clear" w:color="auto" w:fill="FFFFFF"/>
        </w:rPr>
      </w:pPr>
      <w:r w:rsidRPr="00392BFC">
        <w:rPr>
          <w:i/>
          <w:color w:val="000000" w:themeColor="text1"/>
          <w:sz w:val="22"/>
          <w:szCs w:val="22"/>
        </w:rPr>
        <w:t xml:space="preserve">Олександр </w:t>
      </w:r>
      <w:r w:rsidRPr="006533DB">
        <w:rPr>
          <w:i/>
          <w:sz w:val="22"/>
          <w:szCs w:val="22"/>
        </w:rPr>
        <w:t>Донець,</w:t>
      </w:r>
      <w:r w:rsidRPr="006533DB">
        <w:rPr>
          <w:sz w:val="22"/>
          <w:szCs w:val="22"/>
        </w:rPr>
        <w:t xml:space="preserve"> магістрант спеціальності «Філософія» Історико-філософського факультету Київського університету імені Бориса Грінченка</w:t>
      </w:r>
    </w:p>
    <w:p w:rsidR="00D13809" w:rsidRDefault="00D13809" w:rsidP="00E438E9">
      <w:pPr>
        <w:pStyle w:val="a3"/>
        <w:spacing w:before="6"/>
        <w:jc w:val="both"/>
        <w:rPr>
          <w:b/>
          <w:sz w:val="22"/>
          <w:szCs w:val="22"/>
          <w:shd w:val="clear" w:color="auto" w:fill="FFFFFF"/>
        </w:rPr>
      </w:pPr>
    </w:p>
    <w:p w:rsidR="00574284" w:rsidRPr="006533DB" w:rsidRDefault="00574284" w:rsidP="00E438E9">
      <w:pPr>
        <w:pStyle w:val="a3"/>
        <w:spacing w:before="6"/>
        <w:jc w:val="both"/>
        <w:rPr>
          <w:b/>
          <w:sz w:val="22"/>
          <w:szCs w:val="22"/>
          <w:shd w:val="clear" w:color="auto" w:fill="FFFFFF"/>
        </w:rPr>
      </w:pPr>
    </w:p>
    <w:p w:rsidR="00842E43" w:rsidRPr="006533DB" w:rsidRDefault="00842E43" w:rsidP="00E438E9">
      <w:pPr>
        <w:jc w:val="both"/>
        <w:rPr>
          <w:b/>
          <w:sz w:val="28"/>
          <w:szCs w:val="28"/>
        </w:rPr>
      </w:pPr>
      <w:r w:rsidRPr="006533DB">
        <w:rPr>
          <w:b/>
        </w:rPr>
        <w:t>СТАВЛЕННЯ ДО ВІЙНИ СУЧАСНИХ ҐАУДІЯ-ВАЙШНАВІВ З ПОГЛЯДУ ТЕОЛОГІЇ ВАЙШНАВІЗМУ</w:t>
      </w:r>
    </w:p>
    <w:p w:rsidR="00842E43" w:rsidRPr="00842E43" w:rsidRDefault="00842E43" w:rsidP="00E438E9">
      <w:pPr>
        <w:ind w:left="851" w:hanging="851"/>
        <w:jc w:val="both"/>
      </w:pPr>
      <w:r w:rsidRPr="006533DB">
        <w:rPr>
          <w:i/>
        </w:rPr>
        <w:t>Миколай Карпіцький,</w:t>
      </w:r>
      <w:r w:rsidRPr="006533DB">
        <w:rPr>
          <w:b/>
        </w:rPr>
        <w:t xml:space="preserve"> </w:t>
      </w:r>
      <w:r w:rsidRPr="006533DB">
        <w:t>доктор філософських наук, доцент, доцент кафедри</w:t>
      </w:r>
      <w:r w:rsidRPr="00842E43">
        <w:t xml:space="preserve"> загальноосвітньої підготовки Луганського національного агарного університету</w:t>
      </w:r>
    </w:p>
    <w:p w:rsidR="00E438E9" w:rsidRDefault="00E438E9" w:rsidP="00E438E9">
      <w:pPr>
        <w:jc w:val="both"/>
        <w:rPr>
          <w:b/>
        </w:rPr>
      </w:pPr>
    </w:p>
    <w:p w:rsidR="00574284" w:rsidRDefault="00574284" w:rsidP="00E438E9">
      <w:pPr>
        <w:jc w:val="both"/>
        <w:rPr>
          <w:b/>
        </w:rPr>
      </w:pPr>
    </w:p>
    <w:p w:rsidR="00633E63" w:rsidRPr="00633E63" w:rsidRDefault="00633E63" w:rsidP="00633E63">
      <w:pPr>
        <w:tabs>
          <w:tab w:val="left" w:pos="567"/>
          <w:tab w:val="left" w:pos="709"/>
        </w:tabs>
        <w:spacing w:line="276" w:lineRule="auto"/>
        <w:jc w:val="both"/>
        <w:rPr>
          <w:b/>
        </w:rPr>
      </w:pPr>
      <w:r w:rsidRPr="00633E63">
        <w:rPr>
          <w:b/>
        </w:rPr>
        <w:t>СИНТЕЗ ФІЛОСОФІЇ ТА РЕЛІГІЇ В «ФІЛОСОФСЬКІЙ ВІРІ» К. ЯСПЕРСА</w:t>
      </w:r>
    </w:p>
    <w:p w:rsidR="00633E63" w:rsidRPr="006533DB" w:rsidRDefault="00633E63" w:rsidP="00633E63">
      <w:pPr>
        <w:pStyle w:val="a3"/>
        <w:spacing w:before="6"/>
        <w:ind w:left="851" w:hanging="851"/>
        <w:jc w:val="both"/>
        <w:rPr>
          <w:b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</w:rPr>
        <w:t>Єгор Курганов</w:t>
      </w:r>
      <w:r w:rsidRPr="006533DB">
        <w:rPr>
          <w:i/>
          <w:sz w:val="22"/>
          <w:szCs w:val="22"/>
        </w:rPr>
        <w:t>,</w:t>
      </w:r>
      <w:r w:rsidRPr="006533DB">
        <w:rPr>
          <w:sz w:val="22"/>
          <w:szCs w:val="22"/>
        </w:rPr>
        <w:t xml:space="preserve"> магістрант спеціальності «Філософія» Історико-філософського факультету Київського університету імені Бориса Грінченка</w:t>
      </w:r>
    </w:p>
    <w:p w:rsidR="00633E63" w:rsidRDefault="00633E63" w:rsidP="00E438E9">
      <w:pPr>
        <w:jc w:val="both"/>
        <w:rPr>
          <w:b/>
        </w:rPr>
      </w:pPr>
    </w:p>
    <w:p w:rsidR="00574284" w:rsidRDefault="00574284" w:rsidP="00E438E9">
      <w:pPr>
        <w:jc w:val="both"/>
        <w:rPr>
          <w:b/>
        </w:rPr>
      </w:pPr>
    </w:p>
    <w:p w:rsidR="001C5647" w:rsidRPr="001C5647" w:rsidRDefault="001C5647" w:rsidP="00E438E9">
      <w:pPr>
        <w:jc w:val="both"/>
        <w:rPr>
          <w:b/>
          <w:bCs/>
          <w:lang w:eastAsia="ru-RU"/>
        </w:rPr>
      </w:pPr>
      <w:r w:rsidRPr="001C5647">
        <w:rPr>
          <w:b/>
        </w:rPr>
        <w:t>РЕЛІГІЙНЕ ПИТАННЯ В УКРАЇНІ В ПЕРШІЙ ПОЛОВИНІ ХІХ СТ.</w:t>
      </w:r>
    </w:p>
    <w:p w:rsidR="001C5647" w:rsidRPr="001C5647" w:rsidRDefault="001C5647" w:rsidP="00E438E9">
      <w:pPr>
        <w:ind w:left="851" w:hanging="851"/>
        <w:jc w:val="both"/>
      </w:pPr>
      <w:r w:rsidRPr="001C5647">
        <w:rPr>
          <w:i/>
        </w:rPr>
        <w:t>Андрій Лебідь,</w:t>
      </w:r>
      <w:r w:rsidRPr="001C5647">
        <w:rPr>
          <w:b/>
        </w:rPr>
        <w:t xml:space="preserve"> </w:t>
      </w:r>
      <w:r w:rsidRPr="001C5647">
        <w:t xml:space="preserve">доктор філософських наук, професор, </w:t>
      </w:r>
      <w:r w:rsidRPr="001C5647">
        <w:rPr>
          <w:lang w:val="ru-RU"/>
        </w:rPr>
        <w:t>п</w:t>
      </w:r>
      <w:r w:rsidRPr="001C5647">
        <w:t>рофесор кафедри психології, політології та соціокультурних технологій Сумського державного університету</w:t>
      </w:r>
    </w:p>
    <w:p w:rsidR="001C5647" w:rsidRPr="001C5647" w:rsidRDefault="001C5647" w:rsidP="00E438E9">
      <w:pPr>
        <w:ind w:left="851" w:hanging="851"/>
        <w:jc w:val="both"/>
      </w:pPr>
      <w:r w:rsidRPr="001C5647">
        <w:rPr>
          <w:i/>
        </w:rPr>
        <w:t>Аліса Мельник,</w:t>
      </w:r>
      <w:r w:rsidRPr="001C5647">
        <w:rPr>
          <w:b/>
        </w:rPr>
        <w:t xml:space="preserve"> </w:t>
      </w:r>
      <w:r w:rsidRPr="001C5647">
        <w:t xml:space="preserve">студентка </w:t>
      </w:r>
      <w:r w:rsidRPr="001C5647">
        <w:rPr>
          <w:lang w:val="en-US"/>
        </w:rPr>
        <w:t>IV</w:t>
      </w:r>
      <w:r w:rsidRPr="001C5647">
        <w:t xml:space="preserve"> курсу спеціальності «Менеджмент соціокультурної діяльності» Сумського державного університету</w:t>
      </w:r>
    </w:p>
    <w:p w:rsidR="00436DB4" w:rsidRDefault="00436DB4" w:rsidP="00E438E9">
      <w:pPr>
        <w:jc w:val="both"/>
        <w:rPr>
          <w:b/>
          <w:bCs/>
        </w:rPr>
      </w:pPr>
    </w:p>
    <w:p w:rsidR="00436DB4" w:rsidRPr="00436DB4" w:rsidRDefault="00436DB4" w:rsidP="00E438E9">
      <w:pPr>
        <w:jc w:val="both"/>
        <w:rPr>
          <w:b/>
          <w:bCs/>
        </w:rPr>
      </w:pPr>
      <w:bookmarkStart w:id="1" w:name="_GoBack"/>
      <w:bookmarkEnd w:id="1"/>
      <w:r w:rsidRPr="00436DB4">
        <w:rPr>
          <w:b/>
          <w:bCs/>
        </w:rPr>
        <w:t>ДУХОВНА МІСІЯ ВІЙСЬКОВОГО КАПЕЛАНСТВА В УКРАЇНІ</w:t>
      </w:r>
    </w:p>
    <w:p w:rsidR="00436DB4" w:rsidRDefault="00436DB4" w:rsidP="00E438E9">
      <w:pPr>
        <w:ind w:left="851" w:hanging="850"/>
        <w:jc w:val="both"/>
      </w:pPr>
      <w:r w:rsidRPr="002834FE">
        <w:rPr>
          <w:i/>
        </w:rPr>
        <w:t>Ірина Ломачинська</w:t>
      </w:r>
      <w:r w:rsidRPr="002834FE">
        <w:rPr>
          <w:bCs/>
        </w:rPr>
        <w:t>,</w:t>
      </w:r>
      <w:r w:rsidRPr="002834FE">
        <w:t xml:space="preserve"> доктор філософських наук,</w:t>
      </w:r>
      <w:r>
        <w:t xml:space="preserve"> </w:t>
      </w:r>
      <w:r w:rsidRPr="002834FE">
        <w:t>професор, професор кафедри філософії Історико-філософського факультету Київського університету імені Бориса Грінченка</w:t>
      </w:r>
    </w:p>
    <w:p w:rsidR="001C5647" w:rsidRDefault="001C5647" w:rsidP="00E438E9">
      <w:pPr>
        <w:jc w:val="center"/>
      </w:pPr>
    </w:p>
    <w:p w:rsidR="00D27B33" w:rsidRPr="00D27B33" w:rsidRDefault="00D27B33" w:rsidP="00D27B33">
      <w:pPr>
        <w:spacing w:line="276" w:lineRule="auto"/>
        <w:jc w:val="both"/>
      </w:pPr>
      <w:r w:rsidRPr="00D27B33">
        <w:rPr>
          <w:b/>
          <w:bCs/>
        </w:rPr>
        <w:t>ТРАНСФОРМАЦІЇ В УКРАЇНСЬКІЙ ГРЕКО-КАТОЛИЦЬКІЙ ЦЕРКВІ У ПЕРІОД ВІЙНИ (ЗА 2014-2022 РОКИ)</w:t>
      </w:r>
    </w:p>
    <w:p w:rsidR="00D27B33" w:rsidRPr="00D27B33" w:rsidRDefault="00D27B33" w:rsidP="00D27B33">
      <w:pPr>
        <w:spacing w:line="276" w:lineRule="auto"/>
        <w:ind w:left="851" w:hanging="851"/>
        <w:jc w:val="both"/>
        <w:rPr>
          <w:iCs/>
        </w:rPr>
      </w:pPr>
      <w:r w:rsidRPr="00D27B33">
        <w:rPr>
          <w:i/>
          <w:iCs/>
          <w:color w:val="000000"/>
        </w:rPr>
        <w:t>Ольга Недавня,</w:t>
      </w:r>
      <w:r w:rsidRPr="00D27B33">
        <w:rPr>
          <w:b/>
          <w:iCs/>
          <w:color w:val="000000"/>
        </w:rPr>
        <w:t xml:space="preserve"> </w:t>
      </w:r>
      <w:r w:rsidRPr="00D27B33">
        <w:rPr>
          <w:iCs/>
          <w:color w:val="000000"/>
        </w:rPr>
        <w:t>старший науковий співробітник Інституту філософії імені Г.С. Сковороди НАН України</w:t>
      </w:r>
    </w:p>
    <w:p w:rsidR="006533DB" w:rsidRPr="00436DB4" w:rsidRDefault="006533DB" w:rsidP="00E438E9">
      <w:pPr>
        <w:jc w:val="center"/>
      </w:pPr>
    </w:p>
    <w:p w:rsidR="00FF571D" w:rsidRPr="00FF571D" w:rsidRDefault="00FF571D" w:rsidP="00E438E9">
      <w:pPr>
        <w:jc w:val="both"/>
      </w:pPr>
      <w:r w:rsidRPr="00FF571D">
        <w:rPr>
          <w:b/>
          <w:bCs/>
          <w:lang w:eastAsia="ru-RU"/>
        </w:rPr>
        <w:t>ПОЛІТИЗАЦІЯ ЯК ІНСТРУМЕНТ УТВЕРДЖЕННЯ РЕЛІГІЙ</w:t>
      </w:r>
      <w:r>
        <w:rPr>
          <w:b/>
          <w:bCs/>
          <w:lang w:eastAsia="ru-RU"/>
        </w:rPr>
        <w:t xml:space="preserve"> </w:t>
      </w:r>
      <w:r w:rsidRPr="00FF571D">
        <w:rPr>
          <w:b/>
          <w:bCs/>
          <w:lang w:eastAsia="ru-RU"/>
        </w:rPr>
        <w:t>У СВІТІ ХХІ СТОЛІТТЯ</w:t>
      </w:r>
    </w:p>
    <w:p w:rsidR="00FF571D" w:rsidRPr="00C7525D" w:rsidRDefault="00FF571D" w:rsidP="00E438E9">
      <w:pPr>
        <w:ind w:left="851" w:hanging="851"/>
        <w:jc w:val="both"/>
        <w:rPr>
          <w:color w:val="222222"/>
        </w:rPr>
      </w:pPr>
      <w:r w:rsidRPr="00FF571D">
        <w:rPr>
          <w:i/>
          <w:iCs/>
          <w:lang w:eastAsia="ru-RU"/>
        </w:rPr>
        <w:t>Павло Павленко,</w:t>
      </w:r>
      <w:r w:rsidRPr="00FF571D">
        <w:rPr>
          <w:b/>
          <w:iCs/>
          <w:lang w:eastAsia="ru-RU"/>
        </w:rPr>
        <w:t xml:space="preserve"> </w:t>
      </w:r>
      <w:r w:rsidRPr="00FF571D">
        <w:rPr>
          <w:iCs/>
          <w:lang w:eastAsia="ru-RU"/>
        </w:rPr>
        <w:t xml:space="preserve">доктор філософських наук, провідний науковий співробітник </w:t>
      </w:r>
      <w:r w:rsidRPr="00C7525D">
        <w:rPr>
          <w:color w:val="222222"/>
        </w:rPr>
        <w:t>відділення релігієзнавства</w:t>
      </w:r>
      <w:r w:rsidRPr="00FF571D">
        <w:rPr>
          <w:color w:val="222222"/>
        </w:rPr>
        <w:t xml:space="preserve"> </w:t>
      </w:r>
      <w:r w:rsidRPr="00C7525D">
        <w:rPr>
          <w:color w:val="222222"/>
        </w:rPr>
        <w:t>Інституту філософії імені Г.С. Сковороди НАН України</w:t>
      </w:r>
      <w:r w:rsidRPr="00FF571D">
        <w:rPr>
          <w:color w:val="222222"/>
        </w:rPr>
        <w:t>.</w:t>
      </w:r>
    </w:p>
    <w:p w:rsidR="00FF571D" w:rsidRDefault="00FF571D" w:rsidP="00E438E9">
      <w:pPr>
        <w:jc w:val="center"/>
        <w:rPr>
          <w:b/>
        </w:rPr>
      </w:pPr>
    </w:p>
    <w:p w:rsidR="00CC4E97" w:rsidRPr="00CC4E97" w:rsidRDefault="00CC4E97" w:rsidP="00E438E9">
      <w:pPr>
        <w:adjustRightInd w:val="0"/>
        <w:jc w:val="both"/>
        <w:rPr>
          <w:b/>
          <w:bCs/>
        </w:rPr>
      </w:pPr>
      <w:bookmarkStart w:id="2" w:name="_Hlk103004122"/>
      <w:r w:rsidRPr="00CC4E97">
        <w:rPr>
          <w:b/>
          <w:bCs/>
        </w:rPr>
        <w:t xml:space="preserve">ПСИХОЛОГО-РЕАБІЛІТАЦІЙНА ДОПОМОГА </w:t>
      </w:r>
      <w:bookmarkEnd w:id="2"/>
      <w:r w:rsidRPr="00CC4E97">
        <w:rPr>
          <w:b/>
          <w:bCs/>
        </w:rPr>
        <w:t>ХРИСТИЯНСЬКИХ КОНФЕСІЙ В УМОВАХ РОСІЙСЬКО-УКРАЇНСЬКОЇ ВІЙНИ</w:t>
      </w:r>
    </w:p>
    <w:p w:rsidR="00CC4E97" w:rsidRPr="00CC4E97" w:rsidRDefault="00CC4E97" w:rsidP="00E438E9">
      <w:pPr>
        <w:ind w:left="851" w:hanging="851"/>
        <w:jc w:val="both"/>
      </w:pPr>
      <w:r w:rsidRPr="00CC4E97">
        <w:rPr>
          <w:i/>
          <w:iCs/>
        </w:rPr>
        <w:t>Віктор Ужва,</w:t>
      </w:r>
      <w:r w:rsidRPr="00CC4E97">
        <w:rPr>
          <w:b/>
          <w:iCs/>
        </w:rPr>
        <w:t xml:space="preserve"> </w:t>
      </w:r>
      <w:r w:rsidRPr="00CC4E97">
        <w:t xml:space="preserve">аспірант кафедри філософії Історико-філософського факультету Київського університету імені Бориса Грінченка </w:t>
      </w:r>
    </w:p>
    <w:p w:rsidR="00320FD3" w:rsidRPr="00772BCA" w:rsidRDefault="00320FD3" w:rsidP="00320FD3">
      <w:pPr>
        <w:jc w:val="both"/>
        <w:rPr>
          <w:b/>
        </w:rPr>
      </w:pPr>
    </w:p>
    <w:p w:rsidR="00320FD3" w:rsidRPr="00320FD3" w:rsidRDefault="00320FD3" w:rsidP="00320FD3">
      <w:pPr>
        <w:jc w:val="both"/>
        <w:rPr>
          <w:b/>
          <w:bCs/>
          <w:caps/>
        </w:rPr>
      </w:pPr>
      <w:r w:rsidRPr="00320FD3">
        <w:rPr>
          <w:b/>
          <w:lang w:val="ru-RU"/>
        </w:rPr>
        <w:t>СОЦІАЛЬНЕ СЛУЖІННЯ ЦЕРКОВ І РЕЛІГІЙНИХ ОРГАНІЗАЦІЙ В УМОВАХ ВІЙНИ РФ В УКРАЇНІ</w:t>
      </w:r>
    </w:p>
    <w:p w:rsidR="00320FD3" w:rsidRPr="00320FD3" w:rsidRDefault="00320FD3" w:rsidP="00320FD3">
      <w:pPr>
        <w:ind w:left="851" w:hanging="851"/>
        <w:jc w:val="both"/>
      </w:pPr>
      <w:r w:rsidRPr="00320FD3">
        <w:rPr>
          <w:bCs/>
          <w:i/>
        </w:rPr>
        <w:t>Віта Титаренко,</w:t>
      </w:r>
      <w:r w:rsidRPr="00320FD3">
        <w:rPr>
          <w:bCs/>
        </w:rPr>
        <w:t xml:space="preserve"> </w:t>
      </w:r>
      <w:r w:rsidRPr="00320FD3">
        <w:t xml:space="preserve">доктор філософських наук, професор, професор кафедри філософії Історико-філософського факультету Київського університету імені Бориса Грінченка </w:t>
      </w:r>
    </w:p>
    <w:p w:rsidR="00320FD3" w:rsidRPr="00320FD3" w:rsidRDefault="00320FD3" w:rsidP="00320FD3">
      <w:pPr>
        <w:ind w:left="851" w:hanging="851"/>
        <w:jc w:val="both"/>
        <w:rPr>
          <w:b/>
        </w:rPr>
      </w:pPr>
      <w:r w:rsidRPr="00320FD3">
        <w:rPr>
          <w:bCs/>
          <w:i/>
        </w:rPr>
        <w:t>Людмила Филипович</w:t>
      </w:r>
      <w:r w:rsidRPr="00320FD3">
        <w:rPr>
          <w:bCs/>
        </w:rPr>
        <w:t xml:space="preserve">, </w:t>
      </w:r>
      <w:r w:rsidRPr="00320FD3">
        <w:rPr>
          <w:color w:val="221F1F"/>
        </w:rPr>
        <w:t>доктор філософських наук,</w:t>
      </w:r>
      <w:r w:rsidRPr="00320FD3">
        <w:rPr>
          <w:color w:val="221F1F"/>
          <w:spacing w:val="-18"/>
        </w:rPr>
        <w:t xml:space="preserve"> </w:t>
      </w:r>
      <w:r w:rsidRPr="00320FD3">
        <w:rPr>
          <w:color w:val="221F1F"/>
        </w:rPr>
        <w:t>професор,</w:t>
      </w:r>
      <w:r w:rsidRPr="00320FD3">
        <w:t xml:space="preserve"> </w:t>
      </w:r>
      <w:r w:rsidRPr="00320FD3">
        <w:rPr>
          <w:color w:val="221F1F"/>
        </w:rPr>
        <w:t xml:space="preserve">завідувач відділу історії релігії та практичного релігієзнавства Інституту філософії імені </w:t>
      </w:r>
      <w:r w:rsidRPr="00320FD3">
        <w:rPr>
          <w:color w:val="221F1F"/>
          <w:spacing w:val="-6"/>
        </w:rPr>
        <w:t xml:space="preserve">Г.С. </w:t>
      </w:r>
      <w:r w:rsidRPr="00320FD3">
        <w:rPr>
          <w:color w:val="221F1F"/>
        </w:rPr>
        <w:t xml:space="preserve">Сковороди НАН </w:t>
      </w:r>
      <w:r w:rsidRPr="00320FD3">
        <w:rPr>
          <w:color w:val="221F1F"/>
          <w:spacing w:val="-4"/>
        </w:rPr>
        <w:t>України</w:t>
      </w:r>
    </w:p>
    <w:p w:rsidR="00417B61" w:rsidRDefault="00417B61" w:rsidP="00417B61">
      <w:pPr>
        <w:jc w:val="both"/>
        <w:rPr>
          <w:b/>
        </w:rPr>
      </w:pPr>
    </w:p>
    <w:p w:rsidR="00574284" w:rsidRDefault="00574284" w:rsidP="00417B61">
      <w:pPr>
        <w:jc w:val="both"/>
        <w:rPr>
          <w:b/>
        </w:rPr>
      </w:pPr>
    </w:p>
    <w:p w:rsidR="00417B61" w:rsidRPr="00417B61" w:rsidRDefault="00417B61" w:rsidP="00417B61">
      <w:pPr>
        <w:jc w:val="both"/>
        <w:rPr>
          <w:b/>
          <w:lang w:val="ru-RU"/>
        </w:rPr>
      </w:pPr>
      <w:r w:rsidRPr="00417B61">
        <w:rPr>
          <w:b/>
        </w:rPr>
        <w:t xml:space="preserve">ФОРМУВАННЯ ЕСХАТОЛОГІЧНОЇ РЕАЛЬНОСТІ </w:t>
      </w:r>
      <w:r w:rsidRPr="00417B61">
        <w:rPr>
          <w:b/>
        </w:rPr>
        <w:br/>
        <w:t>В СУЧАСНОМУ МЕДІАПРОСТОРІ</w:t>
      </w:r>
    </w:p>
    <w:p w:rsidR="00417B61" w:rsidRPr="00417B61" w:rsidRDefault="00417B61" w:rsidP="00417B61">
      <w:pPr>
        <w:ind w:left="851" w:hanging="851"/>
        <w:jc w:val="both"/>
      </w:pPr>
      <w:r w:rsidRPr="00417B61">
        <w:rPr>
          <w:i/>
        </w:rPr>
        <w:t>Андрій Фесенко,</w:t>
      </w:r>
      <w:r w:rsidRPr="00417B61">
        <w:t xml:space="preserve"> кандидат історичних наук, доцент, доцент кафедри філософії ДВНЗ «Донецький національний технічний університет»</w:t>
      </w:r>
    </w:p>
    <w:p w:rsidR="00417B61" w:rsidRPr="00417B61" w:rsidRDefault="00417B61" w:rsidP="00417B61">
      <w:pPr>
        <w:ind w:left="851" w:hanging="851"/>
        <w:jc w:val="both"/>
      </w:pPr>
      <w:r w:rsidRPr="00417B61">
        <w:rPr>
          <w:i/>
        </w:rPr>
        <w:t>Армен Михайловський</w:t>
      </w:r>
      <w:r w:rsidRPr="00417B61">
        <w:t>, аспірант кафедри соціальної філософії та управління Запорізького національного університету</w:t>
      </w:r>
    </w:p>
    <w:p w:rsidR="00E438E9" w:rsidRPr="00417B61" w:rsidRDefault="00E438E9" w:rsidP="00E438E9">
      <w:pPr>
        <w:jc w:val="center"/>
        <w:rPr>
          <w:b/>
          <w:bCs/>
          <w:caps/>
          <w:sz w:val="28"/>
          <w:szCs w:val="28"/>
          <w:lang w:val="ru-RU"/>
        </w:rPr>
      </w:pPr>
    </w:p>
    <w:p w:rsidR="00AE4DB3" w:rsidRPr="00AE4DB3" w:rsidRDefault="00AE4DB3" w:rsidP="00E438E9">
      <w:pPr>
        <w:jc w:val="both"/>
        <w:rPr>
          <w:b/>
        </w:rPr>
      </w:pPr>
      <w:r w:rsidRPr="00AE4DB3">
        <w:rPr>
          <w:b/>
        </w:rPr>
        <w:t>АНАЛІЗ БУТТЯ ЄВАНГЕЛЬСЬКИХ ТЕЧІЙ НА ТЕРИТОРІЇ УКРАЇНИ</w:t>
      </w:r>
    </w:p>
    <w:p w:rsidR="00AE4DB3" w:rsidRPr="00AE4DB3" w:rsidRDefault="00AE4DB3" w:rsidP="00E438E9">
      <w:pPr>
        <w:ind w:left="851" w:hanging="851"/>
        <w:jc w:val="both"/>
      </w:pPr>
      <w:r w:rsidRPr="00AE4DB3">
        <w:rPr>
          <w:bCs/>
          <w:i/>
          <w:caps/>
        </w:rPr>
        <w:t>В</w:t>
      </w:r>
      <w:r w:rsidRPr="00AE4DB3">
        <w:rPr>
          <w:i/>
        </w:rPr>
        <w:t>ладислав Харченко,</w:t>
      </w:r>
      <w:r w:rsidRPr="00AE4DB3">
        <w:rPr>
          <w:b/>
        </w:rPr>
        <w:t xml:space="preserve"> </w:t>
      </w:r>
      <w:r w:rsidRPr="00AE4DB3">
        <w:t xml:space="preserve">аспірант кафедри філософії Історико-філософського факультету Київського університету імені Бориса Грінченка </w:t>
      </w:r>
    </w:p>
    <w:p w:rsidR="00AE4DB3" w:rsidRPr="00AE4DB3" w:rsidRDefault="00AE4DB3" w:rsidP="00E438E9">
      <w:pPr>
        <w:jc w:val="both"/>
        <w:rPr>
          <w:b/>
          <w:bCs/>
          <w:caps/>
        </w:rPr>
      </w:pPr>
    </w:p>
    <w:p w:rsidR="00DB00DB" w:rsidRDefault="00DB00DB">
      <w:pPr>
        <w:rPr>
          <w:sz w:val="21"/>
          <w:szCs w:val="21"/>
        </w:rPr>
      </w:pPr>
      <w:r>
        <w:br w:type="page"/>
      </w:r>
    </w:p>
    <w:p w:rsidR="00E438E9" w:rsidRDefault="00E438E9" w:rsidP="002834FE">
      <w:pPr>
        <w:ind w:left="284" w:right="436"/>
        <w:jc w:val="center"/>
        <w:rPr>
          <w:i/>
          <w:caps/>
          <w:sz w:val="28"/>
          <w:szCs w:val="28"/>
        </w:rPr>
      </w:pPr>
    </w:p>
    <w:p w:rsidR="002834FE" w:rsidRPr="00B671C9" w:rsidRDefault="002834FE" w:rsidP="002834FE">
      <w:pPr>
        <w:ind w:left="284" w:right="436"/>
        <w:jc w:val="center"/>
        <w:rPr>
          <w:b/>
          <w:bCs/>
          <w:caps/>
          <w:sz w:val="28"/>
          <w:szCs w:val="28"/>
        </w:rPr>
      </w:pPr>
      <w:r w:rsidRPr="00B671C9">
        <w:rPr>
          <w:i/>
          <w:caps/>
          <w:sz w:val="28"/>
          <w:szCs w:val="28"/>
        </w:rPr>
        <w:t>С</w:t>
      </w:r>
      <w:r w:rsidRPr="00B671C9">
        <w:rPr>
          <w:i/>
          <w:sz w:val="28"/>
          <w:szCs w:val="28"/>
        </w:rPr>
        <w:t>екція</w:t>
      </w:r>
      <w:r w:rsidRPr="00B671C9">
        <w:rPr>
          <w:i/>
          <w:caps/>
          <w:sz w:val="28"/>
          <w:szCs w:val="28"/>
        </w:rPr>
        <w:t xml:space="preserve"> </w:t>
      </w:r>
      <w:r w:rsidR="00295C50">
        <w:rPr>
          <w:i/>
          <w:caps/>
          <w:sz w:val="28"/>
          <w:szCs w:val="28"/>
          <w:lang w:val="en-US"/>
        </w:rPr>
        <w:t>V</w:t>
      </w:r>
      <w:r w:rsidRPr="00B671C9">
        <w:rPr>
          <w:i/>
          <w:caps/>
          <w:sz w:val="28"/>
          <w:szCs w:val="28"/>
        </w:rPr>
        <w:t>I.</w:t>
      </w:r>
      <w:r w:rsidRPr="00B671C9">
        <w:rPr>
          <w:caps/>
          <w:sz w:val="28"/>
          <w:szCs w:val="28"/>
        </w:rPr>
        <w:t xml:space="preserve"> </w:t>
      </w:r>
      <w:r w:rsidRPr="00B671C9">
        <w:rPr>
          <w:b/>
          <w:caps/>
          <w:sz w:val="28"/>
          <w:szCs w:val="28"/>
        </w:rPr>
        <w:t>Ф</w:t>
      </w:r>
      <w:r w:rsidRPr="00B671C9">
        <w:rPr>
          <w:b/>
          <w:bCs/>
          <w:sz w:val="28"/>
          <w:szCs w:val="28"/>
        </w:rPr>
        <w:t xml:space="preserve">ілософія освіти та </w:t>
      </w:r>
      <w:r>
        <w:rPr>
          <w:b/>
          <w:bCs/>
          <w:sz w:val="28"/>
          <w:szCs w:val="28"/>
        </w:rPr>
        <w:br/>
      </w:r>
      <w:r w:rsidRPr="00B671C9">
        <w:rPr>
          <w:b/>
          <w:bCs/>
          <w:sz w:val="28"/>
          <w:szCs w:val="28"/>
        </w:rPr>
        <w:t>сучасний освітологічний дискурс</w:t>
      </w:r>
    </w:p>
    <w:p w:rsidR="002834FE" w:rsidRPr="00B671C9" w:rsidRDefault="002834FE" w:rsidP="002834FE">
      <w:pPr>
        <w:jc w:val="right"/>
        <w:rPr>
          <w:i/>
          <w:sz w:val="28"/>
          <w:szCs w:val="28"/>
        </w:rPr>
      </w:pPr>
    </w:p>
    <w:p w:rsidR="002834FE" w:rsidRPr="002834FE" w:rsidRDefault="002834FE" w:rsidP="00295C50">
      <w:pPr>
        <w:ind w:left="851" w:hanging="850"/>
        <w:jc w:val="both"/>
      </w:pPr>
      <w:r w:rsidRPr="002834FE">
        <w:t xml:space="preserve">Модератори: </w:t>
      </w:r>
      <w:r w:rsidRPr="002834FE">
        <w:rPr>
          <w:i/>
        </w:rPr>
        <w:t>Олександр Володимирович Горбань</w:t>
      </w:r>
      <w:r w:rsidRPr="002834FE">
        <w:rPr>
          <w:bCs/>
        </w:rPr>
        <w:t>,</w:t>
      </w:r>
      <w:r w:rsidRPr="002834FE">
        <w:t xml:space="preserve"> доктор філософських наук, професор, професор кафедри філософії Історико-філософського факультету Київського університету імені Бориса Грінченка </w:t>
      </w:r>
    </w:p>
    <w:p w:rsidR="002834FE" w:rsidRDefault="002834FE" w:rsidP="00295C50">
      <w:pPr>
        <w:tabs>
          <w:tab w:val="left" w:pos="709"/>
        </w:tabs>
        <w:ind w:left="851" w:hanging="850"/>
        <w:jc w:val="both"/>
        <w:rPr>
          <w:i/>
        </w:rPr>
      </w:pPr>
    </w:p>
    <w:p w:rsidR="002834FE" w:rsidRDefault="002834FE" w:rsidP="00295C50">
      <w:pPr>
        <w:tabs>
          <w:tab w:val="left" w:pos="709"/>
        </w:tabs>
        <w:ind w:left="851" w:hanging="851"/>
        <w:jc w:val="both"/>
        <w:rPr>
          <w:bdr w:val="none" w:sz="0" w:space="0" w:color="auto" w:frame="1"/>
        </w:rPr>
      </w:pPr>
      <w:r w:rsidRPr="002834FE">
        <w:rPr>
          <w:i/>
        </w:rPr>
        <w:t>Тетяна Георгіївна Купрій,</w:t>
      </w:r>
      <w:r w:rsidRPr="002834FE">
        <w:rPr>
          <w:b/>
        </w:rPr>
        <w:t xml:space="preserve"> </w:t>
      </w:r>
      <w:r w:rsidRPr="002834FE">
        <w:t>кандидат історичних наук, доцент,</w:t>
      </w:r>
      <w:r w:rsidRPr="002834FE">
        <w:rPr>
          <w:color w:val="000000"/>
        </w:rPr>
        <w:t xml:space="preserve"> доцент кафедри філософії </w:t>
      </w:r>
      <w:r w:rsidRPr="002834FE">
        <w:rPr>
          <w:color w:val="222222"/>
          <w:shd w:val="clear" w:color="auto" w:fill="FFFFFF"/>
        </w:rPr>
        <w:t xml:space="preserve">Історико-філософського факультету </w:t>
      </w:r>
      <w:r w:rsidRPr="002834FE">
        <w:rPr>
          <w:bdr w:val="none" w:sz="0" w:space="0" w:color="auto" w:frame="1"/>
        </w:rPr>
        <w:t>Київського університету імені Бориса Грінченка</w:t>
      </w:r>
    </w:p>
    <w:p w:rsidR="00295C50" w:rsidRDefault="00295C50" w:rsidP="00295C50">
      <w:pPr>
        <w:tabs>
          <w:tab w:val="left" w:pos="709"/>
        </w:tabs>
        <w:ind w:left="851" w:hanging="851"/>
        <w:jc w:val="both"/>
      </w:pPr>
    </w:p>
    <w:p w:rsidR="00295C50" w:rsidRDefault="00295C50" w:rsidP="00295C50">
      <w:pPr>
        <w:tabs>
          <w:tab w:val="left" w:pos="709"/>
        </w:tabs>
        <w:ind w:left="851" w:hanging="851"/>
        <w:jc w:val="both"/>
        <w:rPr>
          <w:bdr w:val="none" w:sz="0" w:space="0" w:color="auto" w:frame="1"/>
        </w:rPr>
      </w:pPr>
      <w:r w:rsidRPr="00295C50">
        <w:rPr>
          <w:i/>
        </w:rPr>
        <w:t>Руслана Василівна Мартич</w:t>
      </w:r>
      <w:r>
        <w:t xml:space="preserve">, </w:t>
      </w:r>
      <w:r w:rsidRPr="002834FE">
        <w:t xml:space="preserve">кандидат </w:t>
      </w:r>
      <w:r>
        <w:t>філософських</w:t>
      </w:r>
      <w:r w:rsidRPr="002834FE">
        <w:t xml:space="preserve"> наук, доцент,</w:t>
      </w:r>
      <w:r w:rsidRPr="002834FE">
        <w:rPr>
          <w:color w:val="000000"/>
        </w:rPr>
        <w:t xml:space="preserve"> доцент кафедри філософії </w:t>
      </w:r>
      <w:r w:rsidRPr="002834FE">
        <w:rPr>
          <w:color w:val="222222"/>
          <w:shd w:val="clear" w:color="auto" w:fill="FFFFFF"/>
        </w:rPr>
        <w:t xml:space="preserve">Історико-філософського факультету </w:t>
      </w:r>
      <w:r w:rsidRPr="002834FE">
        <w:rPr>
          <w:bdr w:val="none" w:sz="0" w:space="0" w:color="auto" w:frame="1"/>
        </w:rPr>
        <w:t>Київського університету імені Бориса Грінченка</w:t>
      </w:r>
    </w:p>
    <w:p w:rsidR="00FF4148" w:rsidRDefault="00FF4148" w:rsidP="00295C50">
      <w:pPr>
        <w:tabs>
          <w:tab w:val="left" w:pos="709"/>
        </w:tabs>
        <w:ind w:left="851" w:hanging="851"/>
        <w:jc w:val="both"/>
      </w:pPr>
    </w:p>
    <w:p w:rsidR="00664F02" w:rsidRDefault="00664F02" w:rsidP="00664F02">
      <w:pPr>
        <w:spacing w:line="276" w:lineRule="auto"/>
        <w:jc w:val="both"/>
        <w:rPr>
          <w:b/>
        </w:rPr>
      </w:pPr>
    </w:p>
    <w:p w:rsidR="00664F02" w:rsidRDefault="00664F02" w:rsidP="00664F02">
      <w:pPr>
        <w:spacing w:line="276" w:lineRule="auto"/>
        <w:jc w:val="both"/>
        <w:rPr>
          <w:b/>
        </w:rPr>
      </w:pPr>
    </w:p>
    <w:p w:rsidR="00664F02" w:rsidRPr="00664F02" w:rsidRDefault="00664F02" w:rsidP="00664F02">
      <w:pPr>
        <w:spacing w:line="276" w:lineRule="auto"/>
        <w:jc w:val="both"/>
        <w:rPr>
          <w:b/>
        </w:rPr>
      </w:pPr>
      <w:r w:rsidRPr="00664F02">
        <w:rPr>
          <w:b/>
        </w:rPr>
        <w:t>ФОРМУВАННЯ МОТИВАЦІЙНОЇ МОДЕЛІ ВІДВІДУВАННЯ ЗАНЯТЬ СТУДЕНТАМИ ЗАКЛАДІВ ВИЩОЇ ОСВІТИ (ЗА РЕЗУЛЬТАТАМИ ЕМПІРИЧНОГО ДОСЛІДЖЕННЯ)</w:t>
      </w:r>
    </w:p>
    <w:p w:rsidR="00664F02" w:rsidRPr="00664F02" w:rsidRDefault="00664F02" w:rsidP="00664F02">
      <w:pPr>
        <w:spacing w:line="276" w:lineRule="auto"/>
        <w:ind w:left="851" w:hanging="851"/>
        <w:jc w:val="both"/>
        <w:rPr>
          <w:color w:val="000000" w:themeColor="text1"/>
        </w:rPr>
      </w:pPr>
      <w:r w:rsidRPr="00664F02">
        <w:rPr>
          <w:i/>
          <w:color w:val="000000" w:themeColor="text1"/>
        </w:rPr>
        <w:t>Карина Вінник,</w:t>
      </w:r>
      <w:r w:rsidRPr="00664F02">
        <w:rPr>
          <w:color w:val="000000" w:themeColor="text1"/>
        </w:rPr>
        <w:t xml:space="preserve"> студентка IІ курсу спеціальності «Філософія» Історико-філософського факультету Київського університету імені Бориса Грінченка</w:t>
      </w:r>
    </w:p>
    <w:p w:rsidR="00301177" w:rsidRDefault="00301177" w:rsidP="00295C50">
      <w:pPr>
        <w:tabs>
          <w:tab w:val="left" w:pos="709"/>
        </w:tabs>
        <w:ind w:left="851" w:hanging="851"/>
        <w:jc w:val="both"/>
      </w:pPr>
    </w:p>
    <w:p w:rsidR="0008404D" w:rsidRPr="0008404D" w:rsidRDefault="0008404D" w:rsidP="00E438E9">
      <w:pPr>
        <w:jc w:val="both"/>
        <w:rPr>
          <w:b/>
          <w:caps/>
        </w:rPr>
      </w:pPr>
      <w:r w:rsidRPr="0008404D">
        <w:rPr>
          <w:b/>
          <w:caps/>
        </w:rPr>
        <w:t>Проблемні питання якості вищої освіти</w:t>
      </w:r>
    </w:p>
    <w:p w:rsidR="004216FC" w:rsidRPr="00C7525D" w:rsidRDefault="0008404D" w:rsidP="00E438E9">
      <w:pPr>
        <w:pStyle w:val="a8"/>
        <w:ind w:left="851" w:hanging="851"/>
        <w:jc w:val="both"/>
        <w:rPr>
          <w:rFonts w:ascii="Times New Roman" w:hAnsi="Times New Roman"/>
          <w:lang w:val="uk-UA"/>
        </w:rPr>
      </w:pPr>
      <w:r w:rsidRPr="00C7525D">
        <w:rPr>
          <w:rFonts w:ascii="Times New Roman" w:hAnsi="Times New Roman"/>
          <w:i/>
          <w:lang w:val="uk-UA"/>
        </w:rPr>
        <w:t>Олександр Горбань</w:t>
      </w:r>
      <w:r w:rsidRPr="00C7525D">
        <w:rPr>
          <w:rFonts w:ascii="Times New Roman" w:hAnsi="Times New Roman"/>
          <w:bCs/>
          <w:lang w:val="uk-UA"/>
        </w:rPr>
        <w:t>,</w:t>
      </w:r>
      <w:r w:rsidRPr="00C7525D">
        <w:rPr>
          <w:rFonts w:ascii="Times New Roman" w:hAnsi="Times New Roman"/>
          <w:lang w:val="uk-UA"/>
        </w:rPr>
        <w:t xml:space="preserve"> доктор філософських наук, професор, професор кафедри філософії Історико-філософського факультету Київського університету імені Бориса Грінченка</w:t>
      </w:r>
    </w:p>
    <w:p w:rsidR="008B67EC" w:rsidRDefault="008B67EC" w:rsidP="008B67EC">
      <w:pPr>
        <w:jc w:val="both"/>
        <w:rPr>
          <w:b/>
        </w:rPr>
      </w:pPr>
    </w:p>
    <w:p w:rsidR="00664F02" w:rsidRDefault="00664F02" w:rsidP="008B67EC">
      <w:pPr>
        <w:jc w:val="both"/>
        <w:rPr>
          <w:b/>
        </w:rPr>
      </w:pPr>
    </w:p>
    <w:p w:rsidR="008B67EC" w:rsidRPr="0062659F" w:rsidRDefault="008B67EC" w:rsidP="008B67EC">
      <w:pPr>
        <w:jc w:val="both"/>
        <w:rPr>
          <w:b/>
        </w:rPr>
      </w:pPr>
      <w:r w:rsidRPr="0062659F">
        <w:rPr>
          <w:b/>
        </w:rPr>
        <w:t>ФОРМУВАННЯ ЕТИКО-ЕСТЕТИЧНОЇ КУЛЬТУРИ ЯК ЗАСІБ РОЗВИТКУ ОСОБИСТІСНИХ КОМПЕТЕНЦІЙ</w:t>
      </w:r>
    </w:p>
    <w:p w:rsidR="008B67EC" w:rsidRPr="0062659F" w:rsidRDefault="008B67EC" w:rsidP="008B67EC">
      <w:pPr>
        <w:ind w:left="851" w:hanging="851"/>
        <w:jc w:val="both"/>
        <w:rPr>
          <w:i/>
          <w:iCs/>
        </w:rPr>
      </w:pPr>
      <w:r w:rsidRPr="0062659F">
        <w:rPr>
          <w:bCs/>
          <w:i/>
          <w:iCs/>
        </w:rPr>
        <w:t>Олена Лобанчук,</w:t>
      </w:r>
      <w:r w:rsidRPr="00664F02">
        <w:rPr>
          <w:bCs/>
          <w:i/>
          <w:iCs/>
        </w:rPr>
        <w:t xml:space="preserve"> </w:t>
      </w:r>
      <w:r w:rsidRPr="0062659F">
        <w:rPr>
          <w:iCs/>
        </w:rPr>
        <w:t>кандидат педагогічних наук, доцент, доцент кафедри етики та естетики Національного педагогічного університету імені М.П. Драгоманова</w:t>
      </w:r>
    </w:p>
    <w:p w:rsidR="001E491E" w:rsidRDefault="001E491E" w:rsidP="00E438E9">
      <w:pPr>
        <w:jc w:val="both"/>
        <w:rPr>
          <w:b/>
          <w:caps/>
        </w:rPr>
      </w:pPr>
    </w:p>
    <w:p w:rsidR="001E491E" w:rsidRPr="001E491E" w:rsidRDefault="001E491E" w:rsidP="00E438E9">
      <w:pPr>
        <w:jc w:val="both"/>
        <w:rPr>
          <w:b/>
          <w:caps/>
        </w:rPr>
      </w:pPr>
      <w:r w:rsidRPr="001E491E">
        <w:rPr>
          <w:b/>
          <w:caps/>
        </w:rPr>
        <w:t>освітній потенціал релігійного вчення про «Живе»</w:t>
      </w:r>
    </w:p>
    <w:p w:rsidR="001E491E" w:rsidRPr="001E491E" w:rsidRDefault="001E491E" w:rsidP="00E438E9">
      <w:pPr>
        <w:ind w:left="851" w:hanging="851"/>
        <w:jc w:val="both"/>
      </w:pPr>
      <w:r w:rsidRPr="001E491E">
        <w:rPr>
          <w:i/>
        </w:rPr>
        <w:t>Руслана Мартич,</w:t>
      </w:r>
      <w:r w:rsidRPr="00664F02">
        <w:t xml:space="preserve"> </w:t>
      </w:r>
      <w:r w:rsidRPr="001E491E">
        <w:t>кандидат філософських наук, доцент, доцент кафедри філософії Історико-філософського факультету Київськ</w:t>
      </w:r>
      <w:r w:rsidRPr="00C7525D">
        <w:t>ого</w:t>
      </w:r>
      <w:r w:rsidRPr="001E491E">
        <w:t xml:space="preserve"> університету імені Бориса Грінченка</w:t>
      </w:r>
    </w:p>
    <w:p w:rsidR="00C7525D" w:rsidRPr="00C7525D" w:rsidRDefault="00C7525D" w:rsidP="00C7525D">
      <w:pPr>
        <w:pStyle w:val="ab"/>
        <w:jc w:val="both"/>
        <w:rPr>
          <w:rFonts w:ascii="Times New Roman" w:hAnsi="Times New Roman"/>
          <w:b/>
          <w:bCs/>
          <w:szCs w:val="22"/>
          <w:lang w:val="uk-UA"/>
        </w:rPr>
      </w:pPr>
    </w:p>
    <w:p w:rsidR="00C7525D" w:rsidRPr="00741F9F" w:rsidRDefault="00C7525D" w:rsidP="00C7525D">
      <w:pPr>
        <w:pStyle w:val="ab"/>
        <w:jc w:val="both"/>
        <w:rPr>
          <w:rFonts w:ascii="Times New Roman" w:hAnsi="Times New Roman"/>
          <w:b/>
          <w:bCs/>
          <w:szCs w:val="22"/>
        </w:rPr>
      </w:pPr>
      <w:r w:rsidRPr="00741F9F">
        <w:rPr>
          <w:rFonts w:ascii="Times New Roman" w:hAnsi="Times New Roman"/>
          <w:b/>
          <w:bCs/>
          <w:szCs w:val="22"/>
        </w:rPr>
        <w:t>АНІМАЦІЯ ГРОМАДСЬКОЇ УЧАСТІ ЯК ЕФЕКТИВНА ТЕХНОЛОГІЯ СОЦІОКУЛЬТУРНОЇ ДІЯЛЬНОСТІ</w:t>
      </w:r>
    </w:p>
    <w:p w:rsidR="00C7525D" w:rsidRPr="00741F9F" w:rsidRDefault="00C7525D" w:rsidP="00C7525D">
      <w:pPr>
        <w:pStyle w:val="1"/>
        <w:spacing w:before="0"/>
        <w:ind w:left="851" w:right="0" w:hanging="851"/>
        <w:jc w:val="both"/>
        <w:rPr>
          <w:rFonts w:ascii="Times New Roman" w:hAnsi="Times New Roman" w:cs="Times New Roman"/>
          <w:b w:val="0"/>
          <w:iCs/>
          <w:sz w:val="22"/>
          <w:szCs w:val="22"/>
        </w:rPr>
      </w:pPr>
      <w:r w:rsidRPr="00741F9F">
        <w:rPr>
          <w:rFonts w:ascii="Times New Roman" w:hAnsi="Times New Roman" w:cs="Times New Roman"/>
          <w:b w:val="0"/>
          <w:i/>
          <w:sz w:val="22"/>
          <w:szCs w:val="22"/>
        </w:rPr>
        <w:t>Каріна Москвіна</w:t>
      </w:r>
      <w:r w:rsidRPr="00741F9F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Pr="00741F9F">
        <w:rPr>
          <w:rFonts w:ascii="Times New Roman" w:hAnsi="Times New Roman" w:cs="Times New Roman"/>
          <w:b w:val="0"/>
          <w:iCs/>
          <w:sz w:val="22"/>
          <w:szCs w:val="22"/>
        </w:rPr>
        <w:t xml:space="preserve">студентка </w:t>
      </w:r>
      <w:r w:rsidRPr="00741F9F">
        <w:rPr>
          <w:rFonts w:ascii="Times New Roman" w:hAnsi="Times New Roman" w:cs="Times New Roman"/>
          <w:b w:val="0"/>
          <w:iCs/>
          <w:sz w:val="22"/>
          <w:szCs w:val="22"/>
          <w:lang w:val="en-US"/>
        </w:rPr>
        <w:t>IV</w:t>
      </w:r>
      <w:r w:rsidRPr="00741F9F">
        <w:rPr>
          <w:rFonts w:ascii="Times New Roman" w:hAnsi="Times New Roman" w:cs="Times New Roman"/>
          <w:b w:val="0"/>
          <w:iCs/>
          <w:sz w:val="22"/>
          <w:szCs w:val="22"/>
        </w:rPr>
        <w:t xml:space="preserve"> курсу спеціальності «Менеджмент соціокультурної діяльності» Сумського державного університету</w:t>
      </w:r>
    </w:p>
    <w:p w:rsidR="00E61533" w:rsidRDefault="00E61533" w:rsidP="00E438E9">
      <w:pPr>
        <w:pStyle w:val="a8"/>
        <w:jc w:val="both"/>
        <w:rPr>
          <w:rFonts w:ascii="Times New Roman" w:eastAsia="Times New Roman" w:hAnsi="Times New Roman"/>
          <w:b/>
          <w:color w:val="050505"/>
          <w:lang w:eastAsia="ru-RU"/>
        </w:rPr>
      </w:pPr>
    </w:p>
    <w:p w:rsidR="00E61533" w:rsidRDefault="00E61533" w:rsidP="00E438E9">
      <w:pPr>
        <w:pStyle w:val="a8"/>
        <w:jc w:val="both"/>
        <w:rPr>
          <w:rFonts w:ascii="Times New Roman" w:eastAsia="Times New Roman" w:hAnsi="Times New Roman"/>
          <w:b/>
          <w:lang w:eastAsia="ru-RU"/>
        </w:rPr>
      </w:pPr>
      <w:r w:rsidRPr="00E61533">
        <w:rPr>
          <w:rFonts w:ascii="Times New Roman" w:eastAsia="Times New Roman" w:hAnsi="Times New Roman"/>
          <w:b/>
          <w:color w:val="050505"/>
          <w:lang w:eastAsia="ru-RU"/>
        </w:rPr>
        <w:t>ФІЛОСОФІЯ ОСВІТИ ПРОТЯГОМ ЖИТТЯ</w:t>
      </w:r>
    </w:p>
    <w:p w:rsidR="00E61533" w:rsidRPr="00E61533" w:rsidRDefault="00E61533" w:rsidP="00E438E9">
      <w:pPr>
        <w:shd w:val="clear" w:color="auto" w:fill="FFFFFF"/>
        <w:ind w:left="851" w:hanging="851"/>
        <w:jc w:val="both"/>
        <w:rPr>
          <w:color w:val="050505"/>
          <w:lang w:eastAsia="ru-RU"/>
        </w:rPr>
      </w:pPr>
      <w:r w:rsidRPr="00E61533">
        <w:rPr>
          <w:i/>
          <w:color w:val="050505"/>
          <w:lang w:eastAsia="ru-RU"/>
        </w:rPr>
        <w:t>Ольга Рубан,</w:t>
      </w:r>
      <w:r w:rsidRPr="00E61533">
        <w:rPr>
          <w:color w:val="050505"/>
          <w:lang w:eastAsia="ru-RU"/>
        </w:rPr>
        <w:t xml:space="preserve"> кандидат філософських наук, викладач-методист, викладач суспільних дисциплін, Відокремленого структурного підрозділу Сумського фахового коледжу Сумського національного аграрного університету</w:t>
      </w:r>
    </w:p>
    <w:p w:rsidR="00E61533" w:rsidRPr="00E61533" w:rsidRDefault="00E61533" w:rsidP="00E438E9">
      <w:pPr>
        <w:shd w:val="clear" w:color="auto" w:fill="FFFFFF"/>
        <w:jc w:val="both"/>
        <w:rPr>
          <w:b/>
          <w:color w:val="050505"/>
          <w:lang w:eastAsia="ru-RU"/>
        </w:rPr>
      </w:pPr>
    </w:p>
    <w:p w:rsidR="00311C2D" w:rsidRPr="00C7525D" w:rsidRDefault="00311C2D" w:rsidP="00E438E9">
      <w:pPr>
        <w:pStyle w:val="a8"/>
        <w:jc w:val="both"/>
        <w:rPr>
          <w:rFonts w:ascii="Times New Roman" w:hAnsi="Times New Roman"/>
          <w:color w:val="31849B" w:themeColor="accent5" w:themeShade="BF"/>
          <w:lang w:val="uk-UA"/>
        </w:rPr>
      </w:pPr>
      <w:r w:rsidRPr="00C7525D">
        <w:rPr>
          <w:rFonts w:ascii="Times New Roman" w:eastAsia="Times New Roman" w:hAnsi="Times New Roman"/>
          <w:b/>
          <w:lang w:val="uk-UA" w:eastAsia="ru-RU"/>
        </w:rPr>
        <w:t>ЛЕГІТИМАЦІЯ ТЕХНОКРАТИЧНОГО СПОСОБУ МИСЛЕННЯ І СПОЖИВАЦЬКОГО ТИПУ ДІЯЛЬНОСТІ КРІЗЬ ПРИЗМУ ЗНЕЦІНЕННЯ ФІЛОСОФСЬКО-ГУМАНІТАРНОЇ СКЛАДОВОЇ ОСВІТИ У ЗВО УКРАЇНИ</w:t>
      </w:r>
    </w:p>
    <w:p w:rsidR="00311C2D" w:rsidRPr="00311C2D" w:rsidRDefault="00311C2D" w:rsidP="00E438E9">
      <w:pPr>
        <w:ind w:left="851" w:hanging="851"/>
        <w:jc w:val="both"/>
        <w:rPr>
          <w:lang w:eastAsia="ru-RU"/>
        </w:rPr>
      </w:pPr>
      <w:r w:rsidRPr="00311C2D">
        <w:rPr>
          <w:i/>
          <w:lang w:eastAsia="ru-RU"/>
        </w:rPr>
        <w:t>Наталія Фіалко,</w:t>
      </w:r>
      <w:r w:rsidRPr="00311C2D">
        <w:rPr>
          <w:b/>
          <w:lang w:eastAsia="ru-RU"/>
        </w:rPr>
        <w:t xml:space="preserve"> </w:t>
      </w:r>
      <w:r w:rsidRPr="00311C2D">
        <w:rPr>
          <w:lang w:eastAsia="ru-RU"/>
        </w:rPr>
        <w:t>кандидат філософських наук, старший викладач Національного університету фізичного виховання і спорту України</w:t>
      </w:r>
    </w:p>
    <w:p w:rsidR="00311C2D" w:rsidRPr="00311C2D" w:rsidRDefault="00311C2D" w:rsidP="00311C2D">
      <w:pPr>
        <w:spacing w:line="276" w:lineRule="auto"/>
        <w:jc w:val="both"/>
        <w:rPr>
          <w:b/>
          <w:lang w:eastAsia="ru-RU"/>
        </w:rPr>
      </w:pPr>
    </w:p>
    <w:p w:rsidR="002C5AAD" w:rsidRDefault="002C5A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38E9" w:rsidRDefault="00E438E9" w:rsidP="00A4297E">
      <w:pPr>
        <w:ind w:left="1134" w:right="436" w:hanging="850"/>
        <w:jc w:val="center"/>
        <w:rPr>
          <w:i/>
          <w:sz w:val="28"/>
          <w:szCs w:val="28"/>
        </w:rPr>
      </w:pPr>
    </w:p>
    <w:p w:rsidR="002834FE" w:rsidRPr="00B671C9" w:rsidRDefault="002834FE" w:rsidP="00A4297E">
      <w:pPr>
        <w:ind w:left="1134" w:right="436" w:hanging="850"/>
        <w:jc w:val="center"/>
        <w:rPr>
          <w:sz w:val="28"/>
          <w:szCs w:val="28"/>
        </w:rPr>
      </w:pPr>
      <w:r w:rsidRPr="00B671C9">
        <w:rPr>
          <w:i/>
          <w:sz w:val="28"/>
          <w:szCs w:val="28"/>
        </w:rPr>
        <w:t>Секція V</w:t>
      </w:r>
      <w:r w:rsidR="004712A4">
        <w:rPr>
          <w:i/>
          <w:sz w:val="28"/>
          <w:szCs w:val="28"/>
        </w:rPr>
        <w:t>ІІ</w:t>
      </w:r>
      <w:r w:rsidRPr="00B671C9">
        <w:rPr>
          <w:i/>
          <w:sz w:val="28"/>
          <w:szCs w:val="28"/>
        </w:rPr>
        <w:t>.</w:t>
      </w:r>
      <w:r w:rsidRPr="00B671C9">
        <w:rPr>
          <w:sz w:val="28"/>
          <w:szCs w:val="28"/>
        </w:rPr>
        <w:t xml:space="preserve"> </w:t>
      </w:r>
      <w:r w:rsidRPr="00B671C9">
        <w:rPr>
          <w:b/>
          <w:bCs/>
          <w:sz w:val="28"/>
          <w:szCs w:val="28"/>
        </w:rPr>
        <w:t>Аналітика політичних процесів</w:t>
      </w:r>
    </w:p>
    <w:p w:rsidR="00A4297E" w:rsidRPr="00B671C9" w:rsidRDefault="00A4297E" w:rsidP="002834FE">
      <w:pPr>
        <w:jc w:val="right"/>
        <w:rPr>
          <w:i/>
          <w:sz w:val="28"/>
          <w:szCs w:val="28"/>
        </w:rPr>
      </w:pPr>
    </w:p>
    <w:p w:rsidR="005E5558" w:rsidRDefault="002834FE" w:rsidP="00295C50">
      <w:pPr>
        <w:ind w:left="851" w:hanging="851"/>
        <w:jc w:val="both"/>
      </w:pPr>
      <w:r w:rsidRPr="00A4297E">
        <w:t>Модератор</w:t>
      </w:r>
      <w:r w:rsidR="005E5558">
        <w:t>и</w:t>
      </w:r>
      <w:r w:rsidRPr="00A4297E">
        <w:t xml:space="preserve">: </w:t>
      </w:r>
      <w:r w:rsidR="005E5558" w:rsidRPr="005E5558">
        <w:rPr>
          <w:i/>
        </w:rPr>
        <w:t>Тетяна Костянтинівна Пояркова</w:t>
      </w:r>
      <w:r w:rsidR="005E5558">
        <w:t>, доктор</w:t>
      </w:r>
      <w:r w:rsidR="005E5558" w:rsidRPr="00A4297E">
        <w:t xml:space="preserve"> політичних наук, </w:t>
      </w:r>
      <w:r w:rsidR="0065141D">
        <w:t>доцент</w:t>
      </w:r>
      <w:r w:rsidR="0057791B">
        <w:t xml:space="preserve">, </w:t>
      </w:r>
      <w:r w:rsidR="005E5558">
        <w:t>завідувач</w:t>
      </w:r>
      <w:r w:rsidR="0057791B">
        <w:t>ка</w:t>
      </w:r>
      <w:r w:rsidR="005E5558" w:rsidRPr="00A4297E">
        <w:rPr>
          <w:shd w:val="clear" w:color="auto" w:fill="FFFFFF"/>
        </w:rPr>
        <w:t xml:space="preserve"> кафедри </w:t>
      </w:r>
      <w:r w:rsidR="005E5558">
        <w:rPr>
          <w:shd w:val="clear" w:color="auto" w:fill="FFFFFF"/>
        </w:rPr>
        <w:t>політології</w:t>
      </w:r>
      <w:r w:rsidR="005E5558" w:rsidRPr="00A4297E">
        <w:rPr>
          <w:shd w:val="clear" w:color="auto" w:fill="FFFFFF"/>
        </w:rPr>
        <w:t xml:space="preserve"> Історико-філософського факультету </w:t>
      </w:r>
      <w:r w:rsidR="005E5558" w:rsidRPr="00A4297E">
        <w:t>Київського університету імені Бориса Грінченка</w:t>
      </w:r>
    </w:p>
    <w:p w:rsidR="00295C50" w:rsidRDefault="00295C50" w:rsidP="00295C50">
      <w:pPr>
        <w:ind w:left="851" w:hanging="851"/>
        <w:jc w:val="both"/>
      </w:pPr>
    </w:p>
    <w:p w:rsidR="00BD07C5" w:rsidRPr="00446ACA" w:rsidRDefault="00BD07C5" w:rsidP="00BD07C5">
      <w:pPr>
        <w:spacing w:line="276" w:lineRule="auto"/>
        <w:ind w:left="851" w:hanging="850"/>
        <w:jc w:val="both"/>
        <w:rPr>
          <w:i/>
          <w:iCs/>
        </w:rPr>
      </w:pPr>
      <w:r w:rsidRPr="00446ACA">
        <w:rPr>
          <w:i/>
          <w:iCs/>
        </w:rPr>
        <w:t>Іван Сергійович Монолатій,</w:t>
      </w:r>
      <w:r w:rsidRPr="00BD07C5">
        <w:rPr>
          <w:iCs/>
        </w:rPr>
        <w:t xml:space="preserve"> </w:t>
      </w:r>
      <w:r w:rsidRPr="00446ACA">
        <w:rPr>
          <w:iCs/>
        </w:rPr>
        <w:t>доктор політичних наук, професор, Прикарпатського національного університету імені Василя Стефаника</w:t>
      </w:r>
      <w:r w:rsidR="004712A4">
        <w:rPr>
          <w:iCs/>
        </w:rPr>
        <w:t>, академік Академії наук вищої школи України</w:t>
      </w:r>
    </w:p>
    <w:p w:rsidR="0057791B" w:rsidRDefault="0057791B" w:rsidP="00295C50">
      <w:pPr>
        <w:ind w:left="851" w:hanging="851"/>
        <w:jc w:val="both"/>
      </w:pPr>
    </w:p>
    <w:p w:rsidR="002834FE" w:rsidRPr="00A4297E" w:rsidRDefault="002834FE" w:rsidP="00295C50">
      <w:pPr>
        <w:ind w:left="851" w:hanging="851"/>
        <w:jc w:val="both"/>
      </w:pPr>
      <w:r w:rsidRPr="00A4297E">
        <w:rPr>
          <w:i/>
        </w:rPr>
        <w:t>Ганна Андріївна Лавриненко</w:t>
      </w:r>
      <w:r w:rsidRPr="00A4297E">
        <w:t>, кандидат політичних наук, д</w:t>
      </w:r>
      <w:r w:rsidRPr="00A4297E">
        <w:rPr>
          <w:shd w:val="clear" w:color="auto" w:fill="FFFFFF"/>
        </w:rPr>
        <w:t xml:space="preserve">оцент кафедри </w:t>
      </w:r>
      <w:r w:rsidR="005E5558">
        <w:rPr>
          <w:shd w:val="clear" w:color="auto" w:fill="FFFFFF"/>
        </w:rPr>
        <w:t>політології</w:t>
      </w:r>
      <w:r w:rsidRPr="00A4297E">
        <w:rPr>
          <w:shd w:val="clear" w:color="auto" w:fill="FFFFFF"/>
        </w:rPr>
        <w:t xml:space="preserve"> Історико-філософського факультету </w:t>
      </w:r>
      <w:r w:rsidRPr="00A4297E">
        <w:t xml:space="preserve">Київського університету імені Бориса Грінченка </w:t>
      </w:r>
    </w:p>
    <w:p w:rsidR="00295C50" w:rsidRDefault="00295C50" w:rsidP="00E438E9">
      <w:pPr>
        <w:ind w:left="1134" w:right="436" w:hanging="850"/>
        <w:jc w:val="both"/>
        <w:rPr>
          <w:b/>
          <w:iCs/>
          <w:color w:val="000000"/>
        </w:rPr>
      </w:pPr>
    </w:p>
    <w:p w:rsidR="005D291B" w:rsidRDefault="005D291B" w:rsidP="00E438E9">
      <w:pPr>
        <w:jc w:val="both"/>
        <w:rPr>
          <w:b/>
        </w:rPr>
      </w:pPr>
    </w:p>
    <w:p w:rsidR="004616E4" w:rsidRPr="004616E4" w:rsidRDefault="004616E4" w:rsidP="004616E4">
      <w:pPr>
        <w:spacing w:line="276" w:lineRule="auto"/>
        <w:jc w:val="both"/>
        <w:rPr>
          <w:i/>
        </w:rPr>
      </w:pPr>
      <w:r w:rsidRPr="004616E4">
        <w:rPr>
          <w:b/>
        </w:rPr>
        <w:t>ТЕХНОЛОГІЧНИЙ ВИМІР ПОЛІТИЧНОГО ІМІДЖМЕЙКІНГУ</w:t>
      </w:r>
    </w:p>
    <w:p w:rsidR="005D291B" w:rsidRPr="005D291B" w:rsidRDefault="005D291B" w:rsidP="00E438E9">
      <w:pPr>
        <w:ind w:left="851" w:hanging="851"/>
        <w:jc w:val="both"/>
        <w:rPr>
          <w:i/>
          <w:iCs/>
        </w:rPr>
      </w:pPr>
      <w:r w:rsidRPr="005D291B">
        <w:rPr>
          <w:i/>
        </w:rPr>
        <w:t>Анастасія Бабаджанова,</w:t>
      </w:r>
      <w:r>
        <w:rPr>
          <w:b/>
          <w:i/>
        </w:rPr>
        <w:t xml:space="preserve"> </w:t>
      </w:r>
      <w:r w:rsidRPr="005D291B">
        <w:rPr>
          <w:iCs/>
        </w:rPr>
        <w:t xml:space="preserve">студентка </w:t>
      </w:r>
      <w:r w:rsidRPr="005D291B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5D291B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5D291B" w:rsidRDefault="005D291B" w:rsidP="00E438E9">
      <w:pPr>
        <w:ind w:left="1134" w:right="436" w:hanging="850"/>
        <w:jc w:val="both"/>
        <w:rPr>
          <w:b/>
          <w:iCs/>
          <w:color w:val="000000"/>
        </w:rPr>
      </w:pPr>
    </w:p>
    <w:p w:rsidR="00BB31C3" w:rsidRPr="00BB31C3" w:rsidRDefault="00BB31C3" w:rsidP="00E438E9">
      <w:pPr>
        <w:jc w:val="both"/>
        <w:rPr>
          <w:b/>
        </w:rPr>
      </w:pPr>
      <w:r w:rsidRPr="00BB31C3">
        <w:rPr>
          <w:b/>
        </w:rPr>
        <w:t xml:space="preserve">ВПЛИВ ПРОТЕСТІВ </w:t>
      </w:r>
      <w:r w:rsidRPr="00BB31C3">
        <w:rPr>
          <w:b/>
          <w:lang w:val="en-US"/>
        </w:rPr>
        <w:t>BLM</w:t>
      </w:r>
      <w:r w:rsidRPr="00BB31C3">
        <w:rPr>
          <w:b/>
        </w:rPr>
        <w:t>-2020 НА РИТОРИКУ ПЕРЕДВИБОРЧИХ ПРОГРАМ КАНДИДАТІВ В ПРЕЗИДЕНТИ США</w:t>
      </w:r>
      <w:r w:rsidR="006E37EA">
        <w:rPr>
          <w:b/>
        </w:rPr>
        <w:t xml:space="preserve"> І РЕЗУЛЬТАТИ ВИБОРІВ</w:t>
      </w:r>
      <w:r w:rsidRPr="00BB31C3">
        <w:rPr>
          <w:b/>
        </w:rPr>
        <w:t xml:space="preserve"> </w:t>
      </w:r>
    </w:p>
    <w:p w:rsidR="00BB31C3" w:rsidRPr="00C7525D" w:rsidRDefault="00BB31C3" w:rsidP="00E438E9">
      <w:pPr>
        <w:pStyle w:val="af5"/>
        <w:ind w:left="851" w:hanging="851"/>
        <w:jc w:val="both"/>
        <w:rPr>
          <w:rFonts w:ascii="Times New Roman" w:hAnsi="Times New Roman"/>
          <w:iCs/>
          <w:lang w:val="uk-UA"/>
        </w:rPr>
      </w:pPr>
      <w:r w:rsidRPr="00BB31C3">
        <w:rPr>
          <w:rFonts w:ascii="Times New Roman" w:hAnsi="Times New Roman" w:cs="Times New Roman"/>
          <w:i/>
          <w:lang w:val="uk-UA"/>
        </w:rPr>
        <w:t>Анастасія Верясова,</w:t>
      </w:r>
      <w:r w:rsidRPr="00BB31C3">
        <w:rPr>
          <w:rFonts w:ascii="Times New Roman" w:hAnsi="Times New Roman" w:cs="Times New Roman"/>
          <w:b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студент</w:t>
      </w:r>
      <w:r w:rsidRPr="00BB31C3">
        <w:rPr>
          <w:rFonts w:ascii="Times New Roman" w:hAnsi="Times New Roman"/>
          <w:iCs/>
          <w:lang w:val="uk-UA"/>
        </w:rPr>
        <w:t>ка</w:t>
      </w:r>
      <w:r w:rsidRPr="00C7525D">
        <w:rPr>
          <w:rFonts w:ascii="Times New Roman" w:hAnsi="Times New Roman"/>
          <w:iCs/>
          <w:lang w:val="uk-UA"/>
        </w:rPr>
        <w:t xml:space="preserve"> </w:t>
      </w:r>
      <w:r w:rsidRPr="00BB31C3">
        <w:rPr>
          <w:rFonts w:ascii="Times New Roman" w:hAnsi="Times New Roman"/>
          <w:iCs/>
          <w:lang w:val="en-US"/>
        </w:rPr>
        <w:t>IV</w:t>
      </w:r>
      <w:r w:rsidRPr="00C7525D">
        <w:rPr>
          <w:rFonts w:ascii="Times New Roman" w:hAnsi="Times New Roman"/>
          <w:iCs/>
          <w:lang w:val="uk-UA"/>
        </w:rPr>
        <w:t xml:space="preserve"> </w:t>
      </w:r>
      <w:r w:rsidRPr="00BB31C3">
        <w:rPr>
          <w:rFonts w:ascii="Times New Roman" w:hAnsi="Times New Roman"/>
          <w:iCs/>
          <w:lang w:val="uk-UA"/>
        </w:rPr>
        <w:t xml:space="preserve">курсу </w:t>
      </w:r>
      <w:r w:rsidRPr="00C7525D">
        <w:rPr>
          <w:rFonts w:ascii="Times New Roman" w:hAnsi="Times New Roman"/>
          <w:iCs/>
          <w:lang w:val="uk-UA"/>
        </w:rPr>
        <w:t>спеціальності «Політологія»</w:t>
      </w:r>
      <w:r w:rsidRPr="00BB31C3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Історико-філософського факультету</w:t>
      </w:r>
      <w:r w:rsidRPr="00BB31C3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Київського університету імені Бориса Грінченка</w:t>
      </w:r>
    </w:p>
    <w:p w:rsidR="00611C23" w:rsidRPr="00611C23" w:rsidRDefault="00611C23" w:rsidP="00611C23">
      <w:pPr>
        <w:spacing w:line="276" w:lineRule="auto"/>
        <w:jc w:val="right"/>
        <w:rPr>
          <w:i/>
        </w:rPr>
      </w:pPr>
    </w:p>
    <w:p w:rsidR="00611C23" w:rsidRPr="00611C23" w:rsidRDefault="00611C23" w:rsidP="00611C23">
      <w:pPr>
        <w:spacing w:line="276" w:lineRule="auto"/>
        <w:jc w:val="both"/>
        <w:rPr>
          <w:b/>
        </w:rPr>
      </w:pPr>
      <w:r w:rsidRPr="00611C23">
        <w:rPr>
          <w:b/>
        </w:rPr>
        <w:t>ВИЗНАЧЕННЯ ТА ОСНОВНІ СКЛАДОВІ ПОЛІТИЧНОЇ РЕКЛАМИ</w:t>
      </w:r>
    </w:p>
    <w:p w:rsidR="00611C23" w:rsidRPr="00C7525D" w:rsidRDefault="00611C23" w:rsidP="00611C23">
      <w:pPr>
        <w:ind w:left="851" w:hanging="851"/>
        <w:jc w:val="both"/>
        <w:rPr>
          <w:iCs/>
        </w:rPr>
      </w:pPr>
      <w:r w:rsidRPr="00611C23">
        <w:rPr>
          <w:i/>
        </w:rPr>
        <w:t>Тетяна Довженко</w:t>
      </w:r>
      <w:r w:rsidRPr="00BB31C3">
        <w:rPr>
          <w:i/>
        </w:rPr>
        <w:t>,</w:t>
      </w:r>
      <w:r w:rsidRPr="00BB31C3">
        <w:rPr>
          <w:b/>
        </w:rPr>
        <w:t xml:space="preserve"> </w:t>
      </w:r>
      <w:r w:rsidRPr="00C7525D">
        <w:rPr>
          <w:iCs/>
        </w:rPr>
        <w:t>студент</w:t>
      </w:r>
      <w:r w:rsidRPr="00BB31C3">
        <w:rPr>
          <w:iCs/>
        </w:rPr>
        <w:t>ка</w:t>
      </w:r>
      <w:r w:rsidRPr="00C7525D">
        <w:rPr>
          <w:iCs/>
        </w:rPr>
        <w:t xml:space="preserve"> </w:t>
      </w:r>
      <w:r w:rsidRPr="00BB31C3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BB31C3">
        <w:rPr>
          <w:iCs/>
        </w:rPr>
        <w:t xml:space="preserve">курсу </w:t>
      </w:r>
      <w:r w:rsidRPr="00C7525D">
        <w:rPr>
          <w:iCs/>
        </w:rPr>
        <w:t>спеціальності «Політологія»</w:t>
      </w:r>
      <w:r w:rsidRPr="00BB31C3">
        <w:rPr>
          <w:iCs/>
        </w:rPr>
        <w:t xml:space="preserve"> </w:t>
      </w:r>
      <w:r w:rsidRPr="00C7525D">
        <w:rPr>
          <w:iCs/>
        </w:rPr>
        <w:t>Історико-філософського факультету</w:t>
      </w:r>
      <w:r w:rsidRPr="00BB31C3">
        <w:rPr>
          <w:iCs/>
        </w:rPr>
        <w:t xml:space="preserve"> </w:t>
      </w:r>
      <w:r w:rsidRPr="00C7525D">
        <w:rPr>
          <w:iCs/>
        </w:rPr>
        <w:t>Київського університету імені Бориса Грінченка</w:t>
      </w:r>
    </w:p>
    <w:p w:rsidR="00CF6C98" w:rsidRDefault="00CF6C98" w:rsidP="00611C23">
      <w:pPr>
        <w:ind w:left="851" w:hanging="851"/>
        <w:jc w:val="both"/>
        <w:rPr>
          <w:b/>
        </w:rPr>
      </w:pPr>
    </w:p>
    <w:p w:rsidR="00CF6C98" w:rsidRPr="00CF6C98" w:rsidRDefault="004616E4" w:rsidP="00E438E9">
      <w:pPr>
        <w:jc w:val="both"/>
        <w:rPr>
          <w:b/>
        </w:rPr>
      </w:pPr>
      <w:r w:rsidRPr="004616E4">
        <w:rPr>
          <w:b/>
        </w:rPr>
        <w:t>ПОЛІТИЧНЕ МАНІПУЛЮВАННЯ ЯК ТЕХНОЛОГІЯ</w:t>
      </w:r>
    </w:p>
    <w:p w:rsidR="00CF6C98" w:rsidRPr="00CF6C98" w:rsidRDefault="00CF6C98" w:rsidP="00E438E9">
      <w:pPr>
        <w:ind w:left="851" w:hanging="851"/>
        <w:jc w:val="both"/>
        <w:rPr>
          <w:i/>
          <w:iCs/>
        </w:rPr>
      </w:pPr>
      <w:r w:rsidRPr="00CF6C98">
        <w:rPr>
          <w:i/>
          <w:iCs/>
        </w:rPr>
        <w:t>Катерина Зайченко,</w:t>
      </w:r>
      <w:r>
        <w:rPr>
          <w:b/>
          <w:i/>
          <w:iCs/>
        </w:rPr>
        <w:t xml:space="preserve"> </w:t>
      </w:r>
      <w:r w:rsidRPr="00CF6C98">
        <w:rPr>
          <w:iCs/>
        </w:rPr>
        <w:t xml:space="preserve">студентка </w:t>
      </w:r>
      <w:r w:rsidRPr="00CF6C98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CF6C98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611C23" w:rsidRDefault="00611C23" w:rsidP="002E4CAC">
      <w:pPr>
        <w:ind w:right="-2"/>
        <w:jc w:val="both"/>
        <w:rPr>
          <w:b/>
          <w:bCs/>
        </w:rPr>
      </w:pPr>
    </w:p>
    <w:p w:rsidR="00CB56CC" w:rsidRPr="00CB56CC" w:rsidRDefault="00C849B8" w:rsidP="002E4CAC">
      <w:pPr>
        <w:ind w:right="-2"/>
        <w:jc w:val="both"/>
        <w:rPr>
          <w:b/>
          <w:bCs/>
        </w:rPr>
      </w:pPr>
      <w:r>
        <w:rPr>
          <w:b/>
          <w:bCs/>
        </w:rPr>
        <w:t>ПРО</w:t>
      </w:r>
      <w:r w:rsidR="00CB56CC" w:rsidRPr="00CB56CC">
        <w:rPr>
          <w:b/>
          <w:bCs/>
        </w:rPr>
        <w:t xml:space="preserve"> ПОХОДЖЕННЯ ПОНЯТТЯ</w:t>
      </w:r>
      <w:r w:rsidRPr="00C849B8">
        <w:rPr>
          <w:b/>
          <w:bCs/>
        </w:rPr>
        <w:t xml:space="preserve"> </w:t>
      </w:r>
      <w:r>
        <w:rPr>
          <w:b/>
          <w:bCs/>
        </w:rPr>
        <w:t>«</w:t>
      </w:r>
      <w:r w:rsidRPr="00CB56CC">
        <w:rPr>
          <w:b/>
          <w:bCs/>
        </w:rPr>
        <w:t>ГІБРИДНА ВІЙНА</w:t>
      </w:r>
      <w:r>
        <w:rPr>
          <w:b/>
          <w:bCs/>
        </w:rPr>
        <w:t>»</w:t>
      </w:r>
    </w:p>
    <w:p w:rsidR="00CB56CC" w:rsidRPr="00CB56CC" w:rsidRDefault="00CB56CC" w:rsidP="002E4CAC">
      <w:pPr>
        <w:pStyle w:val="af5"/>
        <w:ind w:left="851" w:hanging="851"/>
        <w:jc w:val="both"/>
        <w:rPr>
          <w:b/>
          <w:bCs/>
          <w:lang w:val="uk-UA"/>
        </w:rPr>
      </w:pPr>
      <w:r w:rsidRPr="00CB56CC">
        <w:rPr>
          <w:rFonts w:ascii="Times New Roman" w:hAnsi="Times New Roman" w:cs="Times New Roman"/>
          <w:i/>
          <w:iCs/>
          <w:lang w:val="uk-UA"/>
        </w:rPr>
        <w:t>Ілля Клименок,</w:t>
      </w:r>
      <w:r w:rsidRPr="00CB56CC">
        <w:rPr>
          <w:rFonts w:ascii="Times New Roman" w:hAnsi="Times New Roman" w:cs="Times New Roman"/>
          <w:b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 xml:space="preserve">студент </w:t>
      </w:r>
      <w:r w:rsidRPr="00CB56CC">
        <w:rPr>
          <w:rFonts w:ascii="Times New Roman" w:hAnsi="Times New Roman"/>
          <w:iCs/>
          <w:lang w:val="en-US"/>
        </w:rPr>
        <w:t>IV</w:t>
      </w:r>
      <w:r w:rsidRPr="00C7525D">
        <w:rPr>
          <w:rFonts w:ascii="Times New Roman" w:hAnsi="Times New Roman"/>
          <w:iCs/>
          <w:lang w:val="uk-UA"/>
        </w:rPr>
        <w:t xml:space="preserve"> </w:t>
      </w:r>
      <w:r w:rsidRPr="00CB56CC">
        <w:rPr>
          <w:rFonts w:ascii="Times New Roman" w:hAnsi="Times New Roman"/>
          <w:iCs/>
          <w:lang w:val="uk-UA"/>
        </w:rPr>
        <w:t xml:space="preserve">курсу </w:t>
      </w:r>
      <w:r w:rsidRPr="00C7525D">
        <w:rPr>
          <w:rFonts w:ascii="Times New Roman" w:hAnsi="Times New Roman"/>
          <w:iCs/>
          <w:lang w:val="uk-UA"/>
        </w:rPr>
        <w:t>спеціальності «Політологія»</w:t>
      </w:r>
      <w:r w:rsidRPr="00CB56CC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Історико-філософського факультету</w:t>
      </w:r>
      <w:r w:rsidRPr="00CB56CC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Київського університету імені Бориса Грінченка</w:t>
      </w:r>
    </w:p>
    <w:p w:rsidR="00CB56CC" w:rsidRPr="00C7525D" w:rsidRDefault="00CB56CC" w:rsidP="002E4CAC">
      <w:pPr>
        <w:ind w:left="284" w:right="436"/>
        <w:jc w:val="both"/>
        <w:rPr>
          <w:b/>
          <w:bCs/>
          <w:highlight w:val="yellow"/>
        </w:rPr>
      </w:pPr>
    </w:p>
    <w:p w:rsidR="00116CFB" w:rsidRPr="00116CFB" w:rsidRDefault="00116CFB" w:rsidP="002E4CAC">
      <w:pPr>
        <w:jc w:val="both"/>
        <w:rPr>
          <w:b/>
          <w:bCs/>
        </w:rPr>
      </w:pPr>
      <w:r w:rsidRPr="00116CFB">
        <w:rPr>
          <w:b/>
          <w:bCs/>
        </w:rPr>
        <w:t>РОСІЙСЬКИЙ ЧИННИК У ДЕМОКРАТИЧНОМУ ШЛЯХУ УКРАЇНИ</w:t>
      </w:r>
    </w:p>
    <w:p w:rsidR="00116CFB" w:rsidRPr="00116CFB" w:rsidRDefault="00116CFB" w:rsidP="002E4CAC">
      <w:pPr>
        <w:ind w:left="709" w:hanging="709"/>
        <w:jc w:val="both"/>
        <w:rPr>
          <w:i/>
          <w:iCs/>
        </w:rPr>
      </w:pPr>
      <w:r w:rsidRPr="00C7525D">
        <w:rPr>
          <w:i/>
        </w:rPr>
        <w:t>Анфіса Колесникова,</w:t>
      </w:r>
      <w:r w:rsidRPr="00C7525D">
        <w:rPr>
          <w:b/>
          <w:i/>
        </w:rPr>
        <w:t xml:space="preserve"> </w:t>
      </w:r>
      <w:r w:rsidRPr="00116CFB">
        <w:rPr>
          <w:iCs/>
        </w:rPr>
        <w:t xml:space="preserve">студентка </w:t>
      </w:r>
      <w:r w:rsidRPr="00116CFB">
        <w:rPr>
          <w:iCs/>
          <w:lang w:val="en-US"/>
        </w:rPr>
        <w:t>I</w:t>
      </w:r>
      <w:r w:rsidRPr="00116CFB">
        <w:rPr>
          <w:iCs/>
        </w:rPr>
        <w:t>І</w:t>
      </w:r>
      <w:r w:rsidRPr="00C7525D">
        <w:rPr>
          <w:iCs/>
        </w:rPr>
        <w:t xml:space="preserve"> </w:t>
      </w:r>
      <w:r w:rsidRPr="00116CFB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4C5BD5" w:rsidRDefault="004C5BD5" w:rsidP="002E4CAC">
      <w:pPr>
        <w:jc w:val="both"/>
        <w:rPr>
          <w:b/>
          <w:highlight w:val="white"/>
        </w:rPr>
      </w:pPr>
    </w:p>
    <w:p w:rsidR="004C5BD5" w:rsidRPr="00C849B8" w:rsidRDefault="00C849B8" w:rsidP="002E4CAC">
      <w:pPr>
        <w:jc w:val="both"/>
        <w:rPr>
          <w:b/>
        </w:rPr>
      </w:pPr>
      <w:r w:rsidRPr="00C849B8">
        <w:rPr>
          <w:b/>
        </w:rPr>
        <w:t>РОЛЬ ЗМІ В ПРОЦЕСІ ФОРМУВАННІ ПОЛІТИЧНОЇ КУЛЬТУРИ</w:t>
      </w:r>
    </w:p>
    <w:p w:rsidR="004C5BD5" w:rsidRPr="004C5BD5" w:rsidRDefault="004C5BD5" w:rsidP="002E4CAC">
      <w:pPr>
        <w:ind w:left="851" w:hanging="851"/>
        <w:jc w:val="both"/>
        <w:rPr>
          <w:iCs/>
        </w:rPr>
      </w:pPr>
      <w:r w:rsidRPr="004C5BD5">
        <w:rPr>
          <w:i/>
        </w:rPr>
        <w:t>Анастасія Коржова,</w:t>
      </w:r>
      <w:r w:rsidRPr="004C5BD5">
        <w:rPr>
          <w:b/>
        </w:rPr>
        <w:t xml:space="preserve"> </w:t>
      </w:r>
      <w:r w:rsidRPr="004C5BD5">
        <w:rPr>
          <w:iCs/>
        </w:rPr>
        <w:t>студент</w:t>
      </w:r>
      <w:r>
        <w:rPr>
          <w:iCs/>
        </w:rPr>
        <w:t>ка</w:t>
      </w:r>
      <w:r w:rsidRPr="004C5BD5">
        <w:rPr>
          <w:iCs/>
        </w:rPr>
        <w:t xml:space="preserve"> </w:t>
      </w:r>
      <w:r w:rsidRPr="004C5BD5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4C5BD5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2E4CAC" w:rsidRDefault="002E4CAC" w:rsidP="002E4CAC">
      <w:pPr>
        <w:jc w:val="both"/>
        <w:rPr>
          <w:b/>
        </w:rPr>
      </w:pPr>
    </w:p>
    <w:p w:rsidR="002E4CAC" w:rsidRPr="002E4CAC" w:rsidRDefault="002E4CAC" w:rsidP="002E4CAC">
      <w:pPr>
        <w:jc w:val="both"/>
        <w:rPr>
          <w:b/>
        </w:rPr>
      </w:pPr>
      <w:r w:rsidRPr="002E4CAC">
        <w:rPr>
          <w:b/>
        </w:rPr>
        <w:t>ПРО ЗМІСТ</w:t>
      </w:r>
      <w:r w:rsidR="00D01BD0">
        <w:rPr>
          <w:b/>
        </w:rPr>
        <w:t>ОВНІСТЬ СУЧАСНОЇ</w:t>
      </w:r>
      <w:r w:rsidRPr="002E4CAC">
        <w:rPr>
          <w:b/>
        </w:rPr>
        <w:t xml:space="preserve"> ПОЛІТИЧНОЇ ФІЛОСОФІЇ</w:t>
      </w:r>
    </w:p>
    <w:p w:rsidR="002E4CAC" w:rsidRPr="002E4CAC" w:rsidRDefault="002E4CAC" w:rsidP="002E4CAC">
      <w:pPr>
        <w:ind w:left="851" w:hanging="851"/>
        <w:jc w:val="both"/>
      </w:pPr>
      <w:r w:rsidRPr="002E4CAC">
        <w:rPr>
          <w:bCs/>
          <w:i/>
        </w:rPr>
        <w:t>Ксенія Курносова,</w:t>
      </w:r>
      <w:r w:rsidRPr="002E4CAC">
        <w:rPr>
          <w:bCs/>
        </w:rPr>
        <w:t xml:space="preserve"> </w:t>
      </w:r>
      <w:r w:rsidRPr="002E4CAC">
        <w:rPr>
          <w:iCs/>
        </w:rPr>
        <w:t xml:space="preserve">студентка І курсу факультету «Ветеринарна медицина» </w:t>
      </w:r>
      <w:r w:rsidRPr="002E4CAC">
        <w:t>Національного університету біоресурсів і природокористування України</w:t>
      </w:r>
    </w:p>
    <w:p w:rsidR="002E4CAC" w:rsidRPr="002E4CAC" w:rsidRDefault="002E4CAC" w:rsidP="002E4CAC">
      <w:pPr>
        <w:ind w:left="851" w:hanging="851"/>
        <w:jc w:val="both"/>
      </w:pPr>
      <w:r w:rsidRPr="002E4CAC">
        <w:rPr>
          <w:i/>
        </w:rPr>
        <w:t>Данило Додонов,</w:t>
      </w:r>
      <w:r w:rsidRPr="002E4CAC">
        <w:t xml:space="preserve"> кандидат політичних наук, старший науковий співробітник Національного педагогічного університету імені М.П. Драгоманова</w:t>
      </w:r>
    </w:p>
    <w:p w:rsidR="004C5BD5" w:rsidRPr="004712A4" w:rsidRDefault="004C5BD5" w:rsidP="002E4CAC">
      <w:pPr>
        <w:rPr>
          <w:i/>
          <w:iCs/>
        </w:rPr>
      </w:pPr>
    </w:p>
    <w:p w:rsidR="00FC69C4" w:rsidRPr="00FC69C4" w:rsidRDefault="00FC69C4" w:rsidP="002E4CAC">
      <w:pPr>
        <w:jc w:val="both"/>
        <w:rPr>
          <w:b/>
          <w:bCs/>
        </w:rPr>
      </w:pPr>
      <w:r w:rsidRPr="00FC69C4">
        <w:rPr>
          <w:b/>
          <w:bCs/>
        </w:rPr>
        <w:t>FAILED STATE: ПИТАННЯ ВИПРАВДАНОСТІ ДИСКУСІЙ ЩОДО УКРАЇНИ</w:t>
      </w:r>
    </w:p>
    <w:p w:rsidR="00FC69C4" w:rsidRPr="00A4297E" w:rsidRDefault="00FC69C4" w:rsidP="002E4CAC">
      <w:pPr>
        <w:ind w:left="851" w:hanging="851"/>
        <w:jc w:val="both"/>
      </w:pPr>
      <w:r w:rsidRPr="00A4297E">
        <w:rPr>
          <w:i/>
        </w:rPr>
        <w:t>Ганна Лавриненко</w:t>
      </w:r>
      <w:r w:rsidRPr="00A4297E">
        <w:t>, кандидат політичних наук, д</w:t>
      </w:r>
      <w:r w:rsidRPr="00A4297E">
        <w:rPr>
          <w:shd w:val="clear" w:color="auto" w:fill="FFFFFF"/>
        </w:rPr>
        <w:t xml:space="preserve">оцент кафедри </w:t>
      </w:r>
      <w:r>
        <w:rPr>
          <w:shd w:val="clear" w:color="auto" w:fill="FFFFFF"/>
        </w:rPr>
        <w:t>політології</w:t>
      </w:r>
      <w:r w:rsidRPr="00A4297E">
        <w:rPr>
          <w:shd w:val="clear" w:color="auto" w:fill="FFFFFF"/>
        </w:rPr>
        <w:t xml:space="preserve"> Історико-філософського факультету </w:t>
      </w:r>
      <w:r w:rsidRPr="00A4297E">
        <w:t xml:space="preserve">Київського університету імені Бориса Грінченка </w:t>
      </w:r>
    </w:p>
    <w:p w:rsidR="0031388A" w:rsidRDefault="0031388A" w:rsidP="002E4CAC">
      <w:pPr>
        <w:jc w:val="both"/>
        <w:rPr>
          <w:b/>
          <w:bCs/>
        </w:rPr>
      </w:pPr>
    </w:p>
    <w:p w:rsidR="00611C23" w:rsidRDefault="00611C23" w:rsidP="002E4CAC">
      <w:pPr>
        <w:jc w:val="both"/>
        <w:rPr>
          <w:b/>
          <w:bCs/>
        </w:rPr>
      </w:pPr>
    </w:p>
    <w:p w:rsidR="0031388A" w:rsidRDefault="0031388A" w:rsidP="002E4CAC">
      <w:pPr>
        <w:jc w:val="both"/>
        <w:rPr>
          <w:b/>
          <w:bCs/>
        </w:rPr>
      </w:pPr>
      <w:r w:rsidRPr="0031388A">
        <w:rPr>
          <w:b/>
          <w:bCs/>
        </w:rPr>
        <w:t>ВНУТРІШНЬО ПЕРЕМІЩЕНІ ОСОБИ В УКРАЇНИ: ПРОБЛЕМИ ТА СКЛАДНОСТІ, ІНТЕГРАЦІЯ В ПОЛІТИЧНЕ ЖИТТЯ</w:t>
      </w:r>
      <w:r>
        <w:rPr>
          <w:b/>
          <w:bCs/>
        </w:rPr>
        <w:t xml:space="preserve"> </w:t>
      </w:r>
    </w:p>
    <w:p w:rsidR="0031388A" w:rsidRPr="0031388A" w:rsidRDefault="0031388A" w:rsidP="002E4CAC">
      <w:pPr>
        <w:ind w:left="851" w:hanging="851"/>
        <w:jc w:val="both"/>
        <w:rPr>
          <w:iCs/>
        </w:rPr>
      </w:pPr>
      <w:r w:rsidRPr="0031388A">
        <w:rPr>
          <w:i/>
        </w:rPr>
        <w:t>Владислав Лаврук,</w:t>
      </w:r>
      <w:r w:rsidRPr="0031388A">
        <w:rPr>
          <w:b/>
        </w:rPr>
        <w:t xml:space="preserve"> </w:t>
      </w:r>
      <w:r w:rsidRPr="0031388A">
        <w:rPr>
          <w:iCs/>
        </w:rPr>
        <w:t xml:space="preserve">студент </w:t>
      </w:r>
      <w:r w:rsidRPr="0031388A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31388A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31388A" w:rsidRDefault="0031388A" w:rsidP="00E438E9">
      <w:pPr>
        <w:jc w:val="both"/>
        <w:rPr>
          <w:b/>
          <w:bCs/>
        </w:rPr>
      </w:pPr>
    </w:p>
    <w:p w:rsidR="000C175B" w:rsidRPr="0031388A" w:rsidRDefault="000C175B" w:rsidP="00E438E9">
      <w:pPr>
        <w:jc w:val="both"/>
        <w:rPr>
          <w:b/>
          <w:caps/>
        </w:rPr>
      </w:pPr>
      <w:r w:rsidRPr="0031388A">
        <w:rPr>
          <w:b/>
          <w:caps/>
        </w:rPr>
        <w:t>Дослідження явища корупції в науковій думці США у ХХ столітті</w:t>
      </w:r>
    </w:p>
    <w:p w:rsidR="000C175B" w:rsidRPr="000C175B" w:rsidRDefault="000C175B" w:rsidP="00E438E9">
      <w:pPr>
        <w:ind w:left="851" w:hanging="851"/>
        <w:jc w:val="both"/>
        <w:rPr>
          <w:b/>
          <w:caps/>
        </w:rPr>
      </w:pPr>
      <w:r w:rsidRPr="000C175B">
        <w:rPr>
          <w:i/>
        </w:rPr>
        <w:t>Олексій Лук’янов,</w:t>
      </w:r>
      <w:r>
        <w:rPr>
          <w:b/>
          <w:i/>
        </w:rPr>
        <w:t xml:space="preserve"> </w:t>
      </w:r>
      <w:r w:rsidRPr="000C175B">
        <w:t>кандидат історичних наук, доцент кафедри політичних наук і права, Київського національного університету будівництва і архітектури</w:t>
      </w:r>
    </w:p>
    <w:p w:rsidR="000C175B" w:rsidRDefault="000C175B" w:rsidP="00E438E9">
      <w:pPr>
        <w:jc w:val="both"/>
        <w:rPr>
          <w:b/>
          <w:bCs/>
          <w:highlight w:val="yellow"/>
          <w:lang w:val="ru-RU"/>
        </w:rPr>
      </w:pPr>
    </w:p>
    <w:p w:rsidR="00405235" w:rsidRPr="00405235" w:rsidRDefault="00C849B8" w:rsidP="00E438E9">
      <w:pPr>
        <w:jc w:val="both"/>
        <w:rPr>
          <w:b/>
          <w:bCs/>
        </w:rPr>
      </w:pPr>
      <w:r w:rsidRPr="00405235">
        <w:rPr>
          <w:b/>
          <w:bCs/>
        </w:rPr>
        <w:t>ІНФОРМАЦІЙН</w:t>
      </w:r>
      <w:r>
        <w:rPr>
          <w:b/>
          <w:bCs/>
        </w:rPr>
        <w:t>ИЙ</w:t>
      </w:r>
      <w:r w:rsidRPr="00405235">
        <w:rPr>
          <w:b/>
          <w:bCs/>
        </w:rPr>
        <w:t xml:space="preserve"> ФАКТОР ПОЛІТИЧН</w:t>
      </w:r>
      <w:r>
        <w:rPr>
          <w:b/>
          <w:bCs/>
        </w:rPr>
        <w:t>ИХ</w:t>
      </w:r>
      <w:r w:rsidRPr="00405235">
        <w:rPr>
          <w:b/>
          <w:bCs/>
        </w:rPr>
        <w:t xml:space="preserve"> КОНФЛІКТ</w:t>
      </w:r>
      <w:r>
        <w:rPr>
          <w:b/>
          <w:bCs/>
        </w:rPr>
        <w:t>ІВ</w:t>
      </w:r>
    </w:p>
    <w:p w:rsidR="00405235" w:rsidRPr="00405235" w:rsidRDefault="00405235" w:rsidP="00E438E9">
      <w:pPr>
        <w:ind w:left="851" w:hanging="851"/>
        <w:jc w:val="both"/>
        <w:rPr>
          <w:iCs/>
        </w:rPr>
      </w:pPr>
      <w:r w:rsidRPr="00405235">
        <w:rPr>
          <w:i/>
          <w:iCs/>
        </w:rPr>
        <w:t>Аріна Махоніна,</w:t>
      </w:r>
      <w:r w:rsidRPr="00C849B8">
        <w:rPr>
          <w:iCs/>
        </w:rPr>
        <w:t xml:space="preserve"> </w:t>
      </w:r>
      <w:r w:rsidRPr="00405235">
        <w:rPr>
          <w:iCs/>
        </w:rPr>
        <w:t xml:space="preserve">студентка </w:t>
      </w:r>
      <w:r w:rsidRPr="00405235">
        <w:rPr>
          <w:iCs/>
          <w:lang w:val="en-US"/>
        </w:rPr>
        <w:t>IV</w:t>
      </w:r>
      <w:r w:rsidRPr="00C7525D">
        <w:rPr>
          <w:iCs/>
          <w:lang w:val="ru-RU"/>
        </w:rPr>
        <w:t xml:space="preserve"> </w:t>
      </w:r>
      <w:r w:rsidRPr="00405235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405235" w:rsidRDefault="00405235" w:rsidP="00E438E9">
      <w:pPr>
        <w:pStyle w:val="af5"/>
        <w:jc w:val="both"/>
        <w:rPr>
          <w:rFonts w:ascii="Times New Roman" w:hAnsi="Times New Roman" w:cs="Times New Roman"/>
          <w:b/>
          <w:bCs/>
        </w:rPr>
      </w:pPr>
    </w:p>
    <w:p w:rsidR="00C849B8" w:rsidRPr="00C849B8" w:rsidRDefault="00C849B8" w:rsidP="00C849B8">
      <w:pPr>
        <w:pStyle w:val="af5"/>
        <w:spacing w:line="276" w:lineRule="auto"/>
        <w:jc w:val="both"/>
        <w:rPr>
          <w:rFonts w:ascii="Times New Roman" w:hAnsi="Times New Roman"/>
          <w:i/>
          <w:iCs/>
        </w:rPr>
      </w:pPr>
      <w:r w:rsidRPr="00C849B8">
        <w:rPr>
          <w:rFonts w:ascii="Times New Roman" w:hAnsi="Times New Roman" w:cs="Times New Roman"/>
          <w:b/>
          <w:bCs/>
          <w:lang w:val="uk-UA"/>
        </w:rPr>
        <w:t xml:space="preserve">ВПЛИВ </w:t>
      </w:r>
      <w:r w:rsidRPr="00C849B8">
        <w:rPr>
          <w:rFonts w:ascii="Times New Roman" w:hAnsi="Times New Roman" w:cs="Times New Roman"/>
          <w:b/>
          <w:bCs/>
        </w:rPr>
        <w:t>СОЦІАЛЬН</w:t>
      </w:r>
      <w:r w:rsidRPr="00C849B8">
        <w:rPr>
          <w:rFonts w:ascii="Times New Roman" w:hAnsi="Times New Roman" w:cs="Times New Roman"/>
          <w:b/>
          <w:bCs/>
          <w:lang w:val="uk-UA"/>
        </w:rPr>
        <w:t>ИХ</w:t>
      </w:r>
      <w:r w:rsidRPr="00C849B8">
        <w:rPr>
          <w:rFonts w:ascii="Times New Roman" w:hAnsi="Times New Roman" w:cs="Times New Roman"/>
          <w:b/>
          <w:bCs/>
        </w:rPr>
        <w:t xml:space="preserve"> МЕРЕЖ </w:t>
      </w:r>
      <w:r w:rsidRPr="00C849B8">
        <w:rPr>
          <w:rFonts w:ascii="Times New Roman" w:hAnsi="Times New Roman" w:cs="Times New Roman"/>
          <w:b/>
          <w:bCs/>
          <w:lang w:val="uk-UA"/>
        </w:rPr>
        <w:t xml:space="preserve">НА </w:t>
      </w:r>
      <w:r w:rsidRPr="00C849B8">
        <w:rPr>
          <w:rFonts w:ascii="Times New Roman" w:hAnsi="Times New Roman" w:cs="Times New Roman"/>
          <w:b/>
          <w:bCs/>
        </w:rPr>
        <w:t>ПОЛІТИЧН</w:t>
      </w:r>
      <w:r w:rsidRPr="00C849B8">
        <w:rPr>
          <w:rFonts w:ascii="Times New Roman" w:hAnsi="Times New Roman" w:cs="Times New Roman"/>
          <w:b/>
          <w:bCs/>
          <w:lang w:val="uk-UA"/>
        </w:rPr>
        <w:t>Е ЖИТТЯ СОЦІУМУ</w:t>
      </w:r>
    </w:p>
    <w:p w:rsidR="007D59A3" w:rsidRPr="007D59A3" w:rsidRDefault="007D59A3" w:rsidP="00E438E9">
      <w:pPr>
        <w:pStyle w:val="af5"/>
        <w:ind w:left="851" w:hanging="851"/>
        <w:jc w:val="both"/>
        <w:rPr>
          <w:rFonts w:ascii="Times New Roman" w:hAnsi="Times New Roman"/>
          <w:i/>
          <w:iCs/>
        </w:rPr>
      </w:pPr>
      <w:r w:rsidRPr="007D59A3">
        <w:rPr>
          <w:rFonts w:ascii="Times New Roman" w:hAnsi="Times New Roman"/>
          <w:i/>
          <w:iCs/>
        </w:rPr>
        <w:t>Т</w:t>
      </w:r>
      <w:r w:rsidRPr="007D59A3">
        <w:rPr>
          <w:rFonts w:ascii="Times New Roman" w:hAnsi="Times New Roman"/>
          <w:i/>
          <w:iCs/>
          <w:lang w:val="uk-UA"/>
        </w:rPr>
        <w:t xml:space="preserve">етяна </w:t>
      </w:r>
      <w:r w:rsidRPr="007D59A3">
        <w:rPr>
          <w:rFonts w:ascii="Times New Roman" w:hAnsi="Times New Roman"/>
          <w:i/>
          <w:iCs/>
        </w:rPr>
        <w:t>Махортова</w:t>
      </w:r>
      <w:r w:rsidRPr="007D59A3">
        <w:rPr>
          <w:rFonts w:ascii="Times New Roman" w:hAnsi="Times New Roman"/>
          <w:i/>
          <w:iCs/>
          <w:lang w:val="uk-UA"/>
        </w:rPr>
        <w:t>,</w:t>
      </w:r>
      <w:r w:rsidRPr="00C849B8">
        <w:rPr>
          <w:rFonts w:ascii="Times New Roman" w:hAnsi="Times New Roman"/>
          <w:iCs/>
          <w:lang w:val="uk-UA"/>
        </w:rPr>
        <w:t xml:space="preserve"> </w:t>
      </w:r>
      <w:r w:rsidRPr="007D59A3">
        <w:rPr>
          <w:rFonts w:ascii="Times New Roman" w:hAnsi="Times New Roman"/>
          <w:iCs/>
        </w:rPr>
        <w:t>студент</w:t>
      </w:r>
      <w:r w:rsidRPr="007D59A3">
        <w:rPr>
          <w:rFonts w:ascii="Times New Roman" w:hAnsi="Times New Roman"/>
          <w:iCs/>
          <w:lang w:val="uk-UA"/>
        </w:rPr>
        <w:t>ка</w:t>
      </w:r>
      <w:r w:rsidRPr="007D59A3">
        <w:rPr>
          <w:rFonts w:ascii="Times New Roman" w:hAnsi="Times New Roman"/>
          <w:iCs/>
        </w:rPr>
        <w:t xml:space="preserve"> </w:t>
      </w:r>
      <w:r w:rsidRPr="007D59A3">
        <w:rPr>
          <w:rFonts w:ascii="Times New Roman" w:hAnsi="Times New Roman"/>
          <w:iCs/>
          <w:lang w:val="en-US"/>
        </w:rPr>
        <w:t>IV</w:t>
      </w:r>
      <w:r w:rsidRPr="00C7525D">
        <w:rPr>
          <w:rFonts w:ascii="Times New Roman" w:hAnsi="Times New Roman"/>
          <w:iCs/>
        </w:rPr>
        <w:t xml:space="preserve"> </w:t>
      </w:r>
      <w:r w:rsidRPr="007D59A3">
        <w:rPr>
          <w:rFonts w:ascii="Times New Roman" w:hAnsi="Times New Roman"/>
          <w:iCs/>
          <w:lang w:val="uk-UA"/>
        </w:rPr>
        <w:t xml:space="preserve">курсу </w:t>
      </w:r>
      <w:r w:rsidRPr="007D59A3">
        <w:rPr>
          <w:rFonts w:ascii="Times New Roman" w:hAnsi="Times New Roman"/>
          <w:iCs/>
        </w:rPr>
        <w:t>спеціальності «Політологія»</w:t>
      </w:r>
      <w:r w:rsidRPr="007D59A3">
        <w:rPr>
          <w:rFonts w:ascii="Times New Roman" w:hAnsi="Times New Roman"/>
          <w:iCs/>
          <w:lang w:val="uk-UA"/>
        </w:rPr>
        <w:t xml:space="preserve"> </w:t>
      </w:r>
      <w:r w:rsidRPr="007D59A3">
        <w:rPr>
          <w:rFonts w:ascii="Times New Roman" w:hAnsi="Times New Roman"/>
          <w:iCs/>
        </w:rPr>
        <w:t>Історико-філософського факультету</w:t>
      </w:r>
      <w:r w:rsidRPr="007D59A3">
        <w:rPr>
          <w:rFonts w:ascii="Times New Roman" w:hAnsi="Times New Roman"/>
          <w:iCs/>
          <w:lang w:val="uk-UA"/>
        </w:rPr>
        <w:t xml:space="preserve"> </w:t>
      </w:r>
      <w:r w:rsidRPr="007D59A3">
        <w:rPr>
          <w:rFonts w:ascii="Times New Roman" w:hAnsi="Times New Roman"/>
          <w:iCs/>
        </w:rPr>
        <w:t>Київського університету імені Бориса Грінченка</w:t>
      </w:r>
    </w:p>
    <w:p w:rsidR="007D59A3" w:rsidRDefault="007D59A3" w:rsidP="00E438E9">
      <w:pPr>
        <w:jc w:val="both"/>
        <w:rPr>
          <w:b/>
          <w:color w:val="000000" w:themeColor="text1"/>
        </w:rPr>
      </w:pPr>
    </w:p>
    <w:p w:rsidR="007A38C6" w:rsidRPr="007A38C6" w:rsidRDefault="007A38C6" w:rsidP="00E438E9">
      <w:pPr>
        <w:jc w:val="both"/>
        <w:rPr>
          <w:b/>
          <w:color w:val="000000" w:themeColor="text1"/>
        </w:rPr>
      </w:pPr>
      <w:r w:rsidRPr="007A38C6">
        <w:rPr>
          <w:b/>
          <w:color w:val="000000" w:themeColor="text1"/>
        </w:rPr>
        <w:t>ШЛЯХИ РОЗПІЗНАВАННЯ І ПРОТИДІЇ МАНІПУЛЯТИВНИМ ТЕХНОЛОГІЯМ ПІД ЧАС ПРЕЗИДЕНТСЬКИХ ВИБОРЧИХ КАМПАНІЙ В УКРАЇНІ</w:t>
      </w:r>
    </w:p>
    <w:p w:rsidR="007A38C6" w:rsidRPr="007A38C6" w:rsidRDefault="007A38C6" w:rsidP="00E438E9">
      <w:pPr>
        <w:ind w:left="851" w:hanging="851"/>
        <w:jc w:val="both"/>
        <w:rPr>
          <w:rFonts w:eastAsia="Arial Unicode MS" w:cs="Arial Unicode MS"/>
          <w:iCs/>
        </w:rPr>
      </w:pPr>
      <w:r w:rsidRPr="007A38C6">
        <w:rPr>
          <w:i/>
          <w:color w:val="000000" w:themeColor="text1"/>
        </w:rPr>
        <w:t>Ілля Миц,</w:t>
      </w:r>
      <w:r w:rsidRPr="007A38C6">
        <w:rPr>
          <w:b/>
          <w:color w:val="000000" w:themeColor="text1"/>
        </w:rPr>
        <w:t xml:space="preserve"> </w:t>
      </w:r>
      <w:r w:rsidRPr="007A38C6">
        <w:rPr>
          <w:iCs/>
        </w:rPr>
        <w:t xml:space="preserve">студент </w:t>
      </w:r>
      <w:r w:rsidRPr="007A38C6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7A38C6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100197" w:rsidRDefault="00100197" w:rsidP="00100197">
      <w:pPr>
        <w:jc w:val="both"/>
        <w:rPr>
          <w:b/>
        </w:rPr>
      </w:pPr>
    </w:p>
    <w:p w:rsidR="00100197" w:rsidRPr="00100197" w:rsidRDefault="00100197" w:rsidP="00100197">
      <w:pPr>
        <w:jc w:val="both"/>
        <w:rPr>
          <w:b/>
        </w:rPr>
      </w:pPr>
      <w:r w:rsidRPr="00100197">
        <w:rPr>
          <w:b/>
        </w:rPr>
        <w:t xml:space="preserve">ОХЛОКРАТІЯ </w:t>
      </w:r>
      <w:r w:rsidRPr="00100197">
        <w:rPr>
          <w:b/>
          <w:lang w:val="en-US"/>
        </w:rPr>
        <w:t>VS</w:t>
      </w:r>
      <w:r w:rsidRPr="00100197">
        <w:rPr>
          <w:b/>
        </w:rPr>
        <w:t xml:space="preserve"> «ЗГУРТУВАННЯ НАВКОЛО ПРАПОРА»</w:t>
      </w:r>
    </w:p>
    <w:p w:rsidR="00100197" w:rsidRPr="00100197" w:rsidRDefault="00100197" w:rsidP="00100197">
      <w:pPr>
        <w:ind w:left="851" w:hanging="851"/>
        <w:jc w:val="both"/>
        <w:rPr>
          <w:iCs/>
        </w:rPr>
      </w:pPr>
      <w:r w:rsidRPr="00100197">
        <w:rPr>
          <w:i/>
        </w:rPr>
        <w:t>Луїза Морус,</w:t>
      </w:r>
      <w:r w:rsidRPr="00100197">
        <w:rPr>
          <w:b/>
        </w:rPr>
        <w:t xml:space="preserve"> </w:t>
      </w:r>
      <w:r w:rsidRPr="00100197">
        <w:rPr>
          <w:iCs/>
        </w:rPr>
        <w:t>магістрантка спеціальності «Філософія» Історико-філософського факультету Київського університету імені Бориса Грінченка</w:t>
      </w:r>
    </w:p>
    <w:p w:rsidR="00100197" w:rsidRPr="00100197" w:rsidRDefault="00100197" w:rsidP="00100197">
      <w:pPr>
        <w:jc w:val="both"/>
      </w:pPr>
    </w:p>
    <w:p w:rsidR="00C8487F" w:rsidRDefault="00C8487F" w:rsidP="00E438E9">
      <w:pPr>
        <w:jc w:val="both"/>
        <w:rPr>
          <w:b/>
          <w:bCs/>
        </w:rPr>
      </w:pPr>
    </w:p>
    <w:p w:rsidR="00C8487F" w:rsidRPr="00C8487F" w:rsidRDefault="00C8487F" w:rsidP="00E438E9">
      <w:pPr>
        <w:jc w:val="both"/>
        <w:rPr>
          <w:b/>
          <w:bCs/>
        </w:rPr>
      </w:pPr>
      <w:r w:rsidRPr="00C8487F">
        <w:rPr>
          <w:b/>
          <w:bCs/>
        </w:rPr>
        <w:t>ВИБОРЧИЙ ПРОЦЕС В УКРАЇНІ: ТЕНДЕНЦІЇ ТА ПЕРСПЕКТИВИ</w:t>
      </w:r>
    </w:p>
    <w:p w:rsidR="00C8487F" w:rsidRPr="00C7525D" w:rsidRDefault="00C8487F" w:rsidP="00E438E9">
      <w:pPr>
        <w:pStyle w:val="af5"/>
        <w:ind w:left="851" w:hanging="851"/>
        <w:jc w:val="both"/>
        <w:rPr>
          <w:rFonts w:ascii="Times New Roman" w:hAnsi="Times New Roman"/>
          <w:i/>
          <w:iCs/>
          <w:lang w:val="uk-UA"/>
        </w:rPr>
      </w:pPr>
      <w:r w:rsidRPr="00C8487F">
        <w:rPr>
          <w:rFonts w:ascii="Times New Roman" w:hAnsi="Times New Roman"/>
          <w:i/>
          <w:iCs/>
          <w:lang w:val="uk-UA"/>
        </w:rPr>
        <w:t>Аліса</w:t>
      </w:r>
      <w:r w:rsidRPr="00C7525D">
        <w:rPr>
          <w:rFonts w:ascii="Times New Roman" w:hAnsi="Times New Roman"/>
          <w:i/>
          <w:iCs/>
          <w:lang w:val="uk-UA"/>
        </w:rPr>
        <w:t xml:space="preserve"> </w:t>
      </w:r>
      <w:r w:rsidRPr="00C8487F">
        <w:rPr>
          <w:rFonts w:ascii="Times New Roman" w:hAnsi="Times New Roman"/>
          <w:i/>
          <w:iCs/>
          <w:lang w:val="uk-UA"/>
        </w:rPr>
        <w:t>Мусієнко,</w:t>
      </w:r>
      <w:r>
        <w:rPr>
          <w:rFonts w:ascii="Times New Roman" w:hAnsi="Times New Roman"/>
          <w:b/>
          <w:i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студент</w:t>
      </w:r>
      <w:r w:rsidRPr="00C8487F">
        <w:rPr>
          <w:rFonts w:ascii="Times New Roman" w:hAnsi="Times New Roman"/>
          <w:iCs/>
          <w:lang w:val="uk-UA"/>
        </w:rPr>
        <w:t>ка</w:t>
      </w:r>
      <w:r w:rsidRPr="00C7525D">
        <w:rPr>
          <w:rFonts w:ascii="Times New Roman" w:hAnsi="Times New Roman"/>
          <w:iCs/>
          <w:lang w:val="uk-UA"/>
        </w:rPr>
        <w:t xml:space="preserve"> </w:t>
      </w:r>
      <w:r w:rsidRPr="00C8487F">
        <w:rPr>
          <w:rFonts w:ascii="Times New Roman" w:hAnsi="Times New Roman"/>
          <w:iCs/>
          <w:lang w:val="en-US"/>
        </w:rPr>
        <w:t>IV</w:t>
      </w:r>
      <w:r w:rsidRPr="00C7525D">
        <w:rPr>
          <w:rFonts w:ascii="Times New Roman" w:hAnsi="Times New Roman"/>
          <w:iCs/>
          <w:lang w:val="uk-UA"/>
        </w:rPr>
        <w:t xml:space="preserve"> </w:t>
      </w:r>
      <w:r w:rsidRPr="00C8487F">
        <w:rPr>
          <w:rFonts w:ascii="Times New Roman" w:hAnsi="Times New Roman"/>
          <w:iCs/>
          <w:lang w:val="uk-UA"/>
        </w:rPr>
        <w:t xml:space="preserve">курсу </w:t>
      </w:r>
      <w:r w:rsidRPr="00C7525D">
        <w:rPr>
          <w:rFonts w:ascii="Times New Roman" w:hAnsi="Times New Roman"/>
          <w:iCs/>
          <w:lang w:val="uk-UA"/>
        </w:rPr>
        <w:t>спеціальності «Політологія»</w:t>
      </w:r>
      <w:r w:rsidRPr="00C8487F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Історико-філософського факультету</w:t>
      </w:r>
      <w:r w:rsidRPr="00C8487F">
        <w:rPr>
          <w:rFonts w:ascii="Times New Roman" w:hAnsi="Times New Roman"/>
          <w:iCs/>
          <w:lang w:val="uk-UA"/>
        </w:rPr>
        <w:t xml:space="preserve"> </w:t>
      </w:r>
      <w:r w:rsidRPr="00C7525D">
        <w:rPr>
          <w:rFonts w:ascii="Times New Roman" w:hAnsi="Times New Roman"/>
          <w:iCs/>
          <w:lang w:val="uk-UA"/>
        </w:rPr>
        <w:t>Київського університету імені Бориса Грінченка</w:t>
      </w:r>
    </w:p>
    <w:p w:rsidR="006468AC" w:rsidRDefault="006468AC" w:rsidP="00E438E9">
      <w:pPr>
        <w:jc w:val="both"/>
        <w:rPr>
          <w:b/>
          <w:bCs/>
        </w:rPr>
      </w:pPr>
    </w:p>
    <w:p w:rsidR="00BB2783" w:rsidRPr="00BB2783" w:rsidRDefault="00BB2783" w:rsidP="00E438E9">
      <w:pPr>
        <w:jc w:val="both"/>
        <w:rPr>
          <w:b/>
          <w:bCs/>
        </w:rPr>
      </w:pPr>
      <w:r w:rsidRPr="00BB2783">
        <w:rPr>
          <w:b/>
          <w:bCs/>
        </w:rPr>
        <w:t xml:space="preserve">ПРОПАГАНДА ЯК ОСНОВНИЙ ВИД МАНІПУЛЯЦІЇ МАСОВОЮ СВІДОМІСТЮ </w:t>
      </w:r>
    </w:p>
    <w:p w:rsidR="00BB2783" w:rsidRDefault="00BB2783" w:rsidP="00E438E9">
      <w:pPr>
        <w:ind w:left="851" w:hanging="851"/>
        <w:jc w:val="both"/>
        <w:rPr>
          <w:iCs/>
        </w:rPr>
      </w:pPr>
      <w:r w:rsidRPr="00BB2783">
        <w:rPr>
          <w:i/>
          <w:iCs/>
        </w:rPr>
        <w:t>Олександра Найденко,</w:t>
      </w:r>
      <w:r w:rsidRPr="00BB2783">
        <w:rPr>
          <w:iCs/>
        </w:rPr>
        <w:t xml:space="preserve"> студентка </w:t>
      </w:r>
      <w:r w:rsidRPr="00BB2783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BB2783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4712A4" w:rsidRDefault="004712A4" w:rsidP="00E438E9">
      <w:pPr>
        <w:jc w:val="both"/>
        <w:rPr>
          <w:b/>
        </w:rPr>
      </w:pPr>
    </w:p>
    <w:p w:rsidR="00FD05F1" w:rsidRPr="00FD05F1" w:rsidRDefault="00FD05F1" w:rsidP="00E438E9">
      <w:pPr>
        <w:jc w:val="both"/>
        <w:rPr>
          <w:b/>
        </w:rPr>
      </w:pPr>
      <w:r w:rsidRPr="00FD05F1">
        <w:rPr>
          <w:b/>
        </w:rPr>
        <w:t>ОСНОВНІ ЗАСОБИ І ТЕХНОЛОГІЇ ІНФОРМАЦІЙНО ПСИХОЛОГІЧНОГО ВПЛИВУ НА МАСОВУ ПОЛІТИЧНУ СВІДОМІСТЬ</w:t>
      </w:r>
    </w:p>
    <w:p w:rsidR="00FD05F1" w:rsidRPr="00FD05F1" w:rsidRDefault="00FD05F1" w:rsidP="00E438E9">
      <w:pPr>
        <w:ind w:left="709" w:hanging="709"/>
        <w:jc w:val="both"/>
        <w:rPr>
          <w:i/>
          <w:iCs/>
        </w:rPr>
      </w:pPr>
      <w:r w:rsidRPr="00FD05F1">
        <w:rPr>
          <w:i/>
        </w:rPr>
        <w:t>Діана Овдієнко</w:t>
      </w:r>
      <w:r>
        <w:rPr>
          <w:i/>
        </w:rPr>
        <w:t xml:space="preserve">, </w:t>
      </w:r>
      <w:r w:rsidRPr="00FD05F1">
        <w:rPr>
          <w:iCs/>
        </w:rPr>
        <w:t xml:space="preserve">студентка </w:t>
      </w:r>
      <w:r w:rsidRPr="00FD05F1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FD05F1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E438E9" w:rsidRDefault="00E438E9" w:rsidP="00E438E9">
      <w:pPr>
        <w:jc w:val="both"/>
        <w:rPr>
          <w:b/>
          <w:caps/>
        </w:rPr>
      </w:pPr>
    </w:p>
    <w:p w:rsidR="008D208A" w:rsidRPr="00760876" w:rsidRDefault="008D208A" w:rsidP="00E438E9">
      <w:pPr>
        <w:jc w:val="both"/>
        <w:rPr>
          <w:b/>
          <w:caps/>
        </w:rPr>
      </w:pPr>
      <w:r w:rsidRPr="00760876">
        <w:rPr>
          <w:b/>
          <w:caps/>
        </w:rPr>
        <w:t>Російська пропаганда напередодні і під час широкомасштабної війни Росії проти України</w:t>
      </w:r>
    </w:p>
    <w:p w:rsidR="008D208A" w:rsidRPr="00760876" w:rsidRDefault="008D208A" w:rsidP="00E438E9">
      <w:pPr>
        <w:ind w:left="851" w:hanging="850"/>
        <w:jc w:val="both"/>
        <w:rPr>
          <w:lang w:val="ru-RU"/>
        </w:rPr>
      </w:pPr>
      <w:r w:rsidRPr="00760876">
        <w:rPr>
          <w:i/>
          <w:iCs/>
        </w:rPr>
        <w:t>Галина Петришин,</w:t>
      </w:r>
      <w:r>
        <w:rPr>
          <w:b/>
          <w:i/>
          <w:iCs/>
        </w:rPr>
        <w:t xml:space="preserve"> </w:t>
      </w:r>
      <w:r w:rsidRPr="00760876">
        <w:rPr>
          <w:iCs/>
        </w:rPr>
        <w:t>к</w:t>
      </w:r>
      <w:r w:rsidRPr="00C7525D">
        <w:rPr>
          <w:iCs/>
          <w:lang w:val="ru-RU"/>
        </w:rPr>
        <w:t>андидат</w:t>
      </w:r>
      <w:r w:rsidRPr="00760876">
        <w:rPr>
          <w:iCs/>
        </w:rPr>
        <w:t xml:space="preserve"> політичних наук, доцент</w:t>
      </w:r>
      <w:r>
        <w:rPr>
          <w:iCs/>
        </w:rPr>
        <w:t>,</w:t>
      </w:r>
      <w:r w:rsidRPr="00760876">
        <w:rPr>
          <w:iCs/>
        </w:rPr>
        <w:t xml:space="preserve"> </w:t>
      </w:r>
      <w:r>
        <w:rPr>
          <w:iCs/>
        </w:rPr>
        <w:t>д</w:t>
      </w:r>
      <w:r w:rsidRPr="00B10DD3">
        <w:rPr>
          <w:iCs/>
        </w:rPr>
        <w:t>оцент кафедри філософії та суспільних наук</w:t>
      </w:r>
      <w:r w:rsidRPr="00B10DD3">
        <w:rPr>
          <w:rFonts w:ascii="Tahoma" w:hAnsi="Tahoma" w:cs="Tahoma"/>
          <w:bCs/>
          <w:color w:val="000000"/>
          <w:sz w:val="21"/>
          <w:szCs w:val="21"/>
          <w:shd w:val="clear" w:color="auto" w:fill="FFFFFF"/>
        </w:rPr>
        <w:t xml:space="preserve"> </w:t>
      </w:r>
      <w:r w:rsidRPr="00760876">
        <w:rPr>
          <w:iCs/>
        </w:rPr>
        <w:t>Тернопільського національного педагогічного університету імені Володимира Гнатюка</w:t>
      </w:r>
    </w:p>
    <w:p w:rsidR="00AE122F" w:rsidRPr="00687F05" w:rsidRDefault="00AE122F" w:rsidP="00E438E9">
      <w:pPr>
        <w:pStyle w:val="1"/>
        <w:tabs>
          <w:tab w:val="left" w:pos="1560"/>
          <w:tab w:val="left" w:pos="1561"/>
          <w:tab w:val="left" w:pos="3099"/>
          <w:tab w:val="left" w:pos="5180"/>
          <w:tab w:val="left" w:pos="5837"/>
          <w:tab w:val="left" w:pos="7703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E122F" w:rsidRDefault="00AE122F" w:rsidP="00E438E9">
      <w:pPr>
        <w:pStyle w:val="1"/>
        <w:tabs>
          <w:tab w:val="left" w:pos="1560"/>
          <w:tab w:val="left" w:pos="1561"/>
          <w:tab w:val="left" w:pos="3099"/>
          <w:tab w:val="left" w:pos="5180"/>
          <w:tab w:val="left" w:pos="5837"/>
          <w:tab w:val="left" w:pos="7703"/>
        </w:tabs>
        <w:spacing w:before="0"/>
        <w:ind w:left="0" w:righ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87F05">
        <w:rPr>
          <w:rFonts w:ascii="Times New Roman" w:eastAsia="Times New Roman" w:hAnsi="Times New Roman" w:cs="Times New Roman"/>
          <w:sz w:val="22"/>
          <w:szCs w:val="22"/>
        </w:rPr>
        <w:t>ОДНО- ТА ДВОПАЛ</w:t>
      </w:r>
      <w:r w:rsidR="004712A4" w:rsidRPr="00FD3CC3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687F05">
        <w:rPr>
          <w:rFonts w:ascii="Times New Roman" w:eastAsia="Times New Roman" w:hAnsi="Times New Roman" w:cs="Times New Roman"/>
          <w:sz w:val="22"/>
          <w:szCs w:val="22"/>
        </w:rPr>
        <w:t>ТНІ ПАРЛАМЕНТИ: ПОНЯТТЯ, КЛАСИФІКАЦІЯ ТА ОСОБЛИВОСТІ ФУНКЦІОНУВАННЯ</w:t>
      </w:r>
    </w:p>
    <w:p w:rsidR="00687F05" w:rsidRPr="00687F05" w:rsidRDefault="00687F05" w:rsidP="00E438E9">
      <w:pPr>
        <w:pStyle w:val="1"/>
        <w:tabs>
          <w:tab w:val="left" w:pos="1560"/>
          <w:tab w:val="left" w:pos="1561"/>
          <w:tab w:val="left" w:pos="3099"/>
          <w:tab w:val="left" w:pos="5180"/>
          <w:tab w:val="left" w:pos="5837"/>
          <w:tab w:val="left" w:pos="7703"/>
        </w:tabs>
        <w:spacing w:before="0"/>
        <w:ind w:left="851" w:right="0" w:hanging="851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687F05">
        <w:rPr>
          <w:rFonts w:ascii="Times New Roman" w:eastAsia="Times New Roman" w:hAnsi="Times New Roman" w:cs="Times New Roman"/>
          <w:b w:val="0"/>
          <w:i/>
          <w:sz w:val="22"/>
          <w:szCs w:val="22"/>
        </w:rPr>
        <w:t>Ірина Пономарьова</w:t>
      </w:r>
      <w:r w:rsidRPr="00687F05">
        <w:rPr>
          <w:rFonts w:ascii="Times New Roman" w:hAnsi="Times New Roman"/>
          <w:b w:val="0"/>
          <w:iCs/>
          <w:sz w:val="22"/>
          <w:szCs w:val="22"/>
        </w:rPr>
        <w:t xml:space="preserve">, студентка </w:t>
      </w:r>
      <w:r w:rsidRPr="00687F05">
        <w:rPr>
          <w:rFonts w:ascii="Times New Roman" w:hAnsi="Times New Roman"/>
          <w:b w:val="0"/>
          <w:iCs/>
          <w:sz w:val="22"/>
          <w:szCs w:val="22"/>
          <w:lang w:val="en-US"/>
        </w:rPr>
        <w:t>IV</w:t>
      </w:r>
      <w:r w:rsidRPr="00C7525D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r w:rsidRPr="00687F05">
        <w:rPr>
          <w:rFonts w:ascii="Times New Roman" w:hAnsi="Times New Roman"/>
          <w:b w:val="0"/>
          <w:iCs/>
          <w:sz w:val="22"/>
          <w:szCs w:val="22"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687F05" w:rsidRPr="00687F05" w:rsidRDefault="00687F05" w:rsidP="00E438E9">
      <w:pPr>
        <w:pStyle w:val="1"/>
        <w:tabs>
          <w:tab w:val="left" w:pos="1560"/>
          <w:tab w:val="left" w:pos="1561"/>
          <w:tab w:val="left" w:pos="3099"/>
          <w:tab w:val="left" w:pos="5180"/>
          <w:tab w:val="left" w:pos="5837"/>
          <w:tab w:val="left" w:pos="7703"/>
        </w:tabs>
        <w:spacing w:before="0"/>
        <w:ind w:left="0" w:right="0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:rsidR="0065141D" w:rsidRPr="0065141D" w:rsidRDefault="0065141D" w:rsidP="00E438E9">
      <w:pPr>
        <w:jc w:val="both"/>
        <w:rPr>
          <w:b/>
        </w:rPr>
      </w:pPr>
      <w:r w:rsidRPr="0065141D">
        <w:rPr>
          <w:b/>
        </w:rPr>
        <w:t>«РУССКИЙ МИР» ЯК ЗБРОЯ РОСІЙСЬКО-УКРАЇНСЬКОЇ ВІЙНИ</w:t>
      </w:r>
    </w:p>
    <w:p w:rsidR="001C406D" w:rsidRDefault="0065141D" w:rsidP="00E438E9">
      <w:pPr>
        <w:ind w:left="851" w:hanging="851"/>
        <w:jc w:val="both"/>
      </w:pPr>
      <w:r w:rsidRPr="005E5558">
        <w:rPr>
          <w:i/>
        </w:rPr>
        <w:t>Тетяна Пояркова</w:t>
      </w:r>
      <w:r>
        <w:t>, доктор</w:t>
      </w:r>
      <w:r w:rsidRPr="00A4297E">
        <w:t xml:space="preserve"> політичних наук, </w:t>
      </w:r>
      <w:r>
        <w:t>доцент, завідувачка</w:t>
      </w:r>
      <w:r w:rsidRPr="00A4297E">
        <w:rPr>
          <w:shd w:val="clear" w:color="auto" w:fill="FFFFFF"/>
        </w:rPr>
        <w:t xml:space="preserve"> кафедри </w:t>
      </w:r>
      <w:r>
        <w:rPr>
          <w:shd w:val="clear" w:color="auto" w:fill="FFFFFF"/>
        </w:rPr>
        <w:t>політології</w:t>
      </w:r>
      <w:r w:rsidRPr="00A4297E">
        <w:rPr>
          <w:shd w:val="clear" w:color="auto" w:fill="FFFFFF"/>
        </w:rPr>
        <w:t xml:space="preserve"> Історико-філософського факультету </w:t>
      </w:r>
      <w:r w:rsidRPr="00A4297E">
        <w:t>Київського університету імені Бориса Грінченка</w:t>
      </w:r>
    </w:p>
    <w:p w:rsidR="0065141D" w:rsidRPr="00C7525D" w:rsidRDefault="0065141D" w:rsidP="00E438E9">
      <w:pPr>
        <w:jc w:val="both"/>
        <w:rPr>
          <w:b/>
          <w:bCs/>
          <w:highlight w:val="yellow"/>
        </w:rPr>
      </w:pPr>
    </w:p>
    <w:p w:rsidR="00D43723" w:rsidRPr="001373B1" w:rsidRDefault="001373B1" w:rsidP="00E438E9">
      <w:pPr>
        <w:pStyle w:val="af5"/>
        <w:jc w:val="both"/>
        <w:rPr>
          <w:rFonts w:ascii="Times New Roman" w:hAnsi="Times New Roman" w:cs="Times New Roman"/>
          <w:b/>
          <w:bCs/>
        </w:rPr>
      </w:pPr>
      <w:r w:rsidRPr="001373B1">
        <w:rPr>
          <w:rFonts w:ascii="Times New Roman" w:hAnsi="Times New Roman" w:cs="Times New Roman"/>
          <w:b/>
          <w:lang w:val="uk-UA"/>
        </w:rPr>
        <w:t>ДЕТЕРМІНАНТИ ПОЛІТИЧНОГО ІНДИФЕРЕНТИЗМУ У РОСІЙСЬКОМУ СУСПІЛЬСТВІ</w:t>
      </w:r>
    </w:p>
    <w:p w:rsidR="001373B1" w:rsidRPr="001373B1" w:rsidRDefault="001373B1" w:rsidP="00E438E9">
      <w:pPr>
        <w:ind w:left="851" w:hanging="851"/>
        <w:jc w:val="both"/>
        <w:rPr>
          <w:i/>
          <w:bdr w:val="none" w:sz="0" w:space="0" w:color="auto" w:frame="1"/>
          <w:lang w:eastAsia="ru-RU"/>
        </w:rPr>
      </w:pPr>
      <w:r w:rsidRPr="001373B1">
        <w:rPr>
          <w:i/>
        </w:rPr>
        <w:t>Тарас Савченко,</w:t>
      </w:r>
      <w:r w:rsidRPr="001373B1">
        <w:rPr>
          <w:b/>
          <w:i/>
        </w:rPr>
        <w:t xml:space="preserve"> </w:t>
      </w:r>
      <w:r w:rsidRPr="001373B1">
        <w:t xml:space="preserve">магістрант спеціальності «Комп’ютерні науки», лаборант Проблемної науково-дослідної лабораторії інтелектуальних систем </w:t>
      </w:r>
      <w:r w:rsidRPr="001373B1">
        <w:rPr>
          <w:bdr w:val="none" w:sz="0" w:space="0" w:color="auto" w:frame="1"/>
          <w:lang w:eastAsia="ru-RU"/>
        </w:rPr>
        <w:t>Сумського державного університету</w:t>
      </w:r>
    </w:p>
    <w:p w:rsidR="004C5BD5" w:rsidRDefault="004C5BD5" w:rsidP="00E438E9">
      <w:pPr>
        <w:jc w:val="both"/>
        <w:rPr>
          <w:b/>
        </w:rPr>
      </w:pPr>
    </w:p>
    <w:p w:rsidR="001D0A44" w:rsidRPr="001D0A44" w:rsidRDefault="001D0A44" w:rsidP="006468AC">
      <w:pPr>
        <w:jc w:val="both"/>
        <w:rPr>
          <w:b/>
        </w:rPr>
      </w:pPr>
      <w:r w:rsidRPr="001D0A44">
        <w:rPr>
          <w:b/>
        </w:rPr>
        <w:t>УКРАЇНСЬКИЙ ДОСВІД ПОДОЛАННЯ КОРУПЦІЇ В ПОЛІТИЧНІЙ СФЕРІ</w:t>
      </w:r>
    </w:p>
    <w:p w:rsidR="001D0A44" w:rsidRPr="001D0A44" w:rsidRDefault="001D0A44" w:rsidP="006468AC">
      <w:pPr>
        <w:ind w:left="851" w:hanging="851"/>
        <w:jc w:val="both"/>
        <w:rPr>
          <w:iCs/>
        </w:rPr>
      </w:pPr>
      <w:r w:rsidRPr="001D0A44">
        <w:rPr>
          <w:i/>
        </w:rPr>
        <w:t>Станіслав Славінський,</w:t>
      </w:r>
      <w:r w:rsidRPr="001D0A44">
        <w:t xml:space="preserve"> </w:t>
      </w:r>
      <w:r w:rsidRPr="001D0A44">
        <w:rPr>
          <w:iCs/>
        </w:rPr>
        <w:t>студент IV курсу спеціальності «Політологія» Історико-філософського факультету Київського університету імені Бориса Грінченка</w:t>
      </w:r>
    </w:p>
    <w:p w:rsidR="006468AC" w:rsidRPr="006468AC" w:rsidRDefault="006468AC" w:rsidP="006468AC">
      <w:pPr>
        <w:jc w:val="both"/>
      </w:pPr>
    </w:p>
    <w:p w:rsidR="006468AC" w:rsidRPr="006468AC" w:rsidRDefault="006468AC" w:rsidP="006468AC">
      <w:pPr>
        <w:jc w:val="both"/>
        <w:rPr>
          <w:b/>
        </w:rPr>
      </w:pPr>
      <w:r w:rsidRPr="006468AC">
        <w:rPr>
          <w:b/>
        </w:rPr>
        <w:t>ДО ПИТАННЯ ПРО СТРУКТУРУ ПОЛІТИЧНОГО ПРОСТОРУ</w:t>
      </w:r>
    </w:p>
    <w:p w:rsidR="006468AC" w:rsidRPr="00100197" w:rsidRDefault="006468AC" w:rsidP="006468AC">
      <w:pPr>
        <w:ind w:left="851" w:hanging="851"/>
        <w:jc w:val="both"/>
        <w:rPr>
          <w:iCs/>
        </w:rPr>
      </w:pPr>
      <w:r w:rsidRPr="006468AC">
        <w:rPr>
          <w:i/>
        </w:rPr>
        <w:t>Анна Спічак,</w:t>
      </w:r>
      <w:r w:rsidRPr="00100197">
        <w:rPr>
          <w:b/>
        </w:rPr>
        <w:t xml:space="preserve"> </w:t>
      </w:r>
      <w:r w:rsidRPr="00100197">
        <w:rPr>
          <w:iCs/>
        </w:rPr>
        <w:t>магістрантка спеціальності «Філософія» Історико-філософського факультету Київського університету імені Бориса Грінченка</w:t>
      </w:r>
    </w:p>
    <w:p w:rsidR="001D0A44" w:rsidRDefault="001D0A44" w:rsidP="006468AC">
      <w:pPr>
        <w:jc w:val="both"/>
        <w:rPr>
          <w:b/>
        </w:rPr>
      </w:pPr>
    </w:p>
    <w:p w:rsidR="004C5BD5" w:rsidRPr="004C5BD5" w:rsidRDefault="004C5BD5" w:rsidP="006468AC">
      <w:pPr>
        <w:jc w:val="both"/>
        <w:rPr>
          <w:b/>
        </w:rPr>
      </w:pPr>
      <w:r w:rsidRPr="004C5BD5">
        <w:rPr>
          <w:b/>
        </w:rPr>
        <w:t>ВОЄННІ КОНФЛІКТИ В КОНТЕКСТІ ЛІБЕРТАРІАНСЬКОЇ ІДЕОЛОГІЇ</w:t>
      </w:r>
    </w:p>
    <w:p w:rsidR="004C5BD5" w:rsidRPr="004C5BD5" w:rsidRDefault="004C5BD5" w:rsidP="006468AC">
      <w:pPr>
        <w:ind w:left="851" w:hanging="851"/>
        <w:jc w:val="both"/>
        <w:rPr>
          <w:iCs/>
        </w:rPr>
      </w:pPr>
      <w:r w:rsidRPr="004C5BD5">
        <w:rPr>
          <w:i/>
        </w:rPr>
        <w:t>Максим Стрелюк,</w:t>
      </w:r>
      <w:r w:rsidRPr="004C5BD5">
        <w:rPr>
          <w:b/>
        </w:rPr>
        <w:t xml:space="preserve"> </w:t>
      </w:r>
      <w:r w:rsidRPr="004C5BD5">
        <w:rPr>
          <w:iCs/>
        </w:rPr>
        <w:t xml:space="preserve">студент </w:t>
      </w:r>
      <w:r w:rsidRPr="004C5BD5">
        <w:rPr>
          <w:iCs/>
          <w:lang w:val="en-US"/>
        </w:rPr>
        <w:t>IV</w:t>
      </w:r>
      <w:r w:rsidRPr="00C7525D">
        <w:rPr>
          <w:iCs/>
        </w:rPr>
        <w:t xml:space="preserve"> </w:t>
      </w:r>
      <w:r w:rsidRPr="004C5BD5">
        <w:rPr>
          <w:iCs/>
        </w:rPr>
        <w:t>курсу спеціальності «Політологія» Історико-філософського факультету Київського університету імені Бориса Грінченка</w:t>
      </w:r>
    </w:p>
    <w:p w:rsidR="001373B1" w:rsidRPr="00C7525D" w:rsidRDefault="001373B1" w:rsidP="006468AC">
      <w:pPr>
        <w:pStyle w:val="af5"/>
        <w:jc w:val="center"/>
        <w:rPr>
          <w:rFonts w:ascii="Times New Roman" w:hAnsi="Times New Roman"/>
          <w:b/>
          <w:bCs/>
          <w:lang w:val="uk-UA"/>
        </w:rPr>
      </w:pPr>
    </w:p>
    <w:p w:rsidR="00D43723" w:rsidRPr="00D43723" w:rsidRDefault="00D43723" w:rsidP="006468AC">
      <w:pPr>
        <w:pStyle w:val="af5"/>
        <w:jc w:val="both"/>
        <w:rPr>
          <w:rFonts w:ascii="Times New Roman" w:eastAsia="Times New Roman" w:hAnsi="Times New Roman" w:cs="Times New Roman"/>
          <w:b/>
          <w:bCs/>
        </w:rPr>
      </w:pPr>
      <w:r w:rsidRPr="00D43723">
        <w:rPr>
          <w:rFonts w:ascii="Times New Roman" w:hAnsi="Times New Roman"/>
          <w:b/>
          <w:bCs/>
        </w:rPr>
        <w:t>ІНФОРМАЦІЙНА ВІЙНА: ТЕОРЕТИЧНІ АСПЕКТИ ТА ПРИКЛАДИ ЇЇ ВЕДЕННЯ НА ТЕРЕНАХ УКРАЇНИ</w:t>
      </w:r>
    </w:p>
    <w:p w:rsidR="005E5558" w:rsidRDefault="00D43723" w:rsidP="006468AC">
      <w:pPr>
        <w:pStyle w:val="af5"/>
        <w:ind w:left="851" w:hanging="851"/>
        <w:jc w:val="both"/>
        <w:rPr>
          <w:rFonts w:ascii="Arial" w:eastAsia="Arial" w:hAnsi="Arial" w:cs="Arial"/>
          <w:color w:val="221F1F"/>
        </w:rPr>
      </w:pPr>
      <w:r w:rsidRPr="00D43723">
        <w:rPr>
          <w:rFonts w:ascii="Times New Roman" w:hAnsi="Times New Roman"/>
          <w:i/>
          <w:iCs/>
        </w:rPr>
        <w:t>Валерія Теплюк</w:t>
      </w:r>
      <w:r w:rsidRPr="00D43723">
        <w:rPr>
          <w:rFonts w:ascii="Times New Roman" w:hAnsi="Times New Roman"/>
          <w:i/>
          <w:iCs/>
          <w:lang w:val="uk-UA"/>
        </w:rPr>
        <w:t>,</w:t>
      </w:r>
      <w:r w:rsidRPr="00D43723">
        <w:rPr>
          <w:rFonts w:ascii="Times New Roman" w:hAnsi="Times New Roman"/>
          <w:b/>
          <w:iCs/>
          <w:lang w:val="uk-UA"/>
        </w:rPr>
        <w:t xml:space="preserve"> </w:t>
      </w:r>
      <w:r w:rsidRPr="00D43723">
        <w:rPr>
          <w:rFonts w:ascii="Times New Roman" w:hAnsi="Times New Roman"/>
          <w:iCs/>
        </w:rPr>
        <w:t xml:space="preserve">студентка </w:t>
      </w:r>
      <w:r w:rsidRPr="00D43723">
        <w:rPr>
          <w:rFonts w:ascii="Times New Roman" w:hAnsi="Times New Roman"/>
          <w:iCs/>
          <w:lang w:val="en-US"/>
        </w:rPr>
        <w:t>IV</w:t>
      </w:r>
      <w:r w:rsidRPr="00C7525D">
        <w:rPr>
          <w:rFonts w:ascii="Times New Roman" w:hAnsi="Times New Roman"/>
          <w:iCs/>
        </w:rPr>
        <w:t xml:space="preserve"> </w:t>
      </w:r>
      <w:r w:rsidRPr="00D43723">
        <w:rPr>
          <w:rFonts w:ascii="Times New Roman" w:hAnsi="Times New Roman"/>
          <w:iCs/>
          <w:lang w:val="uk-UA"/>
        </w:rPr>
        <w:t xml:space="preserve">курсу </w:t>
      </w:r>
      <w:r w:rsidRPr="00D43723">
        <w:rPr>
          <w:rFonts w:ascii="Times New Roman" w:hAnsi="Times New Roman"/>
          <w:iCs/>
        </w:rPr>
        <w:t>спеціальності «Політологія»</w:t>
      </w:r>
      <w:r w:rsidRPr="00D43723">
        <w:rPr>
          <w:rFonts w:ascii="Times New Roman" w:hAnsi="Times New Roman"/>
          <w:iCs/>
          <w:lang w:val="uk-UA"/>
        </w:rPr>
        <w:t xml:space="preserve"> </w:t>
      </w:r>
      <w:r w:rsidRPr="00D43723">
        <w:rPr>
          <w:rFonts w:ascii="Times New Roman" w:hAnsi="Times New Roman"/>
          <w:iCs/>
        </w:rPr>
        <w:t>Історико-філософського факультету</w:t>
      </w:r>
      <w:r w:rsidRPr="00D43723">
        <w:rPr>
          <w:rFonts w:ascii="Times New Roman" w:hAnsi="Times New Roman"/>
          <w:iCs/>
          <w:lang w:val="uk-UA"/>
        </w:rPr>
        <w:t xml:space="preserve"> </w:t>
      </w:r>
      <w:r w:rsidRPr="00D43723">
        <w:rPr>
          <w:rFonts w:ascii="Times New Roman" w:hAnsi="Times New Roman"/>
          <w:iCs/>
        </w:rPr>
        <w:t>Київського університету імені Бориса Грінченка</w:t>
      </w:r>
      <w:r w:rsidR="005E5558">
        <w:rPr>
          <w:color w:val="221F1F"/>
        </w:rPr>
        <w:br w:type="page"/>
      </w:r>
    </w:p>
    <w:p w:rsidR="00243E9E" w:rsidRDefault="00244A41" w:rsidP="00A4297E">
      <w:pPr>
        <w:pStyle w:val="2"/>
        <w:ind w:left="284"/>
      </w:pPr>
      <w:r>
        <w:rPr>
          <w:color w:val="221F1F"/>
        </w:rPr>
        <w:lastRenderedPageBreak/>
        <w:t>ЗАКЛЮЧНЕ ПЛЕНАРНЕ ЗАСІДАННЯ.</w:t>
      </w:r>
    </w:p>
    <w:p w:rsidR="00243E9E" w:rsidRDefault="00244A41" w:rsidP="00A4297E">
      <w:pPr>
        <w:spacing w:before="58"/>
        <w:ind w:left="284" w:right="377"/>
        <w:jc w:val="center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221F1F"/>
          <w:sz w:val="24"/>
        </w:rPr>
        <w:t>ПІДБИТТЯ ПІДСУМКІВ РОБОТИ КОНФЕРЕНЦІЇ</w:t>
      </w:r>
    </w:p>
    <w:p w:rsidR="00A4297E" w:rsidRPr="00254A1C" w:rsidRDefault="00A4297E" w:rsidP="00A4297E">
      <w:pPr>
        <w:ind w:left="284" w:right="377"/>
        <w:jc w:val="center"/>
        <w:rPr>
          <w:bCs/>
          <w:sz w:val="28"/>
          <w:szCs w:val="28"/>
          <w:shd w:val="clear" w:color="auto" w:fill="FFFFFF"/>
        </w:rPr>
      </w:pPr>
      <w:r w:rsidRPr="00254A1C">
        <w:rPr>
          <w:bCs/>
          <w:sz w:val="28"/>
          <w:szCs w:val="28"/>
          <w:shd w:val="clear" w:color="auto" w:fill="FFFFFF"/>
        </w:rPr>
        <w:t>17.30–18.00</w:t>
      </w:r>
    </w:p>
    <w:p w:rsidR="00243E9E" w:rsidRDefault="00243E9E" w:rsidP="00A4297E">
      <w:pPr>
        <w:pStyle w:val="a3"/>
        <w:ind w:left="284" w:right="377"/>
        <w:rPr>
          <w:rFonts w:ascii="Arial"/>
          <w:b/>
          <w:i/>
          <w:sz w:val="20"/>
        </w:rPr>
      </w:pPr>
    </w:p>
    <w:p w:rsidR="00A4297E" w:rsidRDefault="00A4297E" w:rsidP="00A4297E">
      <w:pPr>
        <w:pStyle w:val="3"/>
        <w:ind w:left="284"/>
        <w:rPr>
          <w:color w:val="221F1F"/>
        </w:rPr>
      </w:pPr>
    </w:p>
    <w:p w:rsidR="00243E9E" w:rsidRDefault="00244A41" w:rsidP="00A4297E">
      <w:pPr>
        <w:pStyle w:val="3"/>
        <w:ind w:left="284"/>
      </w:pPr>
      <w:r>
        <w:rPr>
          <w:color w:val="221F1F"/>
        </w:rPr>
        <w:t>Звіти керівників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секцій.</w:t>
      </w:r>
    </w:p>
    <w:p w:rsidR="00243E9E" w:rsidRDefault="00243E9E" w:rsidP="00A4297E">
      <w:pPr>
        <w:pStyle w:val="a3"/>
        <w:ind w:left="284" w:right="377"/>
        <w:rPr>
          <w:rFonts w:ascii="Arial"/>
          <w:sz w:val="24"/>
        </w:rPr>
      </w:pPr>
    </w:p>
    <w:p w:rsidR="00243E9E" w:rsidRDefault="00243E9E" w:rsidP="00A4297E">
      <w:pPr>
        <w:pStyle w:val="a3"/>
        <w:spacing w:before="10"/>
        <w:ind w:left="284" w:right="377"/>
        <w:rPr>
          <w:rFonts w:ascii="Arial"/>
          <w:sz w:val="30"/>
        </w:rPr>
      </w:pPr>
    </w:p>
    <w:p w:rsidR="00243E9E" w:rsidRDefault="00244A41" w:rsidP="00A4297E">
      <w:pPr>
        <w:ind w:left="284" w:right="377"/>
        <w:jc w:val="center"/>
        <w:rPr>
          <w:rFonts w:ascii="Arial" w:hAnsi="Arial"/>
        </w:rPr>
      </w:pPr>
      <w:r>
        <w:rPr>
          <w:rFonts w:ascii="Arial" w:hAnsi="Arial"/>
          <w:color w:val="221F1F"/>
        </w:rPr>
        <w:t>З</w:t>
      </w:r>
      <w:r>
        <w:rPr>
          <w:rFonts w:ascii="Arial" w:hAnsi="Arial"/>
          <w:color w:val="221F1F"/>
          <w:spacing w:val="-39"/>
        </w:rPr>
        <w:t xml:space="preserve"> </w:t>
      </w:r>
      <w:r>
        <w:rPr>
          <w:rFonts w:ascii="Arial" w:hAnsi="Arial"/>
          <w:color w:val="221F1F"/>
        </w:rPr>
        <w:t>А</w:t>
      </w:r>
      <w:r>
        <w:rPr>
          <w:rFonts w:ascii="Arial" w:hAnsi="Arial"/>
          <w:color w:val="221F1F"/>
          <w:spacing w:val="-38"/>
        </w:rPr>
        <w:t xml:space="preserve"> </w:t>
      </w:r>
      <w:r>
        <w:rPr>
          <w:rFonts w:ascii="Arial" w:hAnsi="Arial"/>
          <w:color w:val="221F1F"/>
        </w:rPr>
        <w:t>К</w:t>
      </w:r>
      <w:r>
        <w:rPr>
          <w:rFonts w:ascii="Arial" w:hAnsi="Arial"/>
          <w:color w:val="221F1F"/>
          <w:spacing w:val="-39"/>
        </w:rPr>
        <w:t xml:space="preserve"> </w:t>
      </w:r>
      <w:r>
        <w:rPr>
          <w:rFonts w:ascii="Arial" w:hAnsi="Arial"/>
          <w:color w:val="221F1F"/>
          <w:spacing w:val="13"/>
        </w:rPr>
        <w:t>ЛЮ</w:t>
      </w:r>
      <w:r>
        <w:rPr>
          <w:rFonts w:ascii="Arial" w:hAnsi="Arial"/>
          <w:color w:val="221F1F"/>
          <w:spacing w:val="-42"/>
        </w:rPr>
        <w:t xml:space="preserve"> </w:t>
      </w:r>
      <w:r>
        <w:rPr>
          <w:rFonts w:ascii="Arial" w:hAnsi="Arial"/>
          <w:color w:val="221F1F"/>
        </w:rPr>
        <w:t>Ч</w:t>
      </w:r>
      <w:r>
        <w:rPr>
          <w:rFonts w:ascii="Arial" w:hAnsi="Arial"/>
          <w:color w:val="221F1F"/>
          <w:spacing w:val="-38"/>
        </w:rPr>
        <w:t xml:space="preserve"> </w:t>
      </w:r>
      <w:r>
        <w:rPr>
          <w:rFonts w:ascii="Arial" w:hAnsi="Arial"/>
          <w:color w:val="221F1F"/>
        </w:rPr>
        <w:t>Н</w:t>
      </w:r>
      <w:r>
        <w:rPr>
          <w:rFonts w:ascii="Arial" w:hAnsi="Arial"/>
          <w:color w:val="221F1F"/>
          <w:spacing w:val="-39"/>
        </w:rPr>
        <w:t xml:space="preserve"> </w:t>
      </w:r>
      <w:r>
        <w:rPr>
          <w:rFonts w:ascii="Arial" w:hAnsi="Arial"/>
          <w:color w:val="221F1F"/>
        </w:rPr>
        <w:t>Е</w:t>
      </w:r>
      <w:r>
        <w:rPr>
          <w:rFonts w:ascii="Arial" w:hAnsi="Arial"/>
          <w:color w:val="221F1F"/>
          <w:spacing w:val="24"/>
        </w:rPr>
        <w:t xml:space="preserve"> </w:t>
      </w:r>
      <w:r>
        <w:rPr>
          <w:rFonts w:ascii="Arial" w:hAnsi="Arial"/>
          <w:color w:val="221F1F"/>
        </w:rPr>
        <w:t>СЛ</w:t>
      </w:r>
      <w:r>
        <w:rPr>
          <w:rFonts w:ascii="Arial" w:hAnsi="Arial"/>
          <w:color w:val="221F1F"/>
          <w:spacing w:val="-39"/>
        </w:rPr>
        <w:t xml:space="preserve"> </w:t>
      </w:r>
      <w:r>
        <w:rPr>
          <w:rFonts w:ascii="Arial" w:hAnsi="Arial"/>
          <w:color w:val="221F1F"/>
        </w:rPr>
        <w:t>О</w:t>
      </w:r>
      <w:r>
        <w:rPr>
          <w:rFonts w:ascii="Arial" w:hAnsi="Arial"/>
          <w:color w:val="221F1F"/>
          <w:spacing w:val="-38"/>
        </w:rPr>
        <w:t xml:space="preserve"> </w:t>
      </w:r>
      <w:r>
        <w:rPr>
          <w:rFonts w:ascii="Arial" w:hAnsi="Arial"/>
          <w:color w:val="221F1F"/>
        </w:rPr>
        <w:t>В</w:t>
      </w:r>
      <w:r>
        <w:rPr>
          <w:rFonts w:ascii="Arial" w:hAnsi="Arial"/>
          <w:color w:val="221F1F"/>
          <w:spacing w:val="-38"/>
        </w:rPr>
        <w:t xml:space="preserve"> </w:t>
      </w:r>
      <w:r>
        <w:rPr>
          <w:rFonts w:ascii="Arial" w:hAnsi="Arial"/>
          <w:color w:val="221F1F"/>
        </w:rPr>
        <w:t>О</w:t>
      </w:r>
    </w:p>
    <w:p w:rsidR="00243E9E" w:rsidRDefault="00243E9E" w:rsidP="00A4297E">
      <w:pPr>
        <w:pStyle w:val="a3"/>
        <w:spacing w:before="2"/>
        <w:ind w:left="284" w:right="377"/>
        <w:rPr>
          <w:rFonts w:ascii="Arial"/>
          <w:sz w:val="19"/>
        </w:rPr>
      </w:pPr>
    </w:p>
    <w:p w:rsidR="00243E9E" w:rsidRDefault="00244A41" w:rsidP="00A4297E">
      <w:pPr>
        <w:pStyle w:val="a3"/>
        <w:spacing w:before="3"/>
        <w:ind w:left="1134" w:right="377" w:hanging="850"/>
        <w:jc w:val="both"/>
      </w:pPr>
      <w:r>
        <w:rPr>
          <w:i/>
          <w:color w:val="221F1F"/>
        </w:rPr>
        <w:t xml:space="preserve">Александрова Олена, </w:t>
      </w:r>
      <w:r>
        <w:rPr>
          <w:color w:val="221F1F"/>
        </w:rPr>
        <w:t>декан Історико-філософського факультету Київського університету імені Бориса Грінченка, доктор філософських наук, професор</w:t>
      </w:r>
    </w:p>
    <w:p w:rsidR="00A4297E" w:rsidRDefault="00A4297E" w:rsidP="00A4297E">
      <w:pPr>
        <w:pStyle w:val="a3"/>
        <w:spacing w:before="1"/>
        <w:ind w:left="1134" w:right="377" w:hanging="850"/>
        <w:jc w:val="both"/>
        <w:rPr>
          <w:i/>
          <w:color w:val="221F1F"/>
        </w:rPr>
      </w:pPr>
    </w:p>
    <w:p w:rsidR="00243E9E" w:rsidRDefault="00244A41" w:rsidP="00A4297E">
      <w:pPr>
        <w:pStyle w:val="a3"/>
        <w:spacing w:before="1"/>
        <w:ind w:left="1134" w:right="377" w:hanging="850"/>
        <w:jc w:val="both"/>
      </w:pPr>
      <w:r>
        <w:rPr>
          <w:i/>
          <w:color w:val="221F1F"/>
        </w:rPr>
        <w:t xml:space="preserve">Додонов Роман, </w:t>
      </w:r>
      <w:r>
        <w:rPr>
          <w:color w:val="221F1F"/>
        </w:rPr>
        <w:t>завідувач кафедри філософії Історико-філософського факультету Київського університету імені Бориса Грінченка, доктор філософських наук, професор</w:t>
      </w:r>
    </w:p>
    <w:p w:rsidR="00243E9E" w:rsidRDefault="00243E9E" w:rsidP="00A4297E">
      <w:pPr>
        <w:pStyle w:val="a3"/>
        <w:ind w:left="284" w:right="377"/>
        <w:rPr>
          <w:sz w:val="22"/>
        </w:rPr>
      </w:pPr>
    </w:p>
    <w:p w:rsidR="00243E9E" w:rsidRDefault="00243E9E" w:rsidP="00A4297E">
      <w:pPr>
        <w:pStyle w:val="a3"/>
        <w:ind w:left="284" w:right="377"/>
        <w:rPr>
          <w:rFonts w:ascii="Arial"/>
          <w:sz w:val="24"/>
        </w:rPr>
      </w:pPr>
    </w:p>
    <w:p w:rsidR="00243E9E" w:rsidRDefault="00243E9E" w:rsidP="00A4297E">
      <w:pPr>
        <w:pStyle w:val="a3"/>
        <w:ind w:left="284" w:right="377"/>
        <w:rPr>
          <w:rFonts w:ascii="Arial"/>
          <w:sz w:val="24"/>
        </w:rPr>
      </w:pPr>
    </w:p>
    <w:p w:rsidR="00A4297E" w:rsidRPr="00A4297E" w:rsidRDefault="00A4297E" w:rsidP="00A4297E">
      <w:pPr>
        <w:ind w:left="284" w:right="377" w:firstLine="283"/>
        <w:jc w:val="both"/>
        <w:rPr>
          <w:i/>
        </w:rPr>
      </w:pPr>
      <w:r w:rsidRPr="00A4297E">
        <w:rPr>
          <w:i/>
        </w:rPr>
        <w:t>Матеріали конференції протягом тижня будуть розміщені в електронному вигляді на сторінці кафедри філософії Історико-філософського факультету Київського університету імені Бориса Грінченка: http://iff.kubg.edu.ua/pro-fakultet/kafedry/2016-06-15-08-14-59/pro-kafedru.html</w:t>
      </w:r>
    </w:p>
    <w:p w:rsidR="00243E9E" w:rsidRDefault="00243E9E">
      <w:pPr>
        <w:pStyle w:val="a3"/>
        <w:rPr>
          <w:rFonts w:ascii="Arial"/>
          <w:sz w:val="24"/>
        </w:rPr>
      </w:pPr>
    </w:p>
    <w:p w:rsidR="000C59EC" w:rsidRDefault="000C59EC">
      <w:pPr>
        <w:pStyle w:val="a3"/>
        <w:spacing w:before="2"/>
        <w:rPr>
          <w:rFonts w:ascii="Arial"/>
        </w:rPr>
      </w:pPr>
    </w:p>
    <w:p w:rsidR="000C59EC" w:rsidRDefault="000C59EC">
      <w:pPr>
        <w:pStyle w:val="a3"/>
        <w:spacing w:before="2"/>
        <w:rPr>
          <w:rFonts w:ascii="Arial"/>
        </w:rPr>
      </w:pPr>
    </w:p>
    <w:p w:rsidR="000C59EC" w:rsidRDefault="000C59EC">
      <w:pPr>
        <w:pStyle w:val="a3"/>
        <w:spacing w:before="2"/>
        <w:rPr>
          <w:rFonts w:ascii="Arial"/>
        </w:rPr>
      </w:pPr>
    </w:p>
    <w:p w:rsidR="00243E9E" w:rsidRDefault="00244A41">
      <w:pPr>
        <w:ind w:left="600"/>
        <w:rPr>
          <w:rFonts w:ascii="Arial" w:hAnsi="Arial"/>
          <w:b/>
          <w:sz w:val="18"/>
        </w:rPr>
      </w:pPr>
      <w:r>
        <w:rPr>
          <w:rFonts w:ascii="Arial" w:hAnsi="Arial"/>
          <w:b/>
          <w:color w:val="221F1F"/>
          <w:sz w:val="18"/>
        </w:rPr>
        <w:t>КОНТАКТИ</w:t>
      </w:r>
    </w:p>
    <w:p w:rsidR="00243E9E" w:rsidRDefault="00244A41">
      <w:pPr>
        <w:pStyle w:val="a3"/>
        <w:spacing w:before="6"/>
        <w:ind w:left="1087" w:right="871" w:firstLine="9"/>
      </w:pPr>
      <w:r>
        <w:rPr>
          <w:color w:val="221F1F"/>
        </w:rPr>
        <w:t>Кафедра філософії Історико-філософського факультету Київського університету імені Бориса Грінченка.</w:t>
      </w:r>
    </w:p>
    <w:p w:rsidR="00243E9E" w:rsidRDefault="00244A41">
      <w:pPr>
        <w:pStyle w:val="a3"/>
        <w:spacing w:before="2"/>
        <w:ind w:left="1087" w:right="298"/>
        <w:rPr>
          <w:color w:val="221F1F"/>
        </w:rPr>
      </w:pPr>
      <w:r>
        <w:rPr>
          <w:color w:val="221F1F"/>
        </w:rPr>
        <w:t xml:space="preserve">Телефон: +38 (066) 299-56-16 — Додонов Роман Олександрович. E-mail: </w:t>
      </w:r>
      <w:hyperlink r:id="rId15">
        <w:r>
          <w:rPr>
            <w:color w:val="221F1F"/>
          </w:rPr>
          <w:t>r.dodonov@kubg.edu.ua.</w:t>
        </w:r>
      </w:hyperlink>
    </w:p>
    <w:sectPr w:rsidR="00243E9E" w:rsidSect="0057791B">
      <w:headerReference w:type="even" r:id="rId16"/>
      <w:headerReference w:type="default" r:id="rId17"/>
      <w:pgSz w:w="8420" w:h="11920"/>
      <w:pgMar w:top="1240" w:right="1049" w:bottom="993" w:left="1134" w:header="9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77" w:rsidRDefault="00013E77">
      <w:r>
        <w:separator/>
      </w:r>
    </w:p>
  </w:endnote>
  <w:endnote w:type="continuationSeparator" w:id="0">
    <w:p w:rsidR="00013E77" w:rsidRDefault="0001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77" w:rsidRDefault="00013E77">
      <w:r>
        <w:separator/>
      </w:r>
    </w:p>
  </w:footnote>
  <w:footnote w:type="continuationSeparator" w:id="0">
    <w:p w:rsidR="00013E77" w:rsidRDefault="0001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0" w:rsidRDefault="00013E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45pt;margin-top:48.35pt;width:326.05pt;height:14.9pt;z-index:-16186880;mso-position-horizontal-relative:page;mso-position-vertical-relative:page" filled="f" stroked="f">
          <v:textbox inset="0,0,0,0">
            <w:txbxContent>
              <w:p w:rsidR="00977600" w:rsidRDefault="00977600">
                <w:pPr>
                  <w:tabs>
                    <w:tab w:val="left" w:pos="6460"/>
                  </w:tabs>
                  <w:spacing w:before="13"/>
                  <w:ind w:left="60"/>
                  <w:rPr>
                    <w:rFonts w:ascii="Arial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21F1F"/>
                    <w:sz w:val="23"/>
                    <w:u w:val="single" w:color="221F1F"/>
                  </w:rPr>
                  <w:instrText xml:space="preserve"> PAGE </w:instrText>
                </w:r>
                <w:r>
                  <w:fldChar w:fldCharType="separate"/>
                </w:r>
                <w:r w:rsidR="00574284">
                  <w:rPr>
                    <w:rFonts w:ascii="Arial"/>
                    <w:noProof/>
                    <w:color w:val="221F1F"/>
                    <w:sz w:val="23"/>
                    <w:u w:val="single" w:color="221F1F"/>
                  </w:rPr>
                  <w:t>6</w:t>
                </w:r>
                <w:r>
                  <w:fldChar w:fldCharType="end"/>
                </w:r>
                <w:r>
                  <w:rPr>
                    <w:rFonts w:ascii="Arial"/>
                    <w:color w:val="221F1F"/>
                    <w:sz w:val="23"/>
                    <w:u w:val="single" w:color="221F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0" w:rsidRDefault="00013E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4.95pt;margin-top:48.35pt;width:35.15pt;height:15.05pt;z-index:-16187392;mso-position-horizontal-relative:page;mso-position-vertical-relative:page" filled="f" stroked="f">
          <v:textbox inset="0,0,0,0">
            <w:txbxContent>
              <w:p w:rsidR="00977600" w:rsidRDefault="00977600">
                <w:pPr>
                  <w:spacing w:before="13"/>
                  <w:ind w:left="60"/>
                  <w:rPr>
                    <w:rFonts w:ascii="Arial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21F1F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74284">
                  <w:rPr>
                    <w:rFonts w:ascii="Arial"/>
                    <w:noProof/>
                    <w:color w:val="221F1F"/>
                    <w:sz w:val="2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rect id="_x0000_s2054" style="position:absolute;margin-left:42.6pt;margin-top:61pt;width:312.7pt;height:.85pt;z-index:-16187904;mso-position-horizontal-relative:page;mso-position-vertical-relative:page" fillcolor="#221f1f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0" w:rsidRDefault="00013E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45pt;margin-top:48.35pt;width:326.05pt;height:14.9pt;z-index:-16185344;mso-position-horizontal-relative:page;mso-position-vertical-relative:page" filled="f" stroked="f">
          <v:textbox style="mso-next-textbox:#_x0000_s2049" inset="0,0,0,0">
            <w:txbxContent>
              <w:p w:rsidR="00977600" w:rsidRDefault="00977600">
                <w:pPr>
                  <w:tabs>
                    <w:tab w:val="left" w:pos="6460"/>
                  </w:tabs>
                  <w:spacing w:before="13"/>
                  <w:ind w:left="60"/>
                  <w:rPr>
                    <w:rFonts w:ascii="Arial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21F1F"/>
                    <w:sz w:val="23"/>
                    <w:u w:val="single" w:color="221F1F"/>
                  </w:rPr>
                  <w:instrText xml:space="preserve"> PAGE </w:instrText>
                </w:r>
                <w:r>
                  <w:fldChar w:fldCharType="separate"/>
                </w:r>
                <w:r w:rsidR="00574284">
                  <w:rPr>
                    <w:rFonts w:ascii="Arial"/>
                    <w:noProof/>
                    <w:color w:val="221F1F"/>
                    <w:sz w:val="23"/>
                    <w:u w:val="single" w:color="221F1F"/>
                  </w:rPr>
                  <w:t>30</w:t>
                </w:r>
                <w:r>
                  <w:fldChar w:fldCharType="end"/>
                </w:r>
                <w:r>
                  <w:rPr>
                    <w:rFonts w:ascii="Arial"/>
                    <w:color w:val="221F1F"/>
                    <w:sz w:val="23"/>
                    <w:u w:val="single" w:color="221F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0" w:rsidRDefault="00013E77">
    <w:pPr>
      <w:pStyle w:val="a3"/>
      <w:spacing w:line="14" w:lineRule="auto"/>
      <w:rPr>
        <w:sz w:val="20"/>
      </w:rPr>
    </w:pPr>
    <w:r>
      <w:pict>
        <v:rect id="_x0000_s2051" style="position:absolute;margin-left:42.6pt;margin-top:61pt;width:319.2pt;height:.85pt;z-index:-16186368;mso-position-horizontal-relative:page;mso-position-vertical-relative:page" fillcolor="#221f1f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5.95pt;margin-top:48.35pt;width:18.75pt;height:14.9pt;z-index:-16185856;mso-position-horizontal-relative:page;mso-position-vertical-relative:page" filled="f" stroked="f">
          <v:textbox style="mso-next-textbox:#_x0000_s2050" inset="0,0,0,0">
            <w:txbxContent>
              <w:p w:rsidR="00977600" w:rsidRDefault="00977600">
                <w:pPr>
                  <w:spacing w:before="13"/>
                  <w:ind w:left="60"/>
                  <w:rPr>
                    <w:rFonts w:ascii="Arial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21F1F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74284">
                  <w:rPr>
                    <w:rFonts w:ascii="Arial"/>
                    <w:noProof/>
                    <w:color w:val="221F1F"/>
                    <w:sz w:val="23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43E9E"/>
    <w:rsid w:val="00005A82"/>
    <w:rsid w:val="00006E28"/>
    <w:rsid w:val="00013E77"/>
    <w:rsid w:val="0002616D"/>
    <w:rsid w:val="000765D0"/>
    <w:rsid w:val="000776C8"/>
    <w:rsid w:val="00082E26"/>
    <w:rsid w:val="0008404D"/>
    <w:rsid w:val="000861F3"/>
    <w:rsid w:val="000A0D32"/>
    <w:rsid w:val="000C175B"/>
    <w:rsid w:val="000C59EC"/>
    <w:rsid w:val="00100197"/>
    <w:rsid w:val="001001E9"/>
    <w:rsid w:val="001025C1"/>
    <w:rsid w:val="0010484F"/>
    <w:rsid w:val="001101F5"/>
    <w:rsid w:val="00116CFB"/>
    <w:rsid w:val="001264D7"/>
    <w:rsid w:val="00127E06"/>
    <w:rsid w:val="00132B52"/>
    <w:rsid w:val="001373B1"/>
    <w:rsid w:val="00142CAF"/>
    <w:rsid w:val="00145EAE"/>
    <w:rsid w:val="00153BA5"/>
    <w:rsid w:val="001545D0"/>
    <w:rsid w:val="00155F7C"/>
    <w:rsid w:val="00160028"/>
    <w:rsid w:val="00172BC0"/>
    <w:rsid w:val="00172FAE"/>
    <w:rsid w:val="00175F35"/>
    <w:rsid w:val="001A7493"/>
    <w:rsid w:val="001B5CC4"/>
    <w:rsid w:val="001B62E9"/>
    <w:rsid w:val="001C406D"/>
    <w:rsid w:val="001C5647"/>
    <w:rsid w:val="001D0A44"/>
    <w:rsid w:val="001D1ED3"/>
    <w:rsid w:val="001E491E"/>
    <w:rsid w:val="001E7BE5"/>
    <w:rsid w:val="001F78DD"/>
    <w:rsid w:val="0020083B"/>
    <w:rsid w:val="00210175"/>
    <w:rsid w:val="00236D03"/>
    <w:rsid w:val="00237A9B"/>
    <w:rsid w:val="002424A6"/>
    <w:rsid w:val="00243E9E"/>
    <w:rsid w:val="00244A41"/>
    <w:rsid w:val="00270088"/>
    <w:rsid w:val="002773D5"/>
    <w:rsid w:val="00282241"/>
    <w:rsid w:val="002834FE"/>
    <w:rsid w:val="00295C50"/>
    <w:rsid w:val="00296B71"/>
    <w:rsid w:val="002B4362"/>
    <w:rsid w:val="002C2905"/>
    <w:rsid w:val="002C5AAD"/>
    <w:rsid w:val="002E2DB3"/>
    <w:rsid w:val="002E4C71"/>
    <w:rsid w:val="002E4CAC"/>
    <w:rsid w:val="002F6638"/>
    <w:rsid w:val="00301177"/>
    <w:rsid w:val="00311C2D"/>
    <w:rsid w:val="0031388A"/>
    <w:rsid w:val="00320FD3"/>
    <w:rsid w:val="00367214"/>
    <w:rsid w:val="003708AB"/>
    <w:rsid w:val="00372ED9"/>
    <w:rsid w:val="00392BFC"/>
    <w:rsid w:val="0039474E"/>
    <w:rsid w:val="003A6011"/>
    <w:rsid w:val="003A706B"/>
    <w:rsid w:val="003B33BA"/>
    <w:rsid w:val="003B6615"/>
    <w:rsid w:val="003C4EEC"/>
    <w:rsid w:val="003E3DD9"/>
    <w:rsid w:val="003E6577"/>
    <w:rsid w:val="003F7BAB"/>
    <w:rsid w:val="00405235"/>
    <w:rsid w:val="00411F09"/>
    <w:rsid w:val="00414753"/>
    <w:rsid w:val="00417B61"/>
    <w:rsid w:val="004216FC"/>
    <w:rsid w:val="004227C9"/>
    <w:rsid w:val="004321DF"/>
    <w:rsid w:val="00434150"/>
    <w:rsid w:val="00436DB4"/>
    <w:rsid w:val="00441A1E"/>
    <w:rsid w:val="00442BC9"/>
    <w:rsid w:val="00446ACA"/>
    <w:rsid w:val="00453CF5"/>
    <w:rsid w:val="004616E4"/>
    <w:rsid w:val="004712A4"/>
    <w:rsid w:val="00473F22"/>
    <w:rsid w:val="004817BC"/>
    <w:rsid w:val="004845E6"/>
    <w:rsid w:val="00497542"/>
    <w:rsid w:val="00497BA7"/>
    <w:rsid w:val="004A0306"/>
    <w:rsid w:val="004A5C1E"/>
    <w:rsid w:val="004B6D76"/>
    <w:rsid w:val="004C5BD5"/>
    <w:rsid w:val="004F53B1"/>
    <w:rsid w:val="004F766F"/>
    <w:rsid w:val="0050328C"/>
    <w:rsid w:val="00515126"/>
    <w:rsid w:val="0051586D"/>
    <w:rsid w:val="0051747F"/>
    <w:rsid w:val="00523E28"/>
    <w:rsid w:val="00525125"/>
    <w:rsid w:val="00534D29"/>
    <w:rsid w:val="005526C6"/>
    <w:rsid w:val="00565210"/>
    <w:rsid w:val="00574284"/>
    <w:rsid w:val="005766C1"/>
    <w:rsid w:val="0057791B"/>
    <w:rsid w:val="0059093E"/>
    <w:rsid w:val="005951AE"/>
    <w:rsid w:val="005B311C"/>
    <w:rsid w:val="005C6462"/>
    <w:rsid w:val="005D291B"/>
    <w:rsid w:val="005D31DC"/>
    <w:rsid w:val="005E1D90"/>
    <w:rsid w:val="005E5558"/>
    <w:rsid w:val="005E6112"/>
    <w:rsid w:val="00611937"/>
    <w:rsid w:val="00611C23"/>
    <w:rsid w:val="0062659F"/>
    <w:rsid w:val="00633E63"/>
    <w:rsid w:val="00642FF3"/>
    <w:rsid w:val="00643A88"/>
    <w:rsid w:val="00645475"/>
    <w:rsid w:val="006468AC"/>
    <w:rsid w:val="0065141D"/>
    <w:rsid w:val="00652AB7"/>
    <w:rsid w:val="006533DB"/>
    <w:rsid w:val="006649D1"/>
    <w:rsid w:val="00664F02"/>
    <w:rsid w:val="00684381"/>
    <w:rsid w:val="00687F05"/>
    <w:rsid w:val="006E0468"/>
    <w:rsid w:val="006E37EA"/>
    <w:rsid w:val="006F0B40"/>
    <w:rsid w:val="006F1CCC"/>
    <w:rsid w:val="006F35A1"/>
    <w:rsid w:val="0071509D"/>
    <w:rsid w:val="00725654"/>
    <w:rsid w:val="00726AE7"/>
    <w:rsid w:val="00736815"/>
    <w:rsid w:val="00741C65"/>
    <w:rsid w:val="00741F9F"/>
    <w:rsid w:val="007471EB"/>
    <w:rsid w:val="00760876"/>
    <w:rsid w:val="00772BCA"/>
    <w:rsid w:val="007751E3"/>
    <w:rsid w:val="007806F9"/>
    <w:rsid w:val="00790721"/>
    <w:rsid w:val="00791DDC"/>
    <w:rsid w:val="007929C1"/>
    <w:rsid w:val="0079389B"/>
    <w:rsid w:val="007A376B"/>
    <w:rsid w:val="007A38C6"/>
    <w:rsid w:val="007A5B41"/>
    <w:rsid w:val="007A7CD7"/>
    <w:rsid w:val="007B1824"/>
    <w:rsid w:val="007B2137"/>
    <w:rsid w:val="007B54D7"/>
    <w:rsid w:val="007B78DB"/>
    <w:rsid w:val="007B7DB7"/>
    <w:rsid w:val="007C143A"/>
    <w:rsid w:val="007C16C6"/>
    <w:rsid w:val="007C4EF6"/>
    <w:rsid w:val="007C5FEE"/>
    <w:rsid w:val="007C6045"/>
    <w:rsid w:val="007D59A3"/>
    <w:rsid w:val="007E3C40"/>
    <w:rsid w:val="00842E43"/>
    <w:rsid w:val="00857FD0"/>
    <w:rsid w:val="00863598"/>
    <w:rsid w:val="008649E8"/>
    <w:rsid w:val="00876B27"/>
    <w:rsid w:val="0087713E"/>
    <w:rsid w:val="008834A2"/>
    <w:rsid w:val="0088581B"/>
    <w:rsid w:val="00897EE1"/>
    <w:rsid w:val="008A0139"/>
    <w:rsid w:val="008A5B67"/>
    <w:rsid w:val="008A6A08"/>
    <w:rsid w:val="008B04BB"/>
    <w:rsid w:val="008B67EC"/>
    <w:rsid w:val="008C0573"/>
    <w:rsid w:val="008D206B"/>
    <w:rsid w:val="008D208A"/>
    <w:rsid w:val="008D78CD"/>
    <w:rsid w:val="008F5902"/>
    <w:rsid w:val="00900DC8"/>
    <w:rsid w:val="00901032"/>
    <w:rsid w:val="0090399B"/>
    <w:rsid w:val="0090451E"/>
    <w:rsid w:val="00910C79"/>
    <w:rsid w:val="009132DB"/>
    <w:rsid w:val="00926F3B"/>
    <w:rsid w:val="00936262"/>
    <w:rsid w:val="00954E62"/>
    <w:rsid w:val="00960881"/>
    <w:rsid w:val="00962FB3"/>
    <w:rsid w:val="0096418E"/>
    <w:rsid w:val="00977600"/>
    <w:rsid w:val="0098352E"/>
    <w:rsid w:val="0099614D"/>
    <w:rsid w:val="009A3726"/>
    <w:rsid w:val="009D44BD"/>
    <w:rsid w:val="009E1538"/>
    <w:rsid w:val="009E6F39"/>
    <w:rsid w:val="00A0048F"/>
    <w:rsid w:val="00A06B63"/>
    <w:rsid w:val="00A24B2C"/>
    <w:rsid w:val="00A4297E"/>
    <w:rsid w:val="00A46775"/>
    <w:rsid w:val="00A5196B"/>
    <w:rsid w:val="00A53D2B"/>
    <w:rsid w:val="00A558DA"/>
    <w:rsid w:val="00A61B64"/>
    <w:rsid w:val="00A67D22"/>
    <w:rsid w:val="00A67F95"/>
    <w:rsid w:val="00A73793"/>
    <w:rsid w:val="00A80052"/>
    <w:rsid w:val="00A82ADD"/>
    <w:rsid w:val="00A851D1"/>
    <w:rsid w:val="00A861BA"/>
    <w:rsid w:val="00A90B36"/>
    <w:rsid w:val="00A94B31"/>
    <w:rsid w:val="00A964EC"/>
    <w:rsid w:val="00AC76E8"/>
    <w:rsid w:val="00AD2170"/>
    <w:rsid w:val="00AD4316"/>
    <w:rsid w:val="00AD526E"/>
    <w:rsid w:val="00AE122F"/>
    <w:rsid w:val="00AE2EE9"/>
    <w:rsid w:val="00AE4DB3"/>
    <w:rsid w:val="00B10DD3"/>
    <w:rsid w:val="00B207AE"/>
    <w:rsid w:val="00B31494"/>
    <w:rsid w:val="00B44383"/>
    <w:rsid w:val="00B51D67"/>
    <w:rsid w:val="00B5382C"/>
    <w:rsid w:val="00B548E4"/>
    <w:rsid w:val="00B54CFB"/>
    <w:rsid w:val="00B5614B"/>
    <w:rsid w:val="00B860C6"/>
    <w:rsid w:val="00BB2783"/>
    <w:rsid w:val="00BB31C3"/>
    <w:rsid w:val="00BC544D"/>
    <w:rsid w:val="00BD07C5"/>
    <w:rsid w:val="00BD1AC9"/>
    <w:rsid w:val="00BE4542"/>
    <w:rsid w:val="00BF4796"/>
    <w:rsid w:val="00C05672"/>
    <w:rsid w:val="00C12216"/>
    <w:rsid w:val="00C1487B"/>
    <w:rsid w:val="00C1569E"/>
    <w:rsid w:val="00C15E37"/>
    <w:rsid w:val="00C25DA3"/>
    <w:rsid w:val="00C319A6"/>
    <w:rsid w:val="00C321F3"/>
    <w:rsid w:val="00C500E6"/>
    <w:rsid w:val="00C7525D"/>
    <w:rsid w:val="00C82ADD"/>
    <w:rsid w:val="00C8487F"/>
    <w:rsid w:val="00C849B8"/>
    <w:rsid w:val="00CA7CA6"/>
    <w:rsid w:val="00CB56CC"/>
    <w:rsid w:val="00CC2953"/>
    <w:rsid w:val="00CC4E97"/>
    <w:rsid w:val="00CD5E8B"/>
    <w:rsid w:val="00CF6C98"/>
    <w:rsid w:val="00D01BD0"/>
    <w:rsid w:val="00D112B1"/>
    <w:rsid w:val="00D13809"/>
    <w:rsid w:val="00D14977"/>
    <w:rsid w:val="00D15A67"/>
    <w:rsid w:val="00D23EE5"/>
    <w:rsid w:val="00D25CA9"/>
    <w:rsid w:val="00D27B33"/>
    <w:rsid w:val="00D3693E"/>
    <w:rsid w:val="00D37DB7"/>
    <w:rsid w:val="00D43723"/>
    <w:rsid w:val="00D761F8"/>
    <w:rsid w:val="00D81F59"/>
    <w:rsid w:val="00D96CFB"/>
    <w:rsid w:val="00D9721D"/>
    <w:rsid w:val="00DA4E1E"/>
    <w:rsid w:val="00DB00DB"/>
    <w:rsid w:val="00DB1908"/>
    <w:rsid w:val="00DB4D23"/>
    <w:rsid w:val="00DC365B"/>
    <w:rsid w:val="00DC62B7"/>
    <w:rsid w:val="00DD61AA"/>
    <w:rsid w:val="00E01811"/>
    <w:rsid w:val="00E106F4"/>
    <w:rsid w:val="00E330A6"/>
    <w:rsid w:val="00E361A3"/>
    <w:rsid w:val="00E438E9"/>
    <w:rsid w:val="00E537AD"/>
    <w:rsid w:val="00E61533"/>
    <w:rsid w:val="00E65325"/>
    <w:rsid w:val="00E75194"/>
    <w:rsid w:val="00E91421"/>
    <w:rsid w:val="00EE39A7"/>
    <w:rsid w:val="00F04951"/>
    <w:rsid w:val="00F166D4"/>
    <w:rsid w:val="00F20EAC"/>
    <w:rsid w:val="00F372F0"/>
    <w:rsid w:val="00F42E8B"/>
    <w:rsid w:val="00F656B7"/>
    <w:rsid w:val="00F71C40"/>
    <w:rsid w:val="00F72501"/>
    <w:rsid w:val="00F730B8"/>
    <w:rsid w:val="00F81026"/>
    <w:rsid w:val="00F84EA4"/>
    <w:rsid w:val="00F852E1"/>
    <w:rsid w:val="00F92152"/>
    <w:rsid w:val="00F97620"/>
    <w:rsid w:val="00FA651D"/>
    <w:rsid w:val="00FB0153"/>
    <w:rsid w:val="00FB5106"/>
    <w:rsid w:val="00FC69C4"/>
    <w:rsid w:val="00FD05F1"/>
    <w:rsid w:val="00FD3CC3"/>
    <w:rsid w:val="00FD50DC"/>
    <w:rsid w:val="00FE3B59"/>
    <w:rsid w:val="00FE7F19"/>
    <w:rsid w:val="00FF0E67"/>
    <w:rsid w:val="00FF4148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A5E1B42"/>
  <w15:docId w15:val="{D7FF92AB-F033-45F3-8040-7083274C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6"/>
      <w:ind w:left="692" w:right="377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86"/>
      <w:ind w:left="21" w:right="377"/>
      <w:jc w:val="center"/>
      <w:outlineLvl w:val="1"/>
    </w:pPr>
    <w:rPr>
      <w:rFonts w:ascii="Trebuchet MS" w:eastAsia="Trebuchet MS" w:hAnsi="Trebuchet MS" w:cs="Trebuchet MS"/>
      <w:i/>
      <w:sz w:val="24"/>
      <w:szCs w:val="24"/>
    </w:rPr>
  </w:style>
  <w:style w:type="paragraph" w:styleId="3">
    <w:name w:val="heading 3"/>
    <w:basedOn w:val="a"/>
    <w:uiPriority w:val="1"/>
    <w:qFormat/>
    <w:pPr>
      <w:ind w:left="709" w:right="377"/>
      <w:jc w:val="center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uiPriority w:val="1"/>
    <w:qFormat/>
    <w:pPr>
      <w:ind w:left="257"/>
      <w:outlineLvl w:val="3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spacing w:line="241" w:lineRule="exact"/>
      <w:ind w:left="581"/>
      <w:jc w:val="both"/>
      <w:outlineLvl w:val="4"/>
    </w:pPr>
    <w:rPr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324" w:lineRule="exact"/>
      <w:ind w:left="10612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WW8Num1z1">
    <w:name w:val="WW8Num1z1"/>
    <w:rsid w:val="0002616D"/>
    <w:rPr>
      <w:rFonts w:ascii="Courier New" w:hAnsi="Courier New"/>
    </w:rPr>
  </w:style>
  <w:style w:type="paragraph" w:customStyle="1" w:styleId="10">
    <w:name w:val="Обычный1"/>
    <w:rsid w:val="00414753"/>
    <w:pPr>
      <w:suppressAutoHyphens/>
      <w:autoSpaceDE/>
      <w:autoSpaceDN/>
      <w:textAlignment w:val="baseline"/>
    </w:pPr>
    <w:rPr>
      <w:rFonts w:ascii="Liberation Serif" w:eastAsia="SimSun" w:hAnsi="Liberation Serif" w:cs="Arial"/>
      <w:sz w:val="24"/>
      <w:szCs w:val="24"/>
      <w:lang w:val="ru-RU" w:eastAsia="zh-CN" w:bidi="hi-IN"/>
    </w:rPr>
  </w:style>
  <w:style w:type="paragraph" w:styleId="a6">
    <w:name w:val="Normal (Web)"/>
    <w:aliases w:val="Знак, Знак Знак5,Звичайний (веб) Знак Знак,Заголовок 1 Знак Знак Знак,Обычный (веб) Знак Знак Знак Знак,Знак Знак Знак Знак Знак, Знак Знак2 Знак Знак Знак Знак Знак,Звичайний (веб) Знак Знак Знак Знак Знак,Обычный (веб) Знак Знак"/>
    <w:basedOn w:val="a"/>
    <w:link w:val="a7"/>
    <w:uiPriority w:val="99"/>
    <w:rsid w:val="005E6112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character" w:customStyle="1" w:styleId="a7">
    <w:name w:val="Обычный (веб) Знак"/>
    <w:aliases w:val="Знак Знак, Знак Знак5 Знак,Звичайний (веб) Знак Знак Знак,Заголовок 1 Знак Знак Знак Знак,Обычный (веб) Знак Знак Знак Знак Знак,Знак Знак Знак Знак Знак Знак, Знак Знак2 Знак Знак Знак Знак Знак Знак,Обычный (веб) Знак Знак Знак"/>
    <w:link w:val="a6"/>
    <w:uiPriority w:val="99"/>
    <w:locked/>
    <w:rsid w:val="005E611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No Spacing"/>
    <w:link w:val="a9"/>
    <w:uiPriority w:val="1"/>
    <w:qFormat/>
    <w:rsid w:val="005E611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a">
    <w:name w:val="Базовый"/>
    <w:rsid w:val="005E611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60" w:line="256" w:lineRule="auto"/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header"/>
    <w:basedOn w:val="a"/>
    <w:link w:val="ac"/>
    <w:uiPriority w:val="99"/>
    <w:rsid w:val="00F20EAC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szCs w:val="20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F20EAC"/>
    <w:rPr>
      <w:rFonts w:ascii="Calibri" w:eastAsia="Times New Roman" w:hAnsi="Calibri" w:cs="Times New Roman"/>
      <w:szCs w:val="20"/>
      <w:lang w:val="ru-RU"/>
    </w:rPr>
  </w:style>
  <w:style w:type="paragraph" w:customStyle="1" w:styleId="Default">
    <w:name w:val="Default"/>
    <w:rsid w:val="00F20EA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semiHidden/>
    <w:unhideWhenUsed/>
    <w:rsid w:val="002834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834FE"/>
    <w:rPr>
      <w:rFonts w:ascii="Times New Roman" w:eastAsia="Times New Roman" w:hAnsi="Times New Roman" w:cs="Times New Roman"/>
      <w:lang w:val="uk-UA"/>
    </w:rPr>
  </w:style>
  <w:style w:type="character" w:styleId="af">
    <w:name w:val="Emphasis"/>
    <w:uiPriority w:val="20"/>
    <w:qFormat/>
    <w:rsid w:val="002834FE"/>
    <w:rPr>
      <w:i/>
      <w:iCs/>
    </w:rPr>
  </w:style>
  <w:style w:type="character" w:styleId="af0">
    <w:name w:val="Strong"/>
    <w:uiPriority w:val="22"/>
    <w:qFormat/>
    <w:rsid w:val="002834FE"/>
    <w:rPr>
      <w:b/>
    </w:rPr>
  </w:style>
  <w:style w:type="paragraph" w:styleId="af1">
    <w:name w:val="footer"/>
    <w:basedOn w:val="a"/>
    <w:link w:val="af2"/>
    <w:uiPriority w:val="99"/>
    <w:unhideWhenUsed/>
    <w:rsid w:val="000C59EC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C59EC"/>
    <w:rPr>
      <w:rFonts w:ascii="Times New Roman" w:eastAsia="Times New Roman" w:hAnsi="Times New Roman" w:cs="Times New Roman"/>
      <w:lang w:val="uk-UA"/>
    </w:rPr>
  </w:style>
  <w:style w:type="paragraph" w:customStyle="1" w:styleId="20">
    <w:name w:val="Абзац списка2"/>
    <w:basedOn w:val="a"/>
    <w:rsid w:val="004321DF"/>
    <w:pPr>
      <w:widowControl/>
      <w:suppressAutoHyphens/>
      <w:autoSpaceDE/>
      <w:autoSpaceDN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11">
    <w:name w:val="Основной шрифт абзаца1"/>
    <w:rsid w:val="004321DF"/>
  </w:style>
  <w:style w:type="character" w:customStyle="1" w:styleId="a9">
    <w:name w:val="Без интервала Знак"/>
    <w:link w:val="a8"/>
    <w:uiPriority w:val="1"/>
    <w:locked/>
    <w:rsid w:val="003E6577"/>
    <w:rPr>
      <w:rFonts w:ascii="Calibri" w:eastAsia="Calibri" w:hAnsi="Calibri" w:cs="Times New Roman"/>
      <w:lang w:val="ru-RU"/>
    </w:rPr>
  </w:style>
  <w:style w:type="paragraph" w:customStyle="1" w:styleId="af3">
    <w:name w:val="По умолчанию"/>
    <w:rsid w:val="00C1221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ru-RU"/>
    </w:rPr>
  </w:style>
  <w:style w:type="character" w:styleId="af4">
    <w:name w:val="Hyperlink"/>
    <w:basedOn w:val="a0"/>
    <w:uiPriority w:val="99"/>
    <w:semiHidden/>
    <w:unhideWhenUsed/>
    <w:rsid w:val="00132B52"/>
    <w:rPr>
      <w:color w:val="0000FF"/>
      <w:u w:val="single"/>
    </w:rPr>
  </w:style>
  <w:style w:type="paragraph" w:customStyle="1" w:styleId="western">
    <w:name w:val="western"/>
    <w:basedOn w:val="a"/>
    <w:rsid w:val="00311C2D"/>
    <w:pPr>
      <w:widowControl/>
      <w:autoSpaceDE/>
      <w:autoSpaceDN/>
      <w:spacing w:before="100" w:beforeAutospacing="1" w:after="119"/>
    </w:pPr>
    <w:rPr>
      <w:sz w:val="24"/>
      <w:szCs w:val="24"/>
      <w:lang w:val="en-GB" w:eastAsia="en-GB"/>
    </w:rPr>
  </w:style>
  <w:style w:type="paragraph" w:styleId="af5">
    <w:name w:val="Plain Text"/>
    <w:link w:val="af6"/>
    <w:rsid w:val="00D4372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ru-RU"/>
    </w:rPr>
  </w:style>
  <w:style w:type="character" w:customStyle="1" w:styleId="af6">
    <w:name w:val="Текст Знак"/>
    <w:basedOn w:val="a0"/>
    <w:link w:val="af5"/>
    <w:rsid w:val="00D43723"/>
    <w:rPr>
      <w:rFonts w:ascii="Helvetica Neue" w:eastAsia="Arial Unicode MS" w:hAnsi="Helvetica Neue" w:cs="Arial Unicode MS"/>
      <w:color w:val="000000"/>
      <w:u w:color="000000"/>
      <w:bdr w:val="nil"/>
      <w:lang w:val="ru-RU"/>
    </w:rPr>
  </w:style>
  <w:style w:type="paragraph" w:customStyle="1" w:styleId="LO-normal">
    <w:name w:val="LO-normal"/>
    <w:qFormat/>
    <w:rsid w:val="002C2905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bg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.dodonov@kubg.edu.ua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s06web.zoom.us/j/81195197778?pwd=Z1hIVmYxRUJ4dS9WVnI2cDBRTkxP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47D3-3609-49D7-AAA6-CC0799CA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31</Pages>
  <Words>4979</Words>
  <Characters>28382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конфер_філосовські_студії2</vt:lpstr>
      <vt:lpstr>конфер_філосовські_студії2</vt:lpstr>
    </vt:vector>
  </TitlesOfParts>
  <Company/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конфер_філосовські_студії2</dc:title>
  <dc:creator>Администратор</dc:creator>
  <cp:lastModifiedBy>Пользователь Windows</cp:lastModifiedBy>
  <cp:revision>121</cp:revision>
  <dcterms:created xsi:type="dcterms:W3CDTF">2022-05-03T07:04:00Z</dcterms:created>
  <dcterms:modified xsi:type="dcterms:W3CDTF">2022-06-01T10:11:00Z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2020-05-17T00:00:00Z</vt:filetime>
  </property>
</Properties>
</file>